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A637" w14:textId="6BF26BEC" w:rsidR="00C64726" w:rsidRPr="00CF720F" w:rsidRDefault="001346DF" w:rsidP="00CF720F">
      <w:pPr>
        <w:pStyle w:val="Corpsdetexte"/>
        <w:spacing w:line="276" w:lineRule="auto"/>
        <w:ind w:left="3089"/>
        <w:jc w:val="both"/>
        <w:rPr>
          <w:rFonts w:asciiTheme="minorHAnsi" w:hAnsiTheme="minorHAnsi" w:cstheme="minorHAnsi"/>
        </w:rPr>
      </w:pPr>
      <w:r>
        <w:rPr>
          <w:rFonts w:asciiTheme="minorHAnsi" w:hAnsiTheme="minorHAnsi" w:cstheme="minorHAnsi"/>
          <w:b/>
          <w:noProof/>
        </w:rPr>
        <w:drawing>
          <wp:anchor distT="0" distB="0" distL="114300" distR="114300" simplePos="0" relativeHeight="251657728" behindDoc="1" locked="0" layoutInCell="1" allowOverlap="1" wp14:anchorId="57F46763" wp14:editId="3409E719">
            <wp:simplePos x="0" y="0"/>
            <wp:positionH relativeFrom="column">
              <wp:posOffset>-111125</wp:posOffset>
            </wp:positionH>
            <wp:positionV relativeFrom="paragraph">
              <wp:posOffset>-53975</wp:posOffset>
            </wp:positionV>
            <wp:extent cx="1524000" cy="126527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265279"/>
                    </a:xfrm>
                    <a:prstGeom prst="rect">
                      <a:avLst/>
                    </a:prstGeom>
                  </pic:spPr>
                </pic:pic>
              </a:graphicData>
            </a:graphic>
            <wp14:sizeRelH relativeFrom="margin">
              <wp14:pctWidth>0</wp14:pctWidth>
            </wp14:sizeRelH>
            <wp14:sizeRelV relativeFrom="margin">
              <wp14:pctHeight>0</wp14:pctHeight>
            </wp14:sizeRelV>
          </wp:anchor>
        </w:drawing>
      </w:r>
    </w:p>
    <w:p w14:paraId="5CB298FC" w14:textId="25EE5C98" w:rsidR="00C64726" w:rsidRPr="00DE0EDC" w:rsidRDefault="00075ECF" w:rsidP="00DE0EDC">
      <w:pPr>
        <w:pStyle w:val="Titre"/>
        <w:spacing w:before="0" w:line="276" w:lineRule="auto"/>
        <w:ind w:left="2835"/>
        <w:rPr>
          <w:rFonts w:asciiTheme="minorHAnsi" w:hAnsiTheme="minorHAnsi" w:cstheme="minorHAnsi"/>
          <w:sz w:val="24"/>
          <w:szCs w:val="24"/>
        </w:rPr>
      </w:pPr>
      <w:r w:rsidRPr="00DE0EDC">
        <w:rPr>
          <w:rFonts w:asciiTheme="minorHAnsi" w:hAnsiTheme="minorHAnsi" w:cstheme="minorHAnsi"/>
          <w:sz w:val="24"/>
          <w:szCs w:val="24"/>
        </w:rPr>
        <w:t>RÈGLEMENT</w:t>
      </w:r>
      <w:r w:rsidRPr="00DE0EDC">
        <w:rPr>
          <w:rFonts w:asciiTheme="minorHAnsi" w:hAnsiTheme="minorHAnsi" w:cstheme="minorHAnsi"/>
          <w:spacing w:val="-5"/>
          <w:sz w:val="24"/>
          <w:szCs w:val="24"/>
        </w:rPr>
        <w:t xml:space="preserve"> </w:t>
      </w:r>
      <w:r w:rsidRPr="00DE0EDC">
        <w:rPr>
          <w:rFonts w:asciiTheme="minorHAnsi" w:hAnsiTheme="minorHAnsi" w:cstheme="minorHAnsi"/>
          <w:sz w:val="24"/>
          <w:szCs w:val="24"/>
        </w:rPr>
        <w:t>D’ATTRIBUTION</w:t>
      </w:r>
      <w:r w:rsidRPr="00DE0EDC">
        <w:rPr>
          <w:rFonts w:asciiTheme="minorHAnsi" w:hAnsiTheme="minorHAnsi" w:cstheme="minorHAnsi"/>
          <w:spacing w:val="-6"/>
          <w:sz w:val="24"/>
          <w:szCs w:val="24"/>
        </w:rPr>
        <w:t xml:space="preserve"> </w:t>
      </w:r>
      <w:r w:rsidRPr="00DE0EDC">
        <w:rPr>
          <w:rFonts w:asciiTheme="minorHAnsi" w:hAnsiTheme="minorHAnsi" w:cstheme="minorHAnsi"/>
          <w:sz w:val="24"/>
          <w:szCs w:val="24"/>
        </w:rPr>
        <w:t>DE</w:t>
      </w:r>
      <w:r w:rsidRPr="00DE0EDC">
        <w:rPr>
          <w:rFonts w:asciiTheme="minorHAnsi" w:hAnsiTheme="minorHAnsi" w:cstheme="minorHAnsi"/>
          <w:spacing w:val="-2"/>
          <w:sz w:val="24"/>
          <w:szCs w:val="24"/>
        </w:rPr>
        <w:t xml:space="preserve"> SUBVENTIONS</w:t>
      </w:r>
      <w:r w:rsidR="00DE0EDC">
        <w:rPr>
          <w:rFonts w:asciiTheme="minorHAnsi" w:hAnsiTheme="minorHAnsi" w:cstheme="minorHAnsi"/>
          <w:spacing w:val="-2"/>
          <w:sz w:val="24"/>
          <w:szCs w:val="24"/>
        </w:rPr>
        <w:t xml:space="preserve"> </w:t>
      </w:r>
      <w:r w:rsidRPr="00DE0EDC">
        <w:rPr>
          <w:rFonts w:asciiTheme="minorHAnsi" w:hAnsiTheme="minorHAnsi" w:cstheme="minorHAnsi"/>
          <w:sz w:val="24"/>
          <w:szCs w:val="24"/>
        </w:rPr>
        <w:t>AUX</w:t>
      </w:r>
      <w:r w:rsidRPr="00DE0EDC">
        <w:rPr>
          <w:rFonts w:asciiTheme="minorHAnsi" w:hAnsiTheme="minorHAnsi" w:cstheme="minorHAnsi"/>
          <w:spacing w:val="-6"/>
          <w:sz w:val="24"/>
          <w:szCs w:val="24"/>
        </w:rPr>
        <w:t xml:space="preserve"> </w:t>
      </w:r>
      <w:r w:rsidRPr="00DE0EDC">
        <w:rPr>
          <w:rFonts w:asciiTheme="minorHAnsi" w:hAnsiTheme="minorHAnsi" w:cstheme="minorHAnsi"/>
          <w:sz w:val="24"/>
          <w:szCs w:val="24"/>
        </w:rPr>
        <w:t>ASSOCIATIONS</w:t>
      </w:r>
      <w:r w:rsidRPr="00DE0EDC">
        <w:rPr>
          <w:rFonts w:asciiTheme="minorHAnsi" w:hAnsiTheme="minorHAnsi" w:cstheme="minorHAnsi"/>
          <w:spacing w:val="-6"/>
          <w:sz w:val="24"/>
          <w:szCs w:val="24"/>
        </w:rPr>
        <w:t xml:space="preserve"> </w:t>
      </w:r>
      <w:r w:rsidRPr="00DE0EDC">
        <w:rPr>
          <w:rFonts w:asciiTheme="minorHAnsi" w:hAnsiTheme="minorHAnsi" w:cstheme="minorHAnsi"/>
          <w:sz w:val="24"/>
          <w:szCs w:val="24"/>
        </w:rPr>
        <w:t>DE</w:t>
      </w:r>
      <w:r w:rsidRPr="00DE0EDC">
        <w:rPr>
          <w:rFonts w:asciiTheme="minorHAnsi" w:hAnsiTheme="minorHAnsi" w:cstheme="minorHAnsi"/>
          <w:spacing w:val="-4"/>
          <w:sz w:val="24"/>
          <w:szCs w:val="24"/>
        </w:rPr>
        <w:t xml:space="preserve"> </w:t>
      </w:r>
      <w:r w:rsidRPr="00DE0EDC">
        <w:rPr>
          <w:rFonts w:asciiTheme="minorHAnsi" w:hAnsiTheme="minorHAnsi" w:cstheme="minorHAnsi"/>
          <w:sz w:val="24"/>
          <w:szCs w:val="24"/>
        </w:rPr>
        <w:t>LA</w:t>
      </w:r>
      <w:r w:rsidR="00CF720F" w:rsidRPr="00DE0EDC">
        <w:rPr>
          <w:rFonts w:asciiTheme="minorHAnsi" w:hAnsiTheme="minorHAnsi" w:cstheme="minorHAnsi"/>
          <w:spacing w:val="-1"/>
          <w:sz w:val="24"/>
          <w:szCs w:val="24"/>
        </w:rPr>
        <w:t xml:space="preserve"> </w:t>
      </w:r>
      <w:r w:rsidR="00CF720F" w:rsidRPr="00DE0EDC">
        <w:rPr>
          <w:rFonts w:asciiTheme="minorHAnsi" w:hAnsiTheme="minorHAnsi" w:cstheme="minorHAnsi"/>
          <w:sz w:val="24"/>
          <w:szCs w:val="24"/>
        </w:rPr>
        <w:t>COMMUNAUTE DE COMMUNES DE LA VALLEE DE LA DOLLER ET DU SOULTZBACH</w:t>
      </w:r>
    </w:p>
    <w:p w14:paraId="4AA3D0F7" w14:textId="77777777" w:rsidR="00C64726" w:rsidRPr="00CF720F" w:rsidRDefault="00C64726" w:rsidP="00CF720F">
      <w:pPr>
        <w:pStyle w:val="Corpsdetexte"/>
        <w:spacing w:line="276" w:lineRule="auto"/>
        <w:jc w:val="both"/>
        <w:rPr>
          <w:rFonts w:asciiTheme="minorHAnsi" w:hAnsiTheme="minorHAnsi" w:cstheme="minorHAnsi"/>
          <w:b/>
        </w:rPr>
      </w:pPr>
    </w:p>
    <w:p w14:paraId="09947045" w14:textId="009EECE3" w:rsidR="00C64726" w:rsidRPr="00CF720F" w:rsidRDefault="00C64726" w:rsidP="00CF720F">
      <w:pPr>
        <w:pStyle w:val="Corpsdetexte"/>
        <w:spacing w:line="276" w:lineRule="auto"/>
        <w:jc w:val="both"/>
        <w:rPr>
          <w:rFonts w:asciiTheme="minorHAnsi" w:hAnsiTheme="minorHAnsi" w:cstheme="minorHAnsi"/>
          <w:b/>
        </w:rPr>
      </w:pPr>
    </w:p>
    <w:p w14:paraId="1EA3C70F" w14:textId="4F968F85" w:rsidR="00C64726" w:rsidRPr="00CF720F" w:rsidRDefault="00C64726" w:rsidP="00CF720F">
      <w:pPr>
        <w:pStyle w:val="Corpsdetexte"/>
        <w:spacing w:line="276" w:lineRule="auto"/>
        <w:jc w:val="both"/>
        <w:rPr>
          <w:rFonts w:asciiTheme="minorHAnsi" w:hAnsiTheme="minorHAnsi" w:cstheme="minorHAnsi"/>
          <w:b/>
        </w:rPr>
      </w:pPr>
    </w:p>
    <w:p w14:paraId="0C184293" w14:textId="77777777" w:rsidR="00C64726" w:rsidRPr="00CF720F" w:rsidRDefault="00075ECF" w:rsidP="00B31BFC">
      <w:pPr>
        <w:pStyle w:val="Titre2"/>
        <w:spacing w:line="276" w:lineRule="auto"/>
        <w:ind w:left="0" w:firstLine="0"/>
        <w:jc w:val="both"/>
        <w:rPr>
          <w:rFonts w:asciiTheme="minorHAnsi" w:hAnsiTheme="minorHAnsi" w:cstheme="minorHAnsi"/>
        </w:rPr>
      </w:pPr>
      <w:r w:rsidRPr="00CF720F">
        <w:rPr>
          <w:rFonts w:asciiTheme="minorHAnsi" w:hAnsiTheme="minorHAnsi" w:cstheme="minorHAnsi"/>
          <w:spacing w:val="-2"/>
        </w:rPr>
        <w:t>Préambule</w:t>
      </w:r>
    </w:p>
    <w:p w14:paraId="19BEB6C1" w14:textId="77777777" w:rsidR="00C64726" w:rsidRPr="00CF720F" w:rsidRDefault="00C64726" w:rsidP="00B31BFC">
      <w:pPr>
        <w:pStyle w:val="Corpsdetexte"/>
        <w:spacing w:line="276" w:lineRule="auto"/>
        <w:jc w:val="both"/>
        <w:rPr>
          <w:rFonts w:asciiTheme="minorHAnsi" w:hAnsiTheme="minorHAnsi" w:cstheme="minorHAnsi"/>
          <w:b/>
        </w:rPr>
      </w:pPr>
    </w:p>
    <w:p w14:paraId="4475CA2D" w14:textId="18AA8231" w:rsidR="00C64726" w:rsidRPr="00CF720F" w:rsidRDefault="00075ECF" w:rsidP="00B31BFC">
      <w:pPr>
        <w:pStyle w:val="Corpsdetexte"/>
        <w:spacing w:line="276" w:lineRule="auto"/>
        <w:ind w:right="157"/>
        <w:jc w:val="both"/>
        <w:rPr>
          <w:rFonts w:asciiTheme="minorHAnsi" w:hAnsiTheme="minorHAnsi" w:cstheme="minorHAnsi"/>
        </w:rPr>
      </w:pPr>
      <w:r w:rsidRPr="00CF720F">
        <w:rPr>
          <w:rFonts w:asciiTheme="minorHAnsi" w:hAnsiTheme="minorHAnsi" w:cstheme="minorHAnsi"/>
        </w:rPr>
        <w:t>Les</w:t>
      </w:r>
      <w:r w:rsidRPr="00CF720F">
        <w:rPr>
          <w:rFonts w:asciiTheme="minorHAnsi" w:hAnsiTheme="minorHAnsi" w:cstheme="minorHAnsi"/>
          <w:spacing w:val="-2"/>
        </w:rPr>
        <w:t xml:space="preserve"> </w:t>
      </w:r>
      <w:r w:rsidRPr="00CF720F">
        <w:rPr>
          <w:rFonts w:asciiTheme="minorHAnsi" w:hAnsiTheme="minorHAnsi" w:cstheme="minorHAnsi"/>
        </w:rPr>
        <w:t>associations jouent</w:t>
      </w:r>
      <w:r w:rsidRPr="00CF720F">
        <w:rPr>
          <w:rFonts w:asciiTheme="minorHAnsi" w:hAnsiTheme="minorHAnsi" w:cstheme="minorHAnsi"/>
          <w:spacing w:val="-2"/>
        </w:rPr>
        <w:t xml:space="preserve"> </w:t>
      </w:r>
      <w:r w:rsidRPr="00CF720F">
        <w:rPr>
          <w:rFonts w:asciiTheme="minorHAnsi" w:hAnsiTheme="minorHAnsi" w:cstheme="minorHAnsi"/>
        </w:rPr>
        <w:t>un</w:t>
      </w:r>
      <w:r w:rsidRPr="00CF720F">
        <w:rPr>
          <w:rFonts w:asciiTheme="minorHAnsi" w:hAnsiTheme="minorHAnsi" w:cstheme="minorHAnsi"/>
          <w:spacing w:val="-2"/>
        </w:rPr>
        <w:t xml:space="preserve"> </w:t>
      </w:r>
      <w:r w:rsidRPr="00CF720F">
        <w:rPr>
          <w:rFonts w:asciiTheme="minorHAnsi" w:hAnsiTheme="minorHAnsi" w:cstheme="minorHAnsi"/>
        </w:rPr>
        <w:t>rôle</w:t>
      </w:r>
      <w:r w:rsidRPr="00CF720F">
        <w:rPr>
          <w:rFonts w:asciiTheme="minorHAnsi" w:hAnsiTheme="minorHAnsi" w:cstheme="minorHAnsi"/>
          <w:spacing w:val="-2"/>
        </w:rPr>
        <w:t xml:space="preserve"> </w:t>
      </w:r>
      <w:r w:rsidRPr="00CF720F">
        <w:rPr>
          <w:rFonts w:asciiTheme="minorHAnsi" w:hAnsiTheme="minorHAnsi" w:cstheme="minorHAnsi"/>
        </w:rPr>
        <w:t>essentiel</w:t>
      </w:r>
      <w:r w:rsidRPr="00CF720F">
        <w:rPr>
          <w:rFonts w:asciiTheme="minorHAnsi" w:hAnsiTheme="minorHAnsi" w:cstheme="minorHAnsi"/>
          <w:spacing w:val="-4"/>
        </w:rPr>
        <w:t xml:space="preserve"> </w:t>
      </w:r>
      <w:r w:rsidRPr="00CF720F">
        <w:rPr>
          <w:rFonts w:asciiTheme="minorHAnsi" w:hAnsiTheme="minorHAnsi" w:cstheme="minorHAnsi"/>
        </w:rPr>
        <w:t>dans</w:t>
      </w:r>
      <w:r w:rsidRPr="00CF720F">
        <w:rPr>
          <w:rFonts w:asciiTheme="minorHAnsi" w:hAnsiTheme="minorHAnsi" w:cstheme="minorHAnsi"/>
          <w:spacing w:val="-2"/>
        </w:rPr>
        <w:t xml:space="preserve"> </w:t>
      </w:r>
      <w:r w:rsidRPr="00CF720F">
        <w:rPr>
          <w:rFonts w:asciiTheme="minorHAnsi" w:hAnsiTheme="minorHAnsi" w:cstheme="minorHAnsi"/>
        </w:rPr>
        <w:t>l’espace</w:t>
      </w:r>
      <w:r w:rsidRPr="00CF720F">
        <w:rPr>
          <w:rFonts w:asciiTheme="minorHAnsi" w:hAnsiTheme="minorHAnsi" w:cstheme="minorHAnsi"/>
          <w:spacing w:val="-4"/>
        </w:rPr>
        <w:t xml:space="preserve"> </w:t>
      </w:r>
      <w:r w:rsidRPr="00CF720F">
        <w:rPr>
          <w:rFonts w:asciiTheme="minorHAnsi" w:hAnsiTheme="minorHAnsi" w:cstheme="minorHAnsi"/>
        </w:rPr>
        <w:t>communautaire</w:t>
      </w:r>
      <w:r w:rsidRPr="00CF720F">
        <w:rPr>
          <w:rFonts w:asciiTheme="minorHAnsi" w:hAnsiTheme="minorHAnsi" w:cstheme="minorHAnsi"/>
          <w:spacing w:val="-2"/>
        </w:rPr>
        <w:t xml:space="preserve"> </w:t>
      </w:r>
      <w:r w:rsidRPr="00CF720F">
        <w:rPr>
          <w:rFonts w:asciiTheme="minorHAnsi" w:hAnsiTheme="minorHAnsi" w:cstheme="minorHAnsi"/>
        </w:rPr>
        <w:t>et</w:t>
      </w:r>
      <w:r w:rsidRPr="00CF720F">
        <w:rPr>
          <w:rFonts w:asciiTheme="minorHAnsi" w:hAnsiTheme="minorHAnsi" w:cstheme="minorHAnsi"/>
          <w:spacing w:val="-2"/>
        </w:rPr>
        <w:t xml:space="preserve"> </w:t>
      </w:r>
      <w:r w:rsidRPr="00CF720F">
        <w:rPr>
          <w:rFonts w:asciiTheme="minorHAnsi" w:hAnsiTheme="minorHAnsi" w:cstheme="minorHAnsi"/>
        </w:rPr>
        <w:t>dans</w:t>
      </w:r>
      <w:r w:rsidRPr="00CF720F">
        <w:rPr>
          <w:rFonts w:asciiTheme="minorHAnsi" w:hAnsiTheme="minorHAnsi" w:cstheme="minorHAnsi"/>
          <w:spacing w:val="-4"/>
        </w:rPr>
        <w:t xml:space="preserve"> </w:t>
      </w:r>
      <w:r w:rsidRPr="00CF720F">
        <w:rPr>
          <w:rFonts w:asciiTheme="minorHAnsi" w:hAnsiTheme="minorHAnsi" w:cstheme="minorHAnsi"/>
        </w:rPr>
        <w:t>l’animation</w:t>
      </w:r>
      <w:r w:rsidRPr="00CF720F">
        <w:rPr>
          <w:rFonts w:asciiTheme="minorHAnsi" w:hAnsiTheme="minorHAnsi" w:cstheme="minorHAnsi"/>
          <w:spacing w:val="-4"/>
        </w:rPr>
        <w:t xml:space="preserve"> </w:t>
      </w:r>
      <w:r w:rsidRPr="00CF720F">
        <w:rPr>
          <w:rFonts w:asciiTheme="minorHAnsi" w:hAnsiTheme="minorHAnsi" w:cstheme="minorHAnsi"/>
        </w:rPr>
        <w:t>du</w:t>
      </w:r>
      <w:r w:rsidRPr="00CF720F">
        <w:rPr>
          <w:rFonts w:asciiTheme="minorHAnsi" w:hAnsiTheme="minorHAnsi" w:cstheme="minorHAnsi"/>
          <w:spacing w:val="-2"/>
        </w:rPr>
        <w:t xml:space="preserve"> </w:t>
      </w:r>
      <w:r w:rsidRPr="00CF720F">
        <w:rPr>
          <w:rFonts w:asciiTheme="minorHAnsi" w:hAnsiTheme="minorHAnsi" w:cstheme="minorHAnsi"/>
        </w:rPr>
        <w:t>territoire</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 xml:space="preserve">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rPr>
        <w:t>. Partenaires incontournables, elles participent amplement au développement éducatif, culturel, social et sportif de la vie économique et sociale de par la richesse et la diversité de leurs actions.</w:t>
      </w:r>
    </w:p>
    <w:p w14:paraId="75DA05CC" w14:textId="77777777" w:rsidR="00C64726" w:rsidRPr="00CF720F" w:rsidRDefault="00C64726" w:rsidP="00B31BFC">
      <w:pPr>
        <w:pStyle w:val="Corpsdetexte"/>
        <w:spacing w:line="276" w:lineRule="auto"/>
        <w:jc w:val="both"/>
        <w:rPr>
          <w:rFonts w:asciiTheme="minorHAnsi" w:hAnsiTheme="minorHAnsi" w:cstheme="minorHAnsi"/>
        </w:rPr>
      </w:pPr>
    </w:p>
    <w:p w14:paraId="2A2189B1" w14:textId="56EAFB9F" w:rsidR="00C64726" w:rsidRPr="00CF720F" w:rsidRDefault="00075ECF" w:rsidP="00B31BFC">
      <w:pPr>
        <w:pStyle w:val="Corpsdetexte"/>
        <w:spacing w:line="276" w:lineRule="auto"/>
        <w:ind w:right="158"/>
        <w:jc w:val="both"/>
        <w:rPr>
          <w:rFonts w:asciiTheme="minorHAnsi" w:hAnsiTheme="minorHAnsi" w:cstheme="minorHAnsi"/>
        </w:rPr>
      </w:pPr>
      <w:r w:rsidRPr="00CF720F">
        <w:rPr>
          <w:rFonts w:asciiTheme="minorHAnsi" w:hAnsiTheme="minorHAnsi" w:cstheme="minorHAnsi"/>
        </w:rPr>
        <w:t xml:space="preserve">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rPr>
        <w:t xml:space="preserve"> souhaite, dans le cadre de ses compétences, soutenir le monde associatif et les initiatives locales. Ainsi, les statuts de 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rPr>
        <w:t xml:space="preserve"> définissent comme compétence facultative</w:t>
      </w:r>
      <w:r w:rsidR="00CF720F" w:rsidRPr="00CF720F">
        <w:rPr>
          <w:rFonts w:asciiTheme="minorHAnsi" w:hAnsiTheme="minorHAnsi" w:cstheme="minorHAnsi"/>
        </w:rPr>
        <w:t xml:space="preserve"> le soutien aux actions sportives d’intérêt communautaire et le soutien, par subvention, aux évènements intercommunaux en faveur de la diffusion et de la création culturelle (musique, cinéma, théâtre, lecture, arts plastiques).</w:t>
      </w:r>
    </w:p>
    <w:p w14:paraId="63AC0DD6" w14:textId="0D589DBE" w:rsidR="00C64726" w:rsidRPr="00CF720F" w:rsidRDefault="00075ECF" w:rsidP="00B31BFC">
      <w:pPr>
        <w:pStyle w:val="Corpsdetexte"/>
        <w:spacing w:line="276" w:lineRule="auto"/>
        <w:ind w:right="160"/>
        <w:jc w:val="both"/>
        <w:rPr>
          <w:rFonts w:asciiTheme="minorHAnsi" w:hAnsiTheme="minorHAnsi" w:cstheme="minorHAnsi"/>
        </w:rPr>
      </w:pPr>
      <w:r w:rsidRPr="00CF720F">
        <w:rPr>
          <w:rFonts w:asciiTheme="minorHAnsi" w:hAnsiTheme="minorHAnsi" w:cstheme="minorHAnsi"/>
        </w:rPr>
        <w:t xml:space="preserve">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rPr>
        <w:t xml:space="preserve"> s’engage dans une démarche de transparence vis-à-vis des associations bénéficiaires de subventions.</w:t>
      </w:r>
    </w:p>
    <w:p w14:paraId="5A9BAFF8"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L’objectif</w:t>
      </w:r>
      <w:r w:rsidRPr="00CF720F">
        <w:rPr>
          <w:rFonts w:asciiTheme="minorHAnsi" w:hAnsiTheme="minorHAnsi" w:cstheme="minorHAnsi"/>
          <w:spacing w:val="-6"/>
        </w:rPr>
        <w:t xml:space="preserve"> </w:t>
      </w:r>
      <w:r w:rsidRPr="00CF720F">
        <w:rPr>
          <w:rFonts w:asciiTheme="minorHAnsi" w:hAnsiTheme="minorHAnsi" w:cstheme="minorHAnsi"/>
        </w:rPr>
        <w:t>de</w:t>
      </w:r>
      <w:r w:rsidRPr="00CF720F">
        <w:rPr>
          <w:rFonts w:asciiTheme="minorHAnsi" w:hAnsiTheme="minorHAnsi" w:cstheme="minorHAnsi"/>
          <w:spacing w:val="-1"/>
        </w:rPr>
        <w:t xml:space="preserve"> </w:t>
      </w:r>
      <w:r w:rsidRPr="00CF720F">
        <w:rPr>
          <w:rFonts w:asciiTheme="minorHAnsi" w:hAnsiTheme="minorHAnsi" w:cstheme="minorHAnsi"/>
        </w:rPr>
        <w:t>ce</w:t>
      </w:r>
      <w:r w:rsidRPr="00CF720F">
        <w:rPr>
          <w:rFonts w:asciiTheme="minorHAnsi" w:hAnsiTheme="minorHAnsi" w:cstheme="minorHAnsi"/>
          <w:spacing w:val="-5"/>
        </w:rPr>
        <w:t xml:space="preserve"> </w:t>
      </w:r>
      <w:r w:rsidRPr="00CF720F">
        <w:rPr>
          <w:rFonts w:asciiTheme="minorHAnsi" w:hAnsiTheme="minorHAnsi" w:cstheme="minorHAnsi"/>
        </w:rPr>
        <w:t>règlement</w:t>
      </w:r>
      <w:r w:rsidRPr="00CF720F">
        <w:rPr>
          <w:rFonts w:asciiTheme="minorHAnsi" w:hAnsiTheme="minorHAnsi" w:cstheme="minorHAnsi"/>
          <w:spacing w:val="-3"/>
        </w:rPr>
        <w:t xml:space="preserve"> </w:t>
      </w:r>
      <w:r w:rsidRPr="00CF720F">
        <w:rPr>
          <w:rFonts w:asciiTheme="minorHAnsi" w:hAnsiTheme="minorHAnsi" w:cstheme="minorHAnsi"/>
        </w:rPr>
        <w:t>d’attribution</w:t>
      </w:r>
      <w:r w:rsidRPr="00CF720F">
        <w:rPr>
          <w:rFonts w:asciiTheme="minorHAnsi" w:hAnsiTheme="minorHAnsi" w:cstheme="minorHAnsi"/>
          <w:spacing w:val="-5"/>
        </w:rPr>
        <w:t xml:space="preserve"> </w:t>
      </w:r>
      <w:r w:rsidRPr="00CF720F">
        <w:rPr>
          <w:rFonts w:asciiTheme="minorHAnsi" w:hAnsiTheme="minorHAnsi" w:cstheme="minorHAnsi"/>
        </w:rPr>
        <w:t>est</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1"/>
        </w:rPr>
        <w:t xml:space="preserve"> </w:t>
      </w:r>
      <w:r w:rsidRPr="00CF720F">
        <w:rPr>
          <w:rFonts w:asciiTheme="minorHAnsi" w:hAnsiTheme="minorHAnsi" w:cstheme="minorHAnsi"/>
        </w:rPr>
        <w:t>définir</w:t>
      </w:r>
      <w:r w:rsidRPr="00CF720F">
        <w:rPr>
          <w:rFonts w:asciiTheme="minorHAnsi" w:hAnsiTheme="minorHAnsi" w:cstheme="minorHAnsi"/>
          <w:spacing w:val="-3"/>
        </w:rPr>
        <w:t xml:space="preserve"> </w:t>
      </w:r>
      <w:r w:rsidRPr="00CF720F">
        <w:rPr>
          <w:rFonts w:asciiTheme="minorHAnsi" w:hAnsiTheme="minorHAnsi" w:cstheme="minorHAnsi"/>
        </w:rPr>
        <w:t>un</w:t>
      </w:r>
      <w:r w:rsidRPr="00CF720F">
        <w:rPr>
          <w:rFonts w:asciiTheme="minorHAnsi" w:hAnsiTheme="minorHAnsi" w:cstheme="minorHAnsi"/>
          <w:spacing w:val="-1"/>
        </w:rPr>
        <w:t xml:space="preserve"> </w:t>
      </w:r>
      <w:r w:rsidRPr="00CF720F">
        <w:rPr>
          <w:rFonts w:asciiTheme="minorHAnsi" w:hAnsiTheme="minorHAnsi" w:cstheme="minorHAnsi"/>
        </w:rPr>
        <w:t>cadre</w:t>
      </w:r>
      <w:r w:rsidRPr="00CF720F">
        <w:rPr>
          <w:rFonts w:asciiTheme="minorHAnsi" w:hAnsiTheme="minorHAnsi" w:cstheme="minorHAnsi"/>
          <w:spacing w:val="-5"/>
        </w:rPr>
        <w:t xml:space="preserve"> </w:t>
      </w:r>
      <w:r w:rsidRPr="00CF720F">
        <w:rPr>
          <w:rFonts w:asciiTheme="minorHAnsi" w:hAnsiTheme="minorHAnsi" w:cstheme="minorHAnsi"/>
        </w:rPr>
        <w:t>général</w:t>
      </w:r>
      <w:r w:rsidRPr="00CF720F">
        <w:rPr>
          <w:rFonts w:asciiTheme="minorHAnsi" w:hAnsiTheme="minorHAnsi" w:cstheme="minorHAnsi"/>
          <w:spacing w:val="-4"/>
        </w:rPr>
        <w:t xml:space="preserve"> </w:t>
      </w:r>
      <w:r w:rsidRPr="00CF720F">
        <w:rPr>
          <w:rFonts w:asciiTheme="minorHAnsi" w:hAnsiTheme="minorHAnsi" w:cstheme="minorHAnsi"/>
        </w:rPr>
        <w:t>objectif</w:t>
      </w:r>
      <w:r w:rsidRPr="00CF720F">
        <w:rPr>
          <w:rFonts w:asciiTheme="minorHAnsi" w:hAnsiTheme="minorHAnsi" w:cstheme="minorHAnsi"/>
          <w:spacing w:val="-1"/>
        </w:rPr>
        <w:t xml:space="preserve"> </w:t>
      </w:r>
      <w:r w:rsidRPr="00CF720F">
        <w:rPr>
          <w:rFonts w:asciiTheme="minorHAnsi" w:hAnsiTheme="minorHAnsi" w:cstheme="minorHAnsi"/>
        </w:rPr>
        <w:t>à</w:t>
      </w:r>
      <w:r w:rsidRPr="00CF720F">
        <w:rPr>
          <w:rFonts w:asciiTheme="minorHAnsi" w:hAnsiTheme="minorHAnsi" w:cstheme="minorHAnsi"/>
          <w:spacing w:val="-4"/>
        </w:rPr>
        <w:t xml:space="preserve"> </w:t>
      </w:r>
      <w:r w:rsidRPr="00CF720F">
        <w:rPr>
          <w:rFonts w:asciiTheme="minorHAnsi" w:hAnsiTheme="minorHAnsi" w:cstheme="minorHAnsi"/>
        </w:rPr>
        <w:t>l’attribution</w:t>
      </w:r>
      <w:r w:rsidRPr="00CF720F">
        <w:rPr>
          <w:rFonts w:asciiTheme="minorHAnsi" w:hAnsiTheme="minorHAnsi" w:cstheme="minorHAnsi"/>
          <w:spacing w:val="-3"/>
        </w:rPr>
        <w:t xml:space="preserve"> </w:t>
      </w:r>
      <w:r w:rsidRPr="00CF720F">
        <w:rPr>
          <w:rFonts w:asciiTheme="minorHAnsi" w:hAnsiTheme="minorHAnsi" w:cstheme="minorHAnsi"/>
        </w:rPr>
        <w:t>des</w:t>
      </w:r>
      <w:r w:rsidRPr="00CF720F">
        <w:rPr>
          <w:rFonts w:asciiTheme="minorHAnsi" w:hAnsiTheme="minorHAnsi" w:cstheme="minorHAnsi"/>
          <w:spacing w:val="-1"/>
        </w:rPr>
        <w:t xml:space="preserve"> </w:t>
      </w:r>
      <w:r w:rsidRPr="00CF720F">
        <w:rPr>
          <w:rFonts w:asciiTheme="minorHAnsi" w:hAnsiTheme="minorHAnsi" w:cstheme="minorHAnsi"/>
          <w:spacing w:val="-2"/>
        </w:rPr>
        <w:t>subventions.</w:t>
      </w:r>
    </w:p>
    <w:p w14:paraId="1084A63F" w14:textId="77777777" w:rsidR="00C64726" w:rsidRPr="00CF720F" w:rsidRDefault="00C64726" w:rsidP="00B31BFC">
      <w:pPr>
        <w:pStyle w:val="Corpsdetexte"/>
        <w:spacing w:line="276" w:lineRule="auto"/>
        <w:jc w:val="both"/>
        <w:rPr>
          <w:rFonts w:asciiTheme="minorHAnsi" w:hAnsiTheme="minorHAnsi" w:cstheme="minorHAnsi"/>
        </w:rPr>
      </w:pPr>
    </w:p>
    <w:p w14:paraId="4BEA7955"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5"/>
        </w:rPr>
        <w:t xml:space="preserve"> </w:t>
      </w:r>
      <w:r w:rsidRPr="00CF720F">
        <w:rPr>
          <w:rFonts w:asciiTheme="minorHAnsi" w:hAnsiTheme="minorHAnsi" w:cstheme="minorHAnsi"/>
        </w:rPr>
        <w:t>1</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2"/>
        </w:rPr>
        <w:t xml:space="preserve"> OBJET</w:t>
      </w:r>
    </w:p>
    <w:p w14:paraId="3B4E78BA" w14:textId="45396ADE" w:rsidR="00C64726" w:rsidRPr="00CF720F" w:rsidRDefault="00075ECF" w:rsidP="00B31BFC">
      <w:pPr>
        <w:pStyle w:val="Corpsdetexte"/>
        <w:spacing w:line="276" w:lineRule="auto"/>
        <w:ind w:right="157"/>
        <w:jc w:val="both"/>
        <w:rPr>
          <w:rFonts w:asciiTheme="minorHAnsi" w:hAnsiTheme="minorHAnsi" w:cstheme="minorHAnsi"/>
        </w:rPr>
      </w:pPr>
      <w:r w:rsidRPr="00CF720F">
        <w:rPr>
          <w:rFonts w:asciiTheme="minorHAnsi" w:hAnsiTheme="minorHAnsi" w:cstheme="minorHAnsi"/>
        </w:rPr>
        <w:t xml:space="preserve">Le règlement s’applique aux subventions versées aux associations du territoire de la </w:t>
      </w:r>
      <w:r w:rsidR="00CF720F" w:rsidRPr="00CF720F">
        <w:rPr>
          <w:rFonts w:asciiTheme="minorHAnsi" w:hAnsiTheme="minorHAnsi" w:cstheme="minorHAnsi"/>
        </w:rPr>
        <w:t>CCVDS</w:t>
      </w:r>
      <w:r w:rsidRPr="00CF720F">
        <w:rPr>
          <w:rFonts w:asciiTheme="minorHAnsi" w:hAnsiTheme="minorHAnsi" w:cstheme="minorHAnsi"/>
        </w:rPr>
        <w:t xml:space="preserve"> dont les manifestations,</w:t>
      </w:r>
      <w:r w:rsidRPr="00CF720F">
        <w:rPr>
          <w:rFonts w:asciiTheme="minorHAnsi" w:hAnsiTheme="minorHAnsi" w:cstheme="minorHAnsi"/>
          <w:spacing w:val="-6"/>
        </w:rPr>
        <w:t xml:space="preserve"> </w:t>
      </w:r>
      <w:r w:rsidRPr="00CF720F">
        <w:rPr>
          <w:rFonts w:asciiTheme="minorHAnsi" w:hAnsiTheme="minorHAnsi" w:cstheme="minorHAnsi"/>
        </w:rPr>
        <w:t>actions</w:t>
      </w:r>
      <w:r w:rsidRPr="00CF720F">
        <w:rPr>
          <w:rFonts w:asciiTheme="minorHAnsi" w:hAnsiTheme="minorHAnsi" w:cstheme="minorHAnsi"/>
          <w:spacing w:val="-2"/>
        </w:rPr>
        <w:t xml:space="preserve"> </w:t>
      </w:r>
      <w:r w:rsidRPr="00CF720F">
        <w:rPr>
          <w:rFonts w:asciiTheme="minorHAnsi" w:hAnsiTheme="minorHAnsi" w:cstheme="minorHAnsi"/>
        </w:rPr>
        <w:t>ou</w:t>
      </w:r>
      <w:r w:rsidRPr="00CF720F">
        <w:rPr>
          <w:rFonts w:asciiTheme="minorHAnsi" w:hAnsiTheme="minorHAnsi" w:cstheme="minorHAnsi"/>
          <w:spacing w:val="-5"/>
        </w:rPr>
        <w:t xml:space="preserve"> </w:t>
      </w:r>
      <w:r w:rsidRPr="00CF720F">
        <w:rPr>
          <w:rFonts w:asciiTheme="minorHAnsi" w:hAnsiTheme="minorHAnsi" w:cstheme="minorHAnsi"/>
        </w:rPr>
        <w:t>projets</w:t>
      </w:r>
      <w:r w:rsidRPr="00CF720F">
        <w:rPr>
          <w:rFonts w:asciiTheme="minorHAnsi" w:hAnsiTheme="minorHAnsi" w:cstheme="minorHAnsi"/>
          <w:spacing w:val="-4"/>
        </w:rPr>
        <w:t xml:space="preserve"> </w:t>
      </w:r>
      <w:r w:rsidRPr="00CF720F">
        <w:rPr>
          <w:rFonts w:asciiTheme="minorHAnsi" w:hAnsiTheme="minorHAnsi" w:cstheme="minorHAnsi"/>
        </w:rPr>
        <w:t>se</w:t>
      </w:r>
      <w:r w:rsidRPr="00CF720F">
        <w:rPr>
          <w:rFonts w:asciiTheme="minorHAnsi" w:hAnsiTheme="minorHAnsi" w:cstheme="minorHAnsi"/>
          <w:spacing w:val="-2"/>
        </w:rPr>
        <w:t xml:space="preserve"> </w:t>
      </w:r>
      <w:r w:rsidRPr="00CF720F">
        <w:rPr>
          <w:rFonts w:asciiTheme="minorHAnsi" w:hAnsiTheme="minorHAnsi" w:cstheme="minorHAnsi"/>
        </w:rPr>
        <w:t>déroulent</w:t>
      </w:r>
      <w:r w:rsidRPr="00CF720F">
        <w:rPr>
          <w:rFonts w:asciiTheme="minorHAnsi" w:hAnsiTheme="minorHAnsi" w:cstheme="minorHAnsi"/>
          <w:spacing w:val="-4"/>
        </w:rPr>
        <w:t xml:space="preserve"> </w:t>
      </w:r>
      <w:r w:rsidRPr="00CF720F">
        <w:rPr>
          <w:rFonts w:asciiTheme="minorHAnsi" w:hAnsiTheme="minorHAnsi" w:cstheme="minorHAnsi"/>
        </w:rPr>
        <w:t>sur</w:t>
      </w:r>
      <w:r w:rsidRPr="00CF720F">
        <w:rPr>
          <w:rFonts w:asciiTheme="minorHAnsi" w:hAnsiTheme="minorHAnsi" w:cstheme="minorHAnsi"/>
          <w:spacing w:val="-4"/>
        </w:rPr>
        <w:t xml:space="preserve"> </w:t>
      </w:r>
      <w:r w:rsidRPr="00CF720F">
        <w:rPr>
          <w:rFonts w:asciiTheme="minorHAnsi" w:hAnsiTheme="minorHAnsi" w:cstheme="minorHAnsi"/>
        </w:rPr>
        <w:t>le</w:t>
      </w:r>
      <w:r w:rsidRPr="00CF720F">
        <w:rPr>
          <w:rFonts w:asciiTheme="minorHAnsi" w:hAnsiTheme="minorHAnsi" w:cstheme="minorHAnsi"/>
          <w:spacing w:val="-2"/>
        </w:rPr>
        <w:t xml:space="preserve"> </w:t>
      </w:r>
      <w:r w:rsidRPr="00CF720F">
        <w:rPr>
          <w:rFonts w:asciiTheme="minorHAnsi" w:hAnsiTheme="minorHAnsi" w:cstheme="minorHAnsi"/>
        </w:rPr>
        <w:t>territoire</w:t>
      </w:r>
      <w:r w:rsidRPr="00CF720F">
        <w:rPr>
          <w:rFonts w:asciiTheme="minorHAnsi" w:hAnsiTheme="minorHAnsi" w:cstheme="minorHAnsi"/>
          <w:spacing w:val="-2"/>
        </w:rPr>
        <w:t xml:space="preserve"> </w:t>
      </w:r>
      <w:r w:rsidRPr="00CF720F">
        <w:rPr>
          <w:rFonts w:asciiTheme="minorHAnsi" w:hAnsiTheme="minorHAnsi" w:cstheme="minorHAnsi"/>
        </w:rPr>
        <w:t>et</w:t>
      </w:r>
      <w:r w:rsidRPr="00CF720F">
        <w:rPr>
          <w:rFonts w:asciiTheme="minorHAnsi" w:hAnsiTheme="minorHAnsi" w:cstheme="minorHAnsi"/>
          <w:spacing w:val="-4"/>
        </w:rPr>
        <w:t xml:space="preserve"> </w:t>
      </w:r>
      <w:r w:rsidRPr="00CF720F">
        <w:rPr>
          <w:rFonts w:asciiTheme="minorHAnsi" w:hAnsiTheme="minorHAnsi" w:cstheme="minorHAnsi"/>
        </w:rPr>
        <w:t>qui</w:t>
      </w:r>
      <w:r w:rsidRPr="00CF720F">
        <w:rPr>
          <w:rFonts w:asciiTheme="minorHAnsi" w:hAnsiTheme="minorHAnsi" w:cstheme="minorHAnsi"/>
          <w:spacing w:val="-4"/>
        </w:rPr>
        <w:t xml:space="preserve"> </w:t>
      </w:r>
      <w:r w:rsidRPr="00CF720F">
        <w:rPr>
          <w:rFonts w:asciiTheme="minorHAnsi" w:hAnsiTheme="minorHAnsi" w:cstheme="minorHAnsi"/>
        </w:rPr>
        <w:t>sont</w:t>
      </w:r>
      <w:r w:rsidRPr="00CF720F">
        <w:rPr>
          <w:rFonts w:asciiTheme="minorHAnsi" w:hAnsiTheme="minorHAnsi" w:cstheme="minorHAnsi"/>
          <w:spacing w:val="-2"/>
        </w:rPr>
        <w:t xml:space="preserve"> </w:t>
      </w:r>
      <w:r w:rsidRPr="00CF720F">
        <w:rPr>
          <w:rFonts w:asciiTheme="minorHAnsi" w:hAnsiTheme="minorHAnsi" w:cstheme="minorHAnsi"/>
        </w:rPr>
        <w:t>en</w:t>
      </w:r>
      <w:r w:rsidRPr="00CF720F">
        <w:rPr>
          <w:rFonts w:asciiTheme="minorHAnsi" w:hAnsiTheme="minorHAnsi" w:cstheme="minorHAnsi"/>
          <w:spacing w:val="-5"/>
        </w:rPr>
        <w:t xml:space="preserve"> </w:t>
      </w:r>
      <w:r w:rsidRPr="00CF720F">
        <w:rPr>
          <w:rFonts w:asciiTheme="minorHAnsi" w:hAnsiTheme="minorHAnsi" w:cstheme="minorHAnsi"/>
        </w:rPr>
        <w:t>lien</w:t>
      </w:r>
      <w:r w:rsidRPr="00CF720F">
        <w:rPr>
          <w:rFonts w:asciiTheme="minorHAnsi" w:hAnsiTheme="minorHAnsi" w:cstheme="minorHAnsi"/>
          <w:spacing w:val="-4"/>
        </w:rPr>
        <w:t xml:space="preserve"> </w:t>
      </w:r>
      <w:r w:rsidRPr="00CF720F">
        <w:rPr>
          <w:rFonts w:asciiTheme="minorHAnsi" w:hAnsiTheme="minorHAnsi" w:cstheme="minorHAnsi"/>
        </w:rPr>
        <w:t>avec</w:t>
      </w:r>
      <w:r w:rsidRPr="00CF720F">
        <w:rPr>
          <w:rFonts w:asciiTheme="minorHAnsi" w:hAnsiTheme="minorHAnsi" w:cstheme="minorHAnsi"/>
          <w:spacing w:val="-2"/>
        </w:rPr>
        <w:t xml:space="preserve"> </w:t>
      </w:r>
      <w:r w:rsidRPr="00CF720F">
        <w:rPr>
          <w:rFonts w:asciiTheme="minorHAnsi" w:hAnsiTheme="minorHAnsi" w:cstheme="minorHAnsi"/>
        </w:rPr>
        <w:t>les</w:t>
      </w:r>
      <w:r w:rsidRPr="00CF720F">
        <w:rPr>
          <w:rFonts w:asciiTheme="minorHAnsi" w:hAnsiTheme="minorHAnsi" w:cstheme="minorHAnsi"/>
          <w:spacing w:val="-5"/>
        </w:rPr>
        <w:t xml:space="preserve"> </w:t>
      </w:r>
      <w:r w:rsidRPr="00CF720F">
        <w:rPr>
          <w:rFonts w:asciiTheme="minorHAnsi" w:hAnsiTheme="minorHAnsi" w:cstheme="minorHAnsi"/>
        </w:rPr>
        <w:t>compétences</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 xml:space="preserve">la </w:t>
      </w:r>
      <w:r w:rsidR="00CF720F" w:rsidRPr="00CF720F">
        <w:rPr>
          <w:rFonts w:asciiTheme="minorHAnsi" w:hAnsiTheme="minorHAnsi" w:cstheme="minorHAnsi"/>
          <w:spacing w:val="-4"/>
        </w:rPr>
        <w:t>CCVDS</w:t>
      </w:r>
      <w:r w:rsidRPr="00CF720F">
        <w:rPr>
          <w:rFonts w:asciiTheme="minorHAnsi" w:hAnsiTheme="minorHAnsi" w:cstheme="minorHAnsi"/>
          <w:spacing w:val="-4"/>
        </w:rPr>
        <w:t>.</w:t>
      </w:r>
    </w:p>
    <w:p w14:paraId="4C7A426C"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Il</w:t>
      </w:r>
      <w:r w:rsidRPr="00CF720F">
        <w:rPr>
          <w:rFonts w:asciiTheme="minorHAnsi" w:hAnsiTheme="minorHAnsi" w:cstheme="minorHAnsi"/>
          <w:spacing w:val="-5"/>
        </w:rPr>
        <w:t xml:space="preserve"> </w:t>
      </w:r>
      <w:r w:rsidRPr="00CF720F">
        <w:rPr>
          <w:rFonts w:asciiTheme="minorHAnsi" w:hAnsiTheme="minorHAnsi" w:cstheme="minorHAnsi"/>
        </w:rPr>
        <w:t>définit</w:t>
      </w:r>
      <w:r w:rsidRPr="00CF720F">
        <w:rPr>
          <w:rFonts w:asciiTheme="minorHAnsi" w:hAnsiTheme="minorHAnsi" w:cstheme="minorHAnsi"/>
          <w:spacing w:val="-2"/>
        </w:rPr>
        <w:t xml:space="preserve"> </w:t>
      </w:r>
      <w:r w:rsidRPr="00CF720F">
        <w:rPr>
          <w:rFonts w:asciiTheme="minorHAnsi" w:hAnsiTheme="minorHAnsi" w:cstheme="minorHAnsi"/>
        </w:rPr>
        <w:t>les</w:t>
      </w:r>
      <w:r w:rsidRPr="00CF720F">
        <w:rPr>
          <w:rFonts w:asciiTheme="minorHAnsi" w:hAnsiTheme="minorHAnsi" w:cstheme="minorHAnsi"/>
          <w:spacing w:val="-3"/>
        </w:rPr>
        <w:t xml:space="preserve"> </w:t>
      </w:r>
      <w:r w:rsidRPr="00CF720F">
        <w:rPr>
          <w:rFonts w:asciiTheme="minorHAnsi" w:hAnsiTheme="minorHAnsi" w:cstheme="minorHAnsi"/>
        </w:rPr>
        <w:t>conditions</w:t>
      </w:r>
      <w:r w:rsidRPr="00CF720F">
        <w:rPr>
          <w:rFonts w:asciiTheme="minorHAnsi" w:hAnsiTheme="minorHAnsi" w:cstheme="minorHAnsi"/>
          <w:spacing w:val="-5"/>
        </w:rPr>
        <w:t xml:space="preserve"> </w:t>
      </w:r>
      <w:r w:rsidRPr="00CF720F">
        <w:rPr>
          <w:rFonts w:asciiTheme="minorHAnsi" w:hAnsiTheme="minorHAnsi" w:cstheme="minorHAnsi"/>
        </w:rPr>
        <w:t>générales</w:t>
      </w:r>
      <w:r w:rsidRPr="00CF720F">
        <w:rPr>
          <w:rFonts w:asciiTheme="minorHAnsi" w:hAnsiTheme="minorHAnsi" w:cstheme="minorHAnsi"/>
          <w:spacing w:val="-3"/>
        </w:rPr>
        <w:t xml:space="preserve"> </w:t>
      </w:r>
      <w:r w:rsidRPr="00CF720F">
        <w:rPr>
          <w:rFonts w:asciiTheme="minorHAnsi" w:hAnsiTheme="minorHAnsi" w:cstheme="minorHAnsi"/>
        </w:rPr>
        <w:t>d’attribution</w:t>
      </w:r>
      <w:r w:rsidRPr="00CF720F">
        <w:rPr>
          <w:rFonts w:asciiTheme="minorHAnsi" w:hAnsiTheme="minorHAnsi" w:cstheme="minorHAnsi"/>
          <w:spacing w:val="-2"/>
        </w:rPr>
        <w:t xml:space="preserve"> </w:t>
      </w:r>
      <w:r w:rsidRPr="00CF720F">
        <w:rPr>
          <w:rFonts w:asciiTheme="minorHAnsi" w:hAnsiTheme="minorHAnsi" w:cstheme="minorHAnsi"/>
        </w:rPr>
        <w:t>ainsi</w:t>
      </w:r>
      <w:r w:rsidRPr="00CF720F">
        <w:rPr>
          <w:rFonts w:asciiTheme="minorHAnsi" w:hAnsiTheme="minorHAnsi" w:cstheme="minorHAnsi"/>
          <w:spacing w:val="-4"/>
        </w:rPr>
        <w:t xml:space="preserve"> </w:t>
      </w:r>
      <w:r w:rsidRPr="00CF720F">
        <w:rPr>
          <w:rFonts w:asciiTheme="minorHAnsi" w:hAnsiTheme="minorHAnsi" w:cstheme="minorHAnsi"/>
        </w:rPr>
        <w:t>que</w:t>
      </w:r>
      <w:r w:rsidRPr="00CF720F">
        <w:rPr>
          <w:rFonts w:asciiTheme="minorHAnsi" w:hAnsiTheme="minorHAnsi" w:cstheme="minorHAnsi"/>
          <w:spacing w:val="-5"/>
        </w:rPr>
        <w:t xml:space="preserve"> </w:t>
      </w:r>
      <w:r w:rsidRPr="00CF720F">
        <w:rPr>
          <w:rFonts w:asciiTheme="minorHAnsi" w:hAnsiTheme="minorHAnsi" w:cstheme="minorHAnsi"/>
        </w:rPr>
        <w:t>les</w:t>
      </w:r>
      <w:r w:rsidRPr="00CF720F">
        <w:rPr>
          <w:rFonts w:asciiTheme="minorHAnsi" w:hAnsiTheme="minorHAnsi" w:cstheme="minorHAnsi"/>
          <w:spacing w:val="-4"/>
        </w:rPr>
        <w:t xml:space="preserve"> </w:t>
      </w:r>
      <w:r w:rsidRPr="00CF720F">
        <w:rPr>
          <w:rFonts w:asciiTheme="minorHAnsi" w:hAnsiTheme="minorHAnsi" w:cstheme="minorHAnsi"/>
        </w:rPr>
        <w:t>modalités</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paiement</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ces</w:t>
      </w:r>
      <w:r w:rsidRPr="00CF720F">
        <w:rPr>
          <w:rFonts w:asciiTheme="minorHAnsi" w:hAnsiTheme="minorHAnsi" w:cstheme="minorHAnsi"/>
          <w:spacing w:val="-2"/>
        </w:rPr>
        <w:t xml:space="preserve"> subventions.</w:t>
      </w:r>
    </w:p>
    <w:p w14:paraId="095314AF" w14:textId="77777777" w:rsidR="00C64726" w:rsidRPr="00CF720F" w:rsidRDefault="00C64726" w:rsidP="00B31BFC">
      <w:pPr>
        <w:pStyle w:val="Corpsdetexte"/>
        <w:spacing w:line="276" w:lineRule="auto"/>
        <w:jc w:val="both"/>
        <w:rPr>
          <w:rFonts w:asciiTheme="minorHAnsi" w:hAnsiTheme="minorHAnsi" w:cstheme="minorHAnsi"/>
        </w:rPr>
      </w:pPr>
    </w:p>
    <w:p w14:paraId="534D432F"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3"/>
        </w:rPr>
        <w:t xml:space="preserve"> </w:t>
      </w:r>
      <w:r w:rsidRPr="00CF720F">
        <w:rPr>
          <w:rFonts w:asciiTheme="minorHAnsi" w:hAnsiTheme="minorHAnsi" w:cstheme="minorHAnsi"/>
        </w:rPr>
        <w:t>2</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2"/>
        </w:rPr>
        <w:t xml:space="preserve"> BENEFICIAIRES</w:t>
      </w:r>
    </w:p>
    <w:p w14:paraId="52E9C29F"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L’attribution</w:t>
      </w:r>
      <w:r w:rsidRPr="00CF720F">
        <w:rPr>
          <w:rFonts w:asciiTheme="minorHAnsi" w:hAnsiTheme="minorHAnsi" w:cstheme="minorHAnsi"/>
          <w:spacing w:val="37"/>
        </w:rPr>
        <w:t xml:space="preserve"> </w:t>
      </w:r>
      <w:r w:rsidRPr="00CF720F">
        <w:rPr>
          <w:rFonts w:asciiTheme="minorHAnsi" w:hAnsiTheme="minorHAnsi" w:cstheme="minorHAnsi"/>
        </w:rPr>
        <w:t>de</w:t>
      </w:r>
      <w:r w:rsidRPr="00CF720F">
        <w:rPr>
          <w:rFonts w:asciiTheme="minorHAnsi" w:hAnsiTheme="minorHAnsi" w:cstheme="minorHAnsi"/>
          <w:spacing w:val="35"/>
        </w:rPr>
        <w:t xml:space="preserve"> </w:t>
      </w:r>
      <w:r w:rsidRPr="00CF720F">
        <w:rPr>
          <w:rFonts w:asciiTheme="minorHAnsi" w:hAnsiTheme="minorHAnsi" w:cstheme="minorHAnsi"/>
        </w:rPr>
        <w:t>subvention</w:t>
      </w:r>
      <w:r w:rsidRPr="00CF720F">
        <w:rPr>
          <w:rFonts w:asciiTheme="minorHAnsi" w:hAnsiTheme="minorHAnsi" w:cstheme="minorHAnsi"/>
          <w:spacing w:val="35"/>
        </w:rPr>
        <w:t xml:space="preserve"> </w:t>
      </w:r>
      <w:r w:rsidRPr="00CF720F">
        <w:rPr>
          <w:rFonts w:asciiTheme="minorHAnsi" w:hAnsiTheme="minorHAnsi" w:cstheme="minorHAnsi"/>
        </w:rPr>
        <w:t>n’est</w:t>
      </w:r>
      <w:r w:rsidRPr="00CF720F">
        <w:rPr>
          <w:rFonts w:asciiTheme="minorHAnsi" w:hAnsiTheme="minorHAnsi" w:cstheme="minorHAnsi"/>
          <w:spacing w:val="35"/>
        </w:rPr>
        <w:t xml:space="preserve"> </w:t>
      </w:r>
      <w:r w:rsidRPr="00CF720F">
        <w:rPr>
          <w:rFonts w:asciiTheme="minorHAnsi" w:hAnsiTheme="minorHAnsi" w:cstheme="minorHAnsi"/>
        </w:rPr>
        <w:t>pas</w:t>
      </w:r>
      <w:r w:rsidRPr="00CF720F">
        <w:rPr>
          <w:rFonts w:asciiTheme="minorHAnsi" w:hAnsiTheme="minorHAnsi" w:cstheme="minorHAnsi"/>
          <w:spacing w:val="34"/>
        </w:rPr>
        <w:t xml:space="preserve"> </w:t>
      </w:r>
      <w:r w:rsidRPr="00CF720F">
        <w:rPr>
          <w:rFonts w:asciiTheme="minorHAnsi" w:hAnsiTheme="minorHAnsi" w:cstheme="minorHAnsi"/>
        </w:rPr>
        <w:t>une</w:t>
      </w:r>
      <w:r w:rsidRPr="00CF720F">
        <w:rPr>
          <w:rFonts w:asciiTheme="minorHAnsi" w:hAnsiTheme="minorHAnsi" w:cstheme="minorHAnsi"/>
          <w:spacing w:val="37"/>
        </w:rPr>
        <w:t xml:space="preserve"> </w:t>
      </w:r>
      <w:r w:rsidRPr="00CF720F">
        <w:rPr>
          <w:rFonts w:asciiTheme="minorHAnsi" w:hAnsiTheme="minorHAnsi" w:cstheme="minorHAnsi"/>
        </w:rPr>
        <w:t>dépense</w:t>
      </w:r>
      <w:r w:rsidRPr="00CF720F">
        <w:rPr>
          <w:rFonts w:asciiTheme="minorHAnsi" w:hAnsiTheme="minorHAnsi" w:cstheme="minorHAnsi"/>
          <w:spacing w:val="35"/>
        </w:rPr>
        <w:t xml:space="preserve"> </w:t>
      </w:r>
      <w:r w:rsidRPr="00CF720F">
        <w:rPr>
          <w:rFonts w:asciiTheme="minorHAnsi" w:hAnsiTheme="minorHAnsi" w:cstheme="minorHAnsi"/>
        </w:rPr>
        <w:t>obligatoire</w:t>
      </w:r>
      <w:r w:rsidRPr="00CF720F">
        <w:rPr>
          <w:rFonts w:asciiTheme="minorHAnsi" w:hAnsiTheme="minorHAnsi" w:cstheme="minorHAnsi"/>
          <w:spacing w:val="33"/>
        </w:rPr>
        <w:t xml:space="preserve"> </w:t>
      </w:r>
      <w:r w:rsidRPr="00CF720F">
        <w:rPr>
          <w:rFonts w:asciiTheme="minorHAnsi" w:hAnsiTheme="minorHAnsi" w:cstheme="minorHAnsi"/>
        </w:rPr>
        <w:t>pour</w:t>
      </w:r>
      <w:r w:rsidRPr="00CF720F">
        <w:rPr>
          <w:rFonts w:asciiTheme="minorHAnsi" w:hAnsiTheme="minorHAnsi" w:cstheme="minorHAnsi"/>
          <w:spacing w:val="36"/>
        </w:rPr>
        <w:t xml:space="preserve"> </w:t>
      </w:r>
      <w:r w:rsidRPr="00CF720F">
        <w:rPr>
          <w:rFonts w:asciiTheme="minorHAnsi" w:hAnsiTheme="minorHAnsi" w:cstheme="minorHAnsi"/>
        </w:rPr>
        <w:t>la</w:t>
      </w:r>
      <w:r w:rsidRPr="00CF720F">
        <w:rPr>
          <w:rFonts w:asciiTheme="minorHAnsi" w:hAnsiTheme="minorHAnsi" w:cstheme="minorHAnsi"/>
          <w:spacing w:val="35"/>
        </w:rPr>
        <w:t xml:space="preserve"> </w:t>
      </w:r>
      <w:r w:rsidRPr="00CF720F">
        <w:rPr>
          <w:rFonts w:asciiTheme="minorHAnsi" w:hAnsiTheme="minorHAnsi" w:cstheme="minorHAnsi"/>
        </w:rPr>
        <w:t>Communauté</w:t>
      </w:r>
      <w:r w:rsidRPr="00CF720F">
        <w:rPr>
          <w:rFonts w:asciiTheme="minorHAnsi" w:hAnsiTheme="minorHAnsi" w:cstheme="minorHAnsi"/>
          <w:spacing w:val="37"/>
        </w:rPr>
        <w:t xml:space="preserve"> </w:t>
      </w:r>
      <w:r w:rsidRPr="00CF720F">
        <w:rPr>
          <w:rFonts w:asciiTheme="minorHAnsi" w:hAnsiTheme="minorHAnsi" w:cstheme="minorHAnsi"/>
        </w:rPr>
        <w:t>de</w:t>
      </w:r>
      <w:r w:rsidRPr="00CF720F">
        <w:rPr>
          <w:rFonts w:asciiTheme="minorHAnsi" w:hAnsiTheme="minorHAnsi" w:cstheme="minorHAnsi"/>
          <w:spacing w:val="33"/>
        </w:rPr>
        <w:t xml:space="preserve"> </w:t>
      </w:r>
      <w:r w:rsidRPr="00CF720F">
        <w:rPr>
          <w:rFonts w:asciiTheme="minorHAnsi" w:hAnsiTheme="minorHAnsi" w:cstheme="minorHAnsi"/>
        </w:rPr>
        <w:t>Communes,</w:t>
      </w:r>
      <w:r w:rsidRPr="00CF720F">
        <w:rPr>
          <w:rFonts w:asciiTheme="minorHAnsi" w:hAnsiTheme="minorHAnsi" w:cstheme="minorHAnsi"/>
          <w:spacing w:val="37"/>
        </w:rPr>
        <w:t xml:space="preserve"> </w:t>
      </w:r>
      <w:r w:rsidRPr="00CF720F">
        <w:rPr>
          <w:rFonts w:asciiTheme="minorHAnsi" w:hAnsiTheme="minorHAnsi" w:cstheme="minorHAnsi"/>
        </w:rPr>
        <w:t>les subventions accordées ont pour caractéristiques d’être :</w:t>
      </w:r>
    </w:p>
    <w:p w14:paraId="6CDC29EC" w14:textId="77777777" w:rsidR="00C64726" w:rsidRPr="00CF720F" w:rsidRDefault="00075ECF" w:rsidP="00075ECF">
      <w:pPr>
        <w:pStyle w:val="Paragraphedeliste"/>
        <w:numPr>
          <w:ilvl w:val="0"/>
          <w:numId w:val="4"/>
        </w:numPr>
        <w:tabs>
          <w:tab w:val="left" w:pos="835"/>
          <w:tab w:val="left" w:pos="836"/>
        </w:tabs>
        <w:spacing w:line="276" w:lineRule="auto"/>
        <w:ind w:left="284" w:hanging="218"/>
        <w:jc w:val="both"/>
        <w:rPr>
          <w:rFonts w:asciiTheme="minorHAnsi" w:hAnsiTheme="minorHAnsi" w:cstheme="minorHAnsi"/>
        </w:rPr>
      </w:pPr>
      <w:proofErr w:type="gramStart"/>
      <w:r w:rsidRPr="00CF720F">
        <w:rPr>
          <w:rFonts w:asciiTheme="minorHAnsi" w:hAnsiTheme="minorHAnsi" w:cstheme="minorHAnsi"/>
        </w:rPr>
        <w:t>facultatives</w:t>
      </w:r>
      <w:proofErr w:type="gramEnd"/>
      <w:r w:rsidRPr="00CF720F">
        <w:rPr>
          <w:rFonts w:asciiTheme="minorHAnsi" w:hAnsiTheme="minorHAnsi" w:cstheme="minorHAnsi"/>
          <w:spacing w:val="-3"/>
        </w:rPr>
        <w:t xml:space="preserve"> </w:t>
      </w:r>
      <w:r w:rsidRPr="00CF720F">
        <w:rPr>
          <w:rFonts w:asciiTheme="minorHAnsi" w:hAnsiTheme="minorHAnsi" w:cstheme="minorHAnsi"/>
        </w:rPr>
        <w:t>:</w:t>
      </w:r>
      <w:r w:rsidRPr="00CF720F">
        <w:rPr>
          <w:rFonts w:asciiTheme="minorHAnsi" w:hAnsiTheme="minorHAnsi" w:cstheme="minorHAnsi"/>
          <w:spacing w:val="-2"/>
        </w:rPr>
        <w:t xml:space="preserve"> </w:t>
      </w:r>
      <w:r w:rsidRPr="00CF720F">
        <w:rPr>
          <w:rFonts w:asciiTheme="minorHAnsi" w:hAnsiTheme="minorHAnsi" w:cstheme="minorHAnsi"/>
        </w:rPr>
        <w:t>elles</w:t>
      </w:r>
      <w:r w:rsidRPr="00CF720F">
        <w:rPr>
          <w:rFonts w:asciiTheme="minorHAnsi" w:hAnsiTheme="minorHAnsi" w:cstheme="minorHAnsi"/>
          <w:spacing w:val="-3"/>
        </w:rPr>
        <w:t xml:space="preserve"> </w:t>
      </w:r>
      <w:r w:rsidRPr="00CF720F">
        <w:rPr>
          <w:rFonts w:asciiTheme="minorHAnsi" w:hAnsiTheme="minorHAnsi" w:cstheme="minorHAnsi"/>
        </w:rPr>
        <w:t>ne</w:t>
      </w:r>
      <w:r w:rsidRPr="00CF720F">
        <w:rPr>
          <w:rFonts w:asciiTheme="minorHAnsi" w:hAnsiTheme="minorHAnsi" w:cstheme="minorHAnsi"/>
          <w:spacing w:val="-2"/>
        </w:rPr>
        <w:t xml:space="preserve"> </w:t>
      </w:r>
      <w:r w:rsidRPr="00CF720F">
        <w:rPr>
          <w:rFonts w:asciiTheme="minorHAnsi" w:hAnsiTheme="minorHAnsi" w:cstheme="minorHAnsi"/>
        </w:rPr>
        <w:t>peuvent</w:t>
      </w:r>
      <w:r w:rsidRPr="00CF720F">
        <w:rPr>
          <w:rFonts w:asciiTheme="minorHAnsi" w:hAnsiTheme="minorHAnsi" w:cstheme="minorHAnsi"/>
          <w:spacing w:val="-4"/>
        </w:rPr>
        <w:t xml:space="preserve"> </w:t>
      </w:r>
      <w:r w:rsidRPr="00CF720F">
        <w:rPr>
          <w:rFonts w:asciiTheme="minorHAnsi" w:hAnsiTheme="minorHAnsi" w:cstheme="minorHAnsi"/>
        </w:rPr>
        <w:t>être</w:t>
      </w:r>
      <w:r w:rsidRPr="00CF720F">
        <w:rPr>
          <w:rFonts w:asciiTheme="minorHAnsi" w:hAnsiTheme="minorHAnsi" w:cstheme="minorHAnsi"/>
          <w:spacing w:val="-2"/>
        </w:rPr>
        <w:t xml:space="preserve"> exigées,</w:t>
      </w:r>
    </w:p>
    <w:p w14:paraId="55412C9B" w14:textId="77777777" w:rsidR="00C64726" w:rsidRPr="00CF720F" w:rsidRDefault="00075ECF" w:rsidP="00075ECF">
      <w:pPr>
        <w:pStyle w:val="Paragraphedeliste"/>
        <w:numPr>
          <w:ilvl w:val="0"/>
          <w:numId w:val="4"/>
        </w:numPr>
        <w:tabs>
          <w:tab w:val="left" w:pos="835"/>
          <w:tab w:val="left" w:pos="836"/>
        </w:tabs>
        <w:spacing w:line="276" w:lineRule="auto"/>
        <w:ind w:left="284" w:hanging="218"/>
        <w:jc w:val="both"/>
        <w:rPr>
          <w:rFonts w:asciiTheme="minorHAnsi" w:hAnsiTheme="minorHAnsi" w:cstheme="minorHAnsi"/>
        </w:rPr>
      </w:pPr>
      <w:proofErr w:type="gramStart"/>
      <w:r w:rsidRPr="00CF720F">
        <w:rPr>
          <w:rFonts w:asciiTheme="minorHAnsi" w:hAnsiTheme="minorHAnsi" w:cstheme="minorHAnsi"/>
        </w:rPr>
        <w:t>précaires</w:t>
      </w:r>
      <w:proofErr w:type="gramEnd"/>
      <w:r w:rsidRPr="00CF720F">
        <w:rPr>
          <w:rFonts w:asciiTheme="minorHAnsi" w:hAnsiTheme="minorHAnsi" w:cstheme="minorHAnsi"/>
          <w:spacing w:val="-3"/>
        </w:rPr>
        <w:t xml:space="preserve"> </w:t>
      </w:r>
      <w:r w:rsidRPr="00CF720F">
        <w:rPr>
          <w:rFonts w:asciiTheme="minorHAnsi" w:hAnsiTheme="minorHAnsi" w:cstheme="minorHAnsi"/>
        </w:rPr>
        <w:t>:</w:t>
      </w:r>
      <w:r w:rsidRPr="00CF720F">
        <w:rPr>
          <w:rFonts w:asciiTheme="minorHAnsi" w:hAnsiTheme="minorHAnsi" w:cstheme="minorHAnsi"/>
          <w:spacing w:val="-2"/>
        </w:rPr>
        <w:t xml:space="preserve"> </w:t>
      </w:r>
      <w:r w:rsidRPr="00CF720F">
        <w:rPr>
          <w:rFonts w:asciiTheme="minorHAnsi" w:hAnsiTheme="minorHAnsi" w:cstheme="minorHAnsi"/>
        </w:rPr>
        <w:t>leur</w:t>
      </w:r>
      <w:r w:rsidRPr="00CF720F">
        <w:rPr>
          <w:rFonts w:asciiTheme="minorHAnsi" w:hAnsiTheme="minorHAnsi" w:cstheme="minorHAnsi"/>
          <w:spacing w:val="-2"/>
        </w:rPr>
        <w:t xml:space="preserve"> </w:t>
      </w:r>
      <w:r w:rsidRPr="00CF720F">
        <w:rPr>
          <w:rFonts w:asciiTheme="minorHAnsi" w:hAnsiTheme="minorHAnsi" w:cstheme="minorHAnsi"/>
        </w:rPr>
        <w:t>renouvellement</w:t>
      </w:r>
      <w:r w:rsidRPr="00CF720F">
        <w:rPr>
          <w:rFonts w:asciiTheme="minorHAnsi" w:hAnsiTheme="minorHAnsi" w:cstheme="minorHAnsi"/>
          <w:spacing w:val="-2"/>
        </w:rPr>
        <w:t xml:space="preserve"> </w:t>
      </w:r>
      <w:r w:rsidRPr="00CF720F">
        <w:rPr>
          <w:rFonts w:asciiTheme="minorHAnsi" w:hAnsiTheme="minorHAnsi" w:cstheme="minorHAnsi"/>
        </w:rPr>
        <w:t>ne</w:t>
      </w:r>
      <w:r w:rsidRPr="00CF720F">
        <w:rPr>
          <w:rFonts w:asciiTheme="minorHAnsi" w:hAnsiTheme="minorHAnsi" w:cstheme="minorHAnsi"/>
          <w:spacing w:val="-2"/>
        </w:rPr>
        <w:t xml:space="preserve"> </w:t>
      </w:r>
      <w:r w:rsidRPr="00CF720F">
        <w:rPr>
          <w:rFonts w:asciiTheme="minorHAnsi" w:hAnsiTheme="minorHAnsi" w:cstheme="minorHAnsi"/>
        </w:rPr>
        <w:t>peut</w:t>
      </w:r>
      <w:r w:rsidRPr="00CF720F">
        <w:rPr>
          <w:rFonts w:asciiTheme="minorHAnsi" w:hAnsiTheme="minorHAnsi" w:cstheme="minorHAnsi"/>
          <w:spacing w:val="-4"/>
        </w:rPr>
        <w:t xml:space="preserve"> </w:t>
      </w:r>
      <w:r w:rsidRPr="00CF720F">
        <w:rPr>
          <w:rFonts w:asciiTheme="minorHAnsi" w:hAnsiTheme="minorHAnsi" w:cstheme="minorHAnsi"/>
        </w:rPr>
        <w:t>être</w:t>
      </w:r>
      <w:r w:rsidRPr="00CF720F">
        <w:rPr>
          <w:rFonts w:asciiTheme="minorHAnsi" w:hAnsiTheme="minorHAnsi" w:cstheme="minorHAnsi"/>
          <w:spacing w:val="-2"/>
        </w:rPr>
        <w:t xml:space="preserve"> automatique,</w:t>
      </w:r>
    </w:p>
    <w:p w14:paraId="40592979" w14:textId="77777777" w:rsidR="00C64726" w:rsidRPr="00CF720F" w:rsidRDefault="00075ECF" w:rsidP="00075ECF">
      <w:pPr>
        <w:pStyle w:val="Paragraphedeliste"/>
        <w:numPr>
          <w:ilvl w:val="0"/>
          <w:numId w:val="4"/>
        </w:numPr>
        <w:tabs>
          <w:tab w:val="left" w:pos="835"/>
          <w:tab w:val="left" w:pos="836"/>
        </w:tabs>
        <w:spacing w:line="276" w:lineRule="auto"/>
        <w:ind w:left="284" w:right="159" w:hanging="218"/>
        <w:jc w:val="both"/>
        <w:rPr>
          <w:rFonts w:asciiTheme="minorHAnsi" w:hAnsiTheme="minorHAnsi" w:cstheme="minorHAnsi"/>
        </w:rPr>
      </w:pPr>
      <w:proofErr w:type="gramStart"/>
      <w:r w:rsidRPr="00CF720F">
        <w:rPr>
          <w:rFonts w:asciiTheme="minorHAnsi" w:hAnsiTheme="minorHAnsi" w:cstheme="minorHAnsi"/>
        </w:rPr>
        <w:t>conditionnelles</w:t>
      </w:r>
      <w:proofErr w:type="gramEnd"/>
      <w:r w:rsidRPr="00CF720F">
        <w:rPr>
          <w:rFonts w:asciiTheme="minorHAnsi" w:hAnsiTheme="minorHAnsi" w:cstheme="minorHAnsi"/>
          <w:spacing w:val="-3"/>
        </w:rPr>
        <w:t xml:space="preserve"> </w:t>
      </w:r>
      <w:r w:rsidRPr="00CF720F">
        <w:rPr>
          <w:rFonts w:asciiTheme="minorHAnsi" w:hAnsiTheme="minorHAnsi" w:cstheme="minorHAnsi"/>
        </w:rPr>
        <w:t>:</w:t>
      </w:r>
      <w:r w:rsidRPr="00CF720F">
        <w:rPr>
          <w:rFonts w:asciiTheme="minorHAnsi" w:hAnsiTheme="minorHAnsi" w:cstheme="minorHAnsi"/>
          <w:spacing w:val="-9"/>
        </w:rPr>
        <w:t xml:space="preserve"> </w:t>
      </w:r>
      <w:r w:rsidRPr="00CF720F">
        <w:rPr>
          <w:rFonts w:asciiTheme="minorHAnsi" w:hAnsiTheme="minorHAnsi" w:cstheme="minorHAnsi"/>
        </w:rPr>
        <w:t>elles</w:t>
      </w:r>
      <w:r w:rsidRPr="00CF720F">
        <w:rPr>
          <w:rFonts w:asciiTheme="minorHAnsi" w:hAnsiTheme="minorHAnsi" w:cstheme="minorHAnsi"/>
          <w:spacing w:val="-10"/>
        </w:rPr>
        <w:t xml:space="preserve"> </w:t>
      </w:r>
      <w:r w:rsidRPr="00CF720F">
        <w:rPr>
          <w:rFonts w:asciiTheme="minorHAnsi" w:hAnsiTheme="minorHAnsi" w:cstheme="minorHAnsi"/>
        </w:rPr>
        <w:t>sont</w:t>
      </w:r>
      <w:r w:rsidRPr="00CF720F">
        <w:rPr>
          <w:rFonts w:asciiTheme="minorHAnsi" w:hAnsiTheme="minorHAnsi" w:cstheme="minorHAnsi"/>
          <w:spacing w:val="-12"/>
        </w:rPr>
        <w:t xml:space="preserve"> </w:t>
      </w:r>
      <w:r w:rsidRPr="00CF720F">
        <w:rPr>
          <w:rFonts w:asciiTheme="minorHAnsi" w:hAnsiTheme="minorHAnsi" w:cstheme="minorHAnsi"/>
        </w:rPr>
        <w:t>attribuées</w:t>
      </w:r>
      <w:r w:rsidRPr="00CF720F">
        <w:rPr>
          <w:rFonts w:asciiTheme="minorHAnsi" w:hAnsiTheme="minorHAnsi" w:cstheme="minorHAnsi"/>
          <w:spacing w:val="-12"/>
        </w:rPr>
        <w:t xml:space="preserve"> </w:t>
      </w:r>
      <w:r w:rsidRPr="00CF720F">
        <w:rPr>
          <w:rFonts w:asciiTheme="minorHAnsi" w:hAnsiTheme="minorHAnsi" w:cstheme="minorHAnsi"/>
        </w:rPr>
        <w:t>sous</w:t>
      </w:r>
      <w:r w:rsidRPr="00CF720F">
        <w:rPr>
          <w:rFonts w:asciiTheme="minorHAnsi" w:hAnsiTheme="minorHAnsi" w:cstheme="minorHAnsi"/>
          <w:spacing w:val="-12"/>
        </w:rPr>
        <w:t xml:space="preserve"> </w:t>
      </w:r>
      <w:r w:rsidRPr="00CF720F">
        <w:rPr>
          <w:rFonts w:asciiTheme="minorHAnsi" w:hAnsiTheme="minorHAnsi" w:cstheme="minorHAnsi"/>
        </w:rPr>
        <w:t>condition</w:t>
      </w:r>
      <w:r w:rsidRPr="00CF720F">
        <w:rPr>
          <w:rFonts w:asciiTheme="minorHAnsi" w:hAnsiTheme="minorHAnsi" w:cstheme="minorHAnsi"/>
          <w:spacing w:val="-12"/>
        </w:rPr>
        <w:t xml:space="preserve"> </w:t>
      </w:r>
      <w:r w:rsidRPr="00CF720F">
        <w:rPr>
          <w:rFonts w:asciiTheme="minorHAnsi" w:hAnsiTheme="minorHAnsi" w:cstheme="minorHAnsi"/>
        </w:rPr>
        <w:t>de</w:t>
      </w:r>
      <w:r w:rsidRPr="00CF720F">
        <w:rPr>
          <w:rFonts w:asciiTheme="minorHAnsi" w:hAnsiTheme="minorHAnsi" w:cstheme="minorHAnsi"/>
          <w:spacing w:val="-9"/>
        </w:rPr>
        <w:t xml:space="preserve"> </w:t>
      </w:r>
      <w:r w:rsidRPr="00CF720F">
        <w:rPr>
          <w:rFonts w:asciiTheme="minorHAnsi" w:hAnsiTheme="minorHAnsi" w:cstheme="minorHAnsi"/>
        </w:rPr>
        <w:t>respect</w:t>
      </w:r>
      <w:r w:rsidRPr="00CF720F">
        <w:rPr>
          <w:rFonts w:asciiTheme="minorHAnsi" w:hAnsiTheme="minorHAnsi" w:cstheme="minorHAnsi"/>
          <w:spacing w:val="-9"/>
        </w:rPr>
        <w:t xml:space="preserve"> </w:t>
      </w:r>
      <w:r w:rsidRPr="00CF720F">
        <w:rPr>
          <w:rFonts w:asciiTheme="minorHAnsi" w:hAnsiTheme="minorHAnsi" w:cstheme="minorHAnsi"/>
        </w:rPr>
        <w:t>des</w:t>
      </w:r>
      <w:r w:rsidRPr="00CF720F">
        <w:rPr>
          <w:rFonts w:asciiTheme="minorHAnsi" w:hAnsiTheme="minorHAnsi" w:cstheme="minorHAnsi"/>
          <w:spacing w:val="-12"/>
        </w:rPr>
        <w:t xml:space="preserve"> </w:t>
      </w:r>
      <w:r w:rsidRPr="00CF720F">
        <w:rPr>
          <w:rFonts w:asciiTheme="minorHAnsi" w:hAnsiTheme="minorHAnsi" w:cstheme="minorHAnsi"/>
        </w:rPr>
        <w:t>critères</w:t>
      </w:r>
      <w:r w:rsidRPr="00CF720F">
        <w:rPr>
          <w:rFonts w:asciiTheme="minorHAnsi" w:hAnsiTheme="minorHAnsi" w:cstheme="minorHAnsi"/>
          <w:spacing w:val="-12"/>
        </w:rPr>
        <w:t xml:space="preserve"> </w:t>
      </w:r>
      <w:r w:rsidRPr="00CF720F">
        <w:rPr>
          <w:rFonts w:asciiTheme="minorHAnsi" w:hAnsiTheme="minorHAnsi" w:cstheme="minorHAnsi"/>
        </w:rPr>
        <w:t>d’attribution</w:t>
      </w:r>
      <w:r w:rsidRPr="00CF720F">
        <w:rPr>
          <w:rFonts w:asciiTheme="minorHAnsi" w:hAnsiTheme="minorHAnsi" w:cstheme="minorHAnsi"/>
          <w:spacing w:val="-12"/>
        </w:rPr>
        <w:t xml:space="preserve"> </w:t>
      </w:r>
      <w:r w:rsidRPr="00CF720F">
        <w:rPr>
          <w:rFonts w:asciiTheme="minorHAnsi" w:hAnsiTheme="minorHAnsi" w:cstheme="minorHAnsi"/>
        </w:rPr>
        <w:t>définis</w:t>
      </w:r>
      <w:r w:rsidRPr="00CF720F">
        <w:rPr>
          <w:rFonts w:asciiTheme="minorHAnsi" w:hAnsiTheme="minorHAnsi" w:cstheme="minorHAnsi"/>
          <w:spacing w:val="-13"/>
        </w:rPr>
        <w:t xml:space="preserve"> </w:t>
      </w:r>
      <w:r w:rsidRPr="00CF720F">
        <w:rPr>
          <w:rFonts w:asciiTheme="minorHAnsi" w:hAnsiTheme="minorHAnsi" w:cstheme="minorHAnsi"/>
        </w:rPr>
        <w:t>dans le présent règlement.</w:t>
      </w:r>
    </w:p>
    <w:p w14:paraId="2B9C76FA" w14:textId="77777777" w:rsidR="005723AA" w:rsidRDefault="005723AA" w:rsidP="00B31BFC">
      <w:pPr>
        <w:pStyle w:val="Corpsdetexte"/>
        <w:spacing w:line="276" w:lineRule="auto"/>
        <w:ind w:right="158"/>
        <w:jc w:val="both"/>
        <w:rPr>
          <w:rFonts w:asciiTheme="minorHAnsi" w:hAnsiTheme="minorHAnsi" w:cstheme="minorHAnsi"/>
        </w:rPr>
      </w:pPr>
    </w:p>
    <w:p w14:paraId="3798E7C4" w14:textId="5850B77F" w:rsidR="00C64726" w:rsidRPr="00CF720F" w:rsidRDefault="00075ECF" w:rsidP="00B31BFC">
      <w:pPr>
        <w:pStyle w:val="Corpsdetexte"/>
        <w:spacing w:line="276" w:lineRule="auto"/>
        <w:ind w:right="158"/>
        <w:jc w:val="both"/>
        <w:rPr>
          <w:rFonts w:asciiTheme="minorHAnsi" w:hAnsiTheme="minorHAnsi" w:cstheme="minorHAnsi"/>
        </w:rPr>
      </w:pPr>
      <w:r w:rsidRPr="00CF720F">
        <w:rPr>
          <w:rFonts w:asciiTheme="minorHAnsi" w:hAnsiTheme="minorHAnsi" w:cstheme="minorHAnsi"/>
        </w:rPr>
        <w:t>Peuvent être bénéficiaires de subventions de la communauté de communes les associations de droit local (Alsace-Moselle)</w:t>
      </w:r>
      <w:r w:rsidRPr="00CF720F">
        <w:rPr>
          <w:rFonts w:asciiTheme="minorHAnsi" w:hAnsiTheme="minorHAnsi" w:cstheme="minorHAnsi"/>
          <w:spacing w:val="-13"/>
        </w:rPr>
        <w:t xml:space="preserve"> </w:t>
      </w:r>
      <w:r w:rsidRPr="00CF720F">
        <w:rPr>
          <w:rFonts w:asciiTheme="minorHAnsi" w:hAnsiTheme="minorHAnsi" w:cstheme="minorHAnsi"/>
        </w:rPr>
        <w:t>répondant</w:t>
      </w:r>
      <w:r w:rsidRPr="00CF720F">
        <w:rPr>
          <w:rFonts w:asciiTheme="minorHAnsi" w:hAnsiTheme="minorHAnsi" w:cstheme="minorHAnsi"/>
          <w:spacing w:val="-13"/>
        </w:rPr>
        <w:t xml:space="preserve"> </w:t>
      </w:r>
      <w:r w:rsidRPr="00CF720F">
        <w:rPr>
          <w:rFonts w:asciiTheme="minorHAnsi" w:hAnsiTheme="minorHAnsi" w:cstheme="minorHAnsi"/>
        </w:rPr>
        <w:t>aux</w:t>
      </w:r>
      <w:r w:rsidRPr="00CF720F">
        <w:rPr>
          <w:rFonts w:asciiTheme="minorHAnsi" w:hAnsiTheme="minorHAnsi" w:cstheme="minorHAnsi"/>
          <w:spacing w:val="-12"/>
        </w:rPr>
        <w:t xml:space="preserve"> </w:t>
      </w:r>
      <w:r w:rsidRPr="00CF720F">
        <w:rPr>
          <w:rFonts w:asciiTheme="minorHAnsi" w:hAnsiTheme="minorHAnsi" w:cstheme="minorHAnsi"/>
        </w:rPr>
        <w:t>conditions</w:t>
      </w:r>
      <w:r w:rsidRPr="00CF720F">
        <w:rPr>
          <w:rFonts w:asciiTheme="minorHAnsi" w:hAnsiTheme="minorHAnsi" w:cstheme="minorHAnsi"/>
          <w:spacing w:val="-13"/>
        </w:rPr>
        <w:t xml:space="preserve"> </w:t>
      </w:r>
      <w:r w:rsidRPr="00CF720F">
        <w:rPr>
          <w:rFonts w:asciiTheme="minorHAnsi" w:hAnsiTheme="minorHAnsi" w:cstheme="minorHAnsi"/>
        </w:rPr>
        <w:t>des</w:t>
      </w:r>
      <w:r w:rsidRPr="00CF720F">
        <w:rPr>
          <w:rFonts w:asciiTheme="minorHAnsi" w:hAnsiTheme="minorHAnsi" w:cstheme="minorHAnsi"/>
          <w:spacing w:val="-12"/>
        </w:rPr>
        <w:t xml:space="preserve"> </w:t>
      </w:r>
      <w:r w:rsidRPr="00CF720F">
        <w:rPr>
          <w:rFonts w:asciiTheme="minorHAnsi" w:hAnsiTheme="minorHAnsi" w:cstheme="minorHAnsi"/>
        </w:rPr>
        <w:t>articles</w:t>
      </w:r>
      <w:r w:rsidRPr="00CF720F">
        <w:rPr>
          <w:rFonts w:asciiTheme="minorHAnsi" w:hAnsiTheme="minorHAnsi" w:cstheme="minorHAnsi"/>
          <w:spacing w:val="-13"/>
        </w:rPr>
        <w:t xml:space="preserve"> </w:t>
      </w:r>
      <w:r w:rsidRPr="00CF720F">
        <w:rPr>
          <w:rFonts w:asciiTheme="minorHAnsi" w:hAnsiTheme="minorHAnsi" w:cstheme="minorHAnsi"/>
        </w:rPr>
        <w:t>21</w:t>
      </w:r>
      <w:r w:rsidRPr="00CF720F">
        <w:rPr>
          <w:rFonts w:asciiTheme="minorHAnsi" w:hAnsiTheme="minorHAnsi" w:cstheme="minorHAnsi"/>
          <w:spacing w:val="-12"/>
        </w:rPr>
        <w:t xml:space="preserve"> </w:t>
      </w:r>
      <w:r w:rsidRPr="00CF720F">
        <w:rPr>
          <w:rFonts w:asciiTheme="minorHAnsi" w:hAnsiTheme="minorHAnsi" w:cstheme="minorHAnsi"/>
        </w:rPr>
        <w:t>à</w:t>
      </w:r>
      <w:r w:rsidRPr="00CF720F">
        <w:rPr>
          <w:rFonts w:asciiTheme="minorHAnsi" w:hAnsiTheme="minorHAnsi" w:cstheme="minorHAnsi"/>
          <w:spacing w:val="-13"/>
        </w:rPr>
        <w:t xml:space="preserve"> </w:t>
      </w:r>
      <w:r w:rsidRPr="00CF720F">
        <w:rPr>
          <w:rFonts w:asciiTheme="minorHAnsi" w:hAnsiTheme="minorHAnsi" w:cstheme="minorHAnsi"/>
        </w:rPr>
        <w:t>79-IV</w:t>
      </w:r>
      <w:r w:rsidRPr="00CF720F">
        <w:rPr>
          <w:rFonts w:asciiTheme="minorHAnsi" w:hAnsiTheme="minorHAnsi" w:cstheme="minorHAnsi"/>
          <w:spacing w:val="-12"/>
        </w:rPr>
        <w:t xml:space="preserve"> </w:t>
      </w:r>
      <w:r w:rsidRPr="00CF720F">
        <w:rPr>
          <w:rFonts w:asciiTheme="minorHAnsi" w:hAnsiTheme="minorHAnsi" w:cstheme="minorHAnsi"/>
        </w:rPr>
        <w:t>du</w:t>
      </w:r>
      <w:r w:rsidRPr="00CF720F">
        <w:rPr>
          <w:rFonts w:asciiTheme="minorHAnsi" w:hAnsiTheme="minorHAnsi" w:cstheme="minorHAnsi"/>
          <w:spacing w:val="-13"/>
        </w:rPr>
        <w:t xml:space="preserve"> </w:t>
      </w:r>
      <w:r w:rsidRPr="00CF720F">
        <w:rPr>
          <w:rFonts w:asciiTheme="minorHAnsi" w:hAnsiTheme="minorHAnsi" w:cstheme="minorHAnsi"/>
        </w:rPr>
        <w:t>code</w:t>
      </w:r>
      <w:r w:rsidRPr="00CF720F">
        <w:rPr>
          <w:rFonts w:asciiTheme="minorHAnsi" w:hAnsiTheme="minorHAnsi" w:cstheme="minorHAnsi"/>
          <w:spacing w:val="-12"/>
        </w:rPr>
        <w:t xml:space="preserve"> </w:t>
      </w:r>
      <w:r w:rsidRPr="00CF720F">
        <w:rPr>
          <w:rFonts w:asciiTheme="minorHAnsi" w:hAnsiTheme="minorHAnsi" w:cstheme="minorHAnsi"/>
        </w:rPr>
        <w:t>civil</w:t>
      </w:r>
      <w:r w:rsidRPr="00CF720F">
        <w:rPr>
          <w:rFonts w:asciiTheme="minorHAnsi" w:hAnsiTheme="minorHAnsi" w:cstheme="minorHAnsi"/>
          <w:spacing w:val="-13"/>
        </w:rPr>
        <w:t xml:space="preserve"> </w:t>
      </w:r>
      <w:r w:rsidRPr="00CF720F">
        <w:rPr>
          <w:rFonts w:asciiTheme="minorHAnsi" w:hAnsiTheme="minorHAnsi" w:cstheme="minorHAnsi"/>
        </w:rPr>
        <w:t>local</w:t>
      </w:r>
      <w:r w:rsidRPr="00CF720F">
        <w:rPr>
          <w:rFonts w:asciiTheme="minorHAnsi" w:hAnsiTheme="minorHAnsi" w:cstheme="minorHAnsi"/>
          <w:spacing w:val="-13"/>
        </w:rPr>
        <w:t xml:space="preserve"> </w:t>
      </w:r>
      <w:r w:rsidRPr="00CF720F">
        <w:rPr>
          <w:rFonts w:asciiTheme="minorHAnsi" w:hAnsiTheme="minorHAnsi" w:cstheme="minorHAnsi"/>
        </w:rPr>
        <w:t>ainsi</w:t>
      </w:r>
      <w:r w:rsidRPr="00CF720F">
        <w:rPr>
          <w:rFonts w:asciiTheme="minorHAnsi" w:hAnsiTheme="minorHAnsi" w:cstheme="minorHAnsi"/>
          <w:spacing w:val="-12"/>
        </w:rPr>
        <w:t xml:space="preserve"> </w:t>
      </w:r>
      <w:r w:rsidRPr="00CF720F">
        <w:rPr>
          <w:rFonts w:asciiTheme="minorHAnsi" w:hAnsiTheme="minorHAnsi" w:cstheme="minorHAnsi"/>
        </w:rPr>
        <w:t>que</w:t>
      </w:r>
      <w:r w:rsidRPr="00CF720F">
        <w:rPr>
          <w:rFonts w:asciiTheme="minorHAnsi" w:hAnsiTheme="minorHAnsi" w:cstheme="minorHAnsi"/>
          <w:spacing w:val="-13"/>
        </w:rPr>
        <w:t xml:space="preserve"> </w:t>
      </w:r>
      <w:r w:rsidRPr="00CF720F">
        <w:rPr>
          <w:rFonts w:asciiTheme="minorHAnsi" w:hAnsiTheme="minorHAnsi" w:cstheme="minorHAnsi"/>
        </w:rPr>
        <w:t>les</w:t>
      </w:r>
      <w:r w:rsidRPr="00CF720F">
        <w:rPr>
          <w:rFonts w:asciiTheme="minorHAnsi" w:hAnsiTheme="minorHAnsi" w:cstheme="minorHAnsi"/>
          <w:spacing w:val="-11"/>
        </w:rPr>
        <w:t xml:space="preserve"> </w:t>
      </w:r>
      <w:r w:rsidRPr="00CF720F">
        <w:rPr>
          <w:rFonts w:asciiTheme="minorHAnsi" w:hAnsiTheme="minorHAnsi" w:cstheme="minorHAnsi"/>
        </w:rPr>
        <w:t>associations de loi</w:t>
      </w:r>
      <w:r w:rsidRPr="00CF720F">
        <w:rPr>
          <w:rFonts w:asciiTheme="minorHAnsi" w:hAnsiTheme="minorHAnsi" w:cstheme="minorHAnsi"/>
          <w:spacing w:val="-1"/>
        </w:rPr>
        <w:t xml:space="preserve"> </w:t>
      </w:r>
      <w:r w:rsidRPr="00CF720F">
        <w:rPr>
          <w:rFonts w:asciiTheme="minorHAnsi" w:hAnsiTheme="minorHAnsi" w:cstheme="minorHAnsi"/>
        </w:rPr>
        <w:t>1901 déclarées en préfecture</w:t>
      </w:r>
      <w:r w:rsidRPr="00CF720F">
        <w:rPr>
          <w:rFonts w:asciiTheme="minorHAnsi" w:hAnsiTheme="minorHAnsi" w:cstheme="minorHAnsi"/>
          <w:spacing w:val="-3"/>
        </w:rPr>
        <w:t xml:space="preserve"> </w:t>
      </w:r>
      <w:r w:rsidRPr="00CF720F">
        <w:rPr>
          <w:rFonts w:asciiTheme="minorHAnsi" w:hAnsiTheme="minorHAnsi" w:cstheme="minorHAnsi"/>
        </w:rPr>
        <w:t>dont le</w:t>
      </w:r>
      <w:r w:rsidRPr="00CF720F">
        <w:rPr>
          <w:rFonts w:asciiTheme="minorHAnsi" w:hAnsiTheme="minorHAnsi" w:cstheme="minorHAnsi"/>
          <w:spacing w:val="-2"/>
        </w:rPr>
        <w:t xml:space="preserve"> </w:t>
      </w:r>
      <w:r w:rsidRPr="00CF720F">
        <w:rPr>
          <w:rFonts w:asciiTheme="minorHAnsi" w:hAnsiTheme="minorHAnsi" w:cstheme="minorHAnsi"/>
        </w:rPr>
        <w:t>siège est</w:t>
      </w:r>
      <w:r w:rsidRPr="00CF720F">
        <w:rPr>
          <w:rFonts w:asciiTheme="minorHAnsi" w:hAnsiTheme="minorHAnsi" w:cstheme="minorHAnsi"/>
          <w:spacing w:val="-3"/>
        </w:rPr>
        <w:t xml:space="preserve"> </w:t>
      </w:r>
      <w:r w:rsidRPr="00CF720F">
        <w:rPr>
          <w:rFonts w:asciiTheme="minorHAnsi" w:hAnsiTheme="minorHAnsi" w:cstheme="minorHAnsi"/>
        </w:rPr>
        <w:t>situé</w:t>
      </w:r>
      <w:r w:rsidRPr="00CF720F">
        <w:rPr>
          <w:rFonts w:asciiTheme="minorHAnsi" w:hAnsiTheme="minorHAnsi" w:cstheme="minorHAnsi"/>
          <w:spacing w:val="-3"/>
        </w:rPr>
        <w:t xml:space="preserve"> </w:t>
      </w:r>
      <w:r w:rsidRPr="00CF720F">
        <w:rPr>
          <w:rFonts w:asciiTheme="minorHAnsi" w:hAnsiTheme="minorHAnsi" w:cstheme="minorHAnsi"/>
        </w:rPr>
        <w:t>sur</w:t>
      </w:r>
      <w:r w:rsidRPr="00CF720F">
        <w:rPr>
          <w:rFonts w:asciiTheme="minorHAnsi" w:hAnsiTheme="minorHAnsi" w:cstheme="minorHAnsi"/>
          <w:spacing w:val="-1"/>
        </w:rPr>
        <w:t xml:space="preserve"> </w:t>
      </w:r>
      <w:r w:rsidRPr="00CF720F">
        <w:rPr>
          <w:rFonts w:asciiTheme="minorHAnsi" w:hAnsiTheme="minorHAnsi" w:cstheme="minorHAnsi"/>
        </w:rPr>
        <w:t>le territoire</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1"/>
        </w:rPr>
        <w:t xml:space="preserve"> </w:t>
      </w:r>
      <w:r w:rsidRPr="00CF720F">
        <w:rPr>
          <w:rFonts w:asciiTheme="minorHAnsi" w:hAnsiTheme="minorHAnsi" w:cstheme="minorHAnsi"/>
        </w:rPr>
        <w:t xml:space="preserve">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spacing w:val="-2"/>
        </w:rPr>
        <w:t>.</w:t>
      </w:r>
    </w:p>
    <w:p w14:paraId="66B6990A" w14:textId="77777777" w:rsidR="001346DF" w:rsidRDefault="001346DF" w:rsidP="00B31BFC">
      <w:pPr>
        <w:pStyle w:val="Corpsdetexte"/>
        <w:spacing w:line="276" w:lineRule="auto"/>
        <w:jc w:val="both"/>
        <w:rPr>
          <w:rFonts w:asciiTheme="minorHAnsi" w:hAnsiTheme="minorHAnsi" w:cstheme="minorHAnsi"/>
        </w:rPr>
      </w:pPr>
    </w:p>
    <w:p w14:paraId="1E9C20E1" w14:textId="6BACFEC4"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Les</w:t>
      </w:r>
      <w:r w:rsidRPr="00CF720F">
        <w:rPr>
          <w:rFonts w:asciiTheme="minorHAnsi" w:hAnsiTheme="minorHAnsi" w:cstheme="minorHAnsi"/>
          <w:spacing w:val="-4"/>
        </w:rPr>
        <w:t xml:space="preserve"> </w:t>
      </w:r>
      <w:r w:rsidRPr="00CF720F">
        <w:rPr>
          <w:rFonts w:asciiTheme="minorHAnsi" w:hAnsiTheme="minorHAnsi" w:cstheme="minorHAnsi"/>
        </w:rPr>
        <w:t>associations</w:t>
      </w:r>
      <w:r w:rsidRPr="00CF720F">
        <w:rPr>
          <w:rFonts w:asciiTheme="minorHAnsi" w:hAnsiTheme="minorHAnsi" w:cstheme="minorHAnsi"/>
          <w:spacing w:val="-3"/>
        </w:rPr>
        <w:t xml:space="preserve"> </w:t>
      </w:r>
      <w:r w:rsidRPr="00CF720F">
        <w:rPr>
          <w:rFonts w:asciiTheme="minorHAnsi" w:hAnsiTheme="minorHAnsi" w:cstheme="minorHAnsi"/>
        </w:rPr>
        <w:t>pouvant</w:t>
      </w:r>
      <w:r w:rsidRPr="00CF720F">
        <w:rPr>
          <w:rFonts w:asciiTheme="minorHAnsi" w:hAnsiTheme="minorHAnsi" w:cstheme="minorHAnsi"/>
          <w:spacing w:val="-3"/>
        </w:rPr>
        <w:t xml:space="preserve"> </w:t>
      </w:r>
      <w:r w:rsidRPr="00CF720F">
        <w:rPr>
          <w:rFonts w:asciiTheme="minorHAnsi" w:hAnsiTheme="minorHAnsi" w:cstheme="minorHAnsi"/>
        </w:rPr>
        <w:t>prétendre</w:t>
      </w:r>
      <w:r w:rsidRPr="00CF720F">
        <w:rPr>
          <w:rFonts w:asciiTheme="minorHAnsi" w:hAnsiTheme="minorHAnsi" w:cstheme="minorHAnsi"/>
          <w:spacing w:val="-5"/>
        </w:rPr>
        <w:t xml:space="preserve"> </w:t>
      </w:r>
      <w:r w:rsidRPr="00CF720F">
        <w:rPr>
          <w:rFonts w:asciiTheme="minorHAnsi" w:hAnsiTheme="minorHAnsi" w:cstheme="minorHAnsi"/>
        </w:rPr>
        <w:t>à</w:t>
      </w:r>
      <w:r w:rsidRPr="00CF720F">
        <w:rPr>
          <w:rFonts w:asciiTheme="minorHAnsi" w:hAnsiTheme="minorHAnsi" w:cstheme="minorHAnsi"/>
          <w:spacing w:val="-4"/>
        </w:rPr>
        <w:t xml:space="preserve"> </w:t>
      </w:r>
      <w:r w:rsidRPr="00CF720F">
        <w:rPr>
          <w:rFonts w:asciiTheme="minorHAnsi" w:hAnsiTheme="minorHAnsi" w:cstheme="minorHAnsi"/>
        </w:rPr>
        <w:t>une</w:t>
      </w:r>
      <w:r w:rsidRPr="00CF720F">
        <w:rPr>
          <w:rFonts w:asciiTheme="minorHAnsi" w:hAnsiTheme="minorHAnsi" w:cstheme="minorHAnsi"/>
          <w:spacing w:val="-3"/>
        </w:rPr>
        <w:t xml:space="preserve"> </w:t>
      </w:r>
      <w:r w:rsidRPr="00CF720F">
        <w:rPr>
          <w:rFonts w:asciiTheme="minorHAnsi" w:hAnsiTheme="minorHAnsi" w:cstheme="minorHAnsi"/>
        </w:rPr>
        <w:t>subvention</w:t>
      </w:r>
      <w:r w:rsidRPr="00CF720F">
        <w:rPr>
          <w:rFonts w:asciiTheme="minorHAnsi" w:hAnsiTheme="minorHAnsi" w:cstheme="minorHAnsi"/>
          <w:spacing w:val="-5"/>
        </w:rPr>
        <w:t xml:space="preserve"> </w:t>
      </w:r>
      <w:r w:rsidRPr="00CF720F">
        <w:rPr>
          <w:rFonts w:asciiTheme="minorHAnsi" w:hAnsiTheme="minorHAnsi" w:cstheme="minorHAnsi"/>
        </w:rPr>
        <w:t>communautaire</w:t>
      </w:r>
      <w:r w:rsidRPr="00CF720F">
        <w:rPr>
          <w:rFonts w:asciiTheme="minorHAnsi" w:hAnsiTheme="minorHAnsi" w:cstheme="minorHAnsi"/>
          <w:spacing w:val="-3"/>
        </w:rPr>
        <w:t xml:space="preserve"> </w:t>
      </w:r>
      <w:r w:rsidRPr="00CF720F">
        <w:rPr>
          <w:rFonts w:asciiTheme="minorHAnsi" w:hAnsiTheme="minorHAnsi" w:cstheme="minorHAnsi"/>
        </w:rPr>
        <w:t>doivent</w:t>
      </w:r>
      <w:r w:rsidRPr="00CF720F">
        <w:rPr>
          <w:rFonts w:asciiTheme="minorHAnsi" w:hAnsiTheme="minorHAnsi" w:cstheme="minorHAnsi"/>
          <w:spacing w:val="-3"/>
        </w:rPr>
        <w:t xml:space="preserve"> </w:t>
      </w:r>
      <w:r w:rsidRPr="00CF720F">
        <w:rPr>
          <w:rFonts w:asciiTheme="minorHAnsi" w:hAnsiTheme="minorHAnsi" w:cstheme="minorHAnsi"/>
          <w:spacing w:val="-10"/>
        </w:rPr>
        <w:t>:</w:t>
      </w:r>
    </w:p>
    <w:p w14:paraId="66A62271" w14:textId="2B5D12D8" w:rsidR="00C64726" w:rsidRPr="00CF720F" w:rsidRDefault="00075ECF" w:rsidP="00075ECF">
      <w:pPr>
        <w:pStyle w:val="Paragraphedeliste"/>
        <w:numPr>
          <w:ilvl w:val="0"/>
          <w:numId w:val="4"/>
        </w:numPr>
        <w:tabs>
          <w:tab w:val="left" w:pos="835"/>
          <w:tab w:val="left" w:pos="836"/>
        </w:tabs>
        <w:spacing w:line="276" w:lineRule="auto"/>
        <w:ind w:left="284" w:hanging="218"/>
        <w:jc w:val="both"/>
        <w:rPr>
          <w:rFonts w:asciiTheme="minorHAnsi" w:hAnsiTheme="minorHAnsi" w:cstheme="minorHAnsi"/>
        </w:rPr>
      </w:pPr>
      <w:proofErr w:type="gramStart"/>
      <w:r w:rsidRPr="00CF720F">
        <w:rPr>
          <w:rFonts w:asciiTheme="minorHAnsi" w:hAnsiTheme="minorHAnsi" w:cstheme="minorHAnsi"/>
        </w:rPr>
        <w:t>être</w:t>
      </w:r>
      <w:proofErr w:type="gramEnd"/>
      <w:r w:rsidRPr="00CF720F">
        <w:rPr>
          <w:rFonts w:asciiTheme="minorHAnsi" w:hAnsiTheme="minorHAnsi" w:cstheme="minorHAnsi"/>
          <w:spacing w:val="-1"/>
        </w:rPr>
        <w:t xml:space="preserve"> </w:t>
      </w:r>
      <w:r w:rsidRPr="00CF720F">
        <w:rPr>
          <w:rFonts w:asciiTheme="minorHAnsi" w:hAnsiTheme="minorHAnsi" w:cstheme="minorHAnsi"/>
        </w:rPr>
        <w:t>établies</w:t>
      </w:r>
      <w:r w:rsidRPr="00CF720F">
        <w:rPr>
          <w:rFonts w:asciiTheme="minorHAnsi" w:hAnsiTheme="minorHAnsi" w:cstheme="minorHAnsi"/>
          <w:spacing w:val="-4"/>
        </w:rPr>
        <w:t xml:space="preserve"> </w:t>
      </w:r>
      <w:r w:rsidRPr="00CF720F">
        <w:rPr>
          <w:rFonts w:asciiTheme="minorHAnsi" w:hAnsiTheme="minorHAnsi" w:cstheme="minorHAnsi"/>
        </w:rPr>
        <w:t>sur</w:t>
      </w:r>
      <w:r w:rsidRPr="00CF720F">
        <w:rPr>
          <w:rFonts w:asciiTheme="minorHAnsi" w:hAnsiTheme="minorHAnsi" w:cstheme="minorHAnsi"/>
          <w:spacing w:val="-1"/>
        </w:rPr>
        <w:t xml:space="preserve"> </w:t>
      </w:r>
      <w:r w:rsidRPr="00CF720F">
        <w:rPr>
          <w:rFonts w:asciiTheme="minorHAnsi" w:hAnsiTheme="minorHAnsi" w:cstheme="minorHAnsi"/>
        </w:rPr>
        <w:t>le</w:t>
      </w:r>
      <w:r w:rsidRPr="00CF720F">
        <w:rPr>
          <w:rFonts w:asciiTheme="minorHAnsi" w:hAnsiTheme="minorHAnsi" w:cstheme="minorHAnsi"/>
          <w:spacing w:val="-3"/>
        </w:rPr>
        <w:t xml:space="preserve"> </w:t>
      </w:r>
      <w:r w:rsidRPr="00CF720F">
        <w:rPr>
          <w:rFonts w:asciiTheme="minorHAnsi" w:hAnsiTheme="minorHAnsi" w:cstheme="minorHAnsi"/>
        </w:rPr>
        <w:t>territoire</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la</w:t>
      </w:r>
      <w:r w:rsidRPr="00CF720F">
        <w:rPr>
          <w:rFonts w:asciiTheme="minorHAnsi" w:hAnsiTheme="minorHAnsi" w:cstheme="minorHAnsi"/>
          <w:spacing w:val="-1"/>
        </w:rPr>
        <w:t xml:space="preserve"> </w:t>
      </w:r>
      <w:r w:rsidR="005723AA">
        <w:rPr>
          <w:rFonts w:asciiTheme="minorHAnsi" w:hAnsiTheme="minorHAnsi" w:cstheme="minorHAnsi"/>
        </w:rPr>
        <w:t>CCVDS</w:t>
      </w:r>
      <w:r w:rsidRPr="00CF720F">
        <w:rPr>
          <w:rFonts w:asciiTheme="minorHAnsi" w:hAnsiTheme="minorHAnsi" w:cstheme="minorHAnsi"/>
          <w:spacing w:val="-2"/>
        </w:rPr>
        <w:t>,</w:t>
      </w:r>
    </w:p>
    <w:p w14:paraId="0E84345A" w14:textId="5FEE50FC" w:rsidR="00C64726" w:rsidRPr="00CF720F" w:rsidRDefault="00075ECF" w:rsidP="00075ECF">
      <w:pPr>
        <w:pStyle w:val="Paragraphedeliste"/>
        <w:numPr>
          <w:ilvl w:val="0"/>
          <w:numId w:val="4"/>
        </w:numPr>
        <w:tabs>
          <w:tab w:val="left" w:pos="835"/>
          <w:tab w:val="left" w:pos="836"/>
        </w:tabs>
        <w:spacing w:line="276" w:lineRule="auto"/>
        <w:ind w:left="284" w:hanging="218"/>
        <w:jc w:val="both"/>
        <w:rPr>
          <w:rFonts w:asciiTheme="minorHAnsi" w:hAnsiTheme="minorHAnsi" w:cstheme="minorHAnsi"/>
        </w:rPr>
      </w:pPr>
      <w:proofErr w:type="gramStart"/>
      <w:r w:rsidRPr="00CF720F">
        <w:rPr>
          <w:rFonts w:asciiTheme="minorHAnsi" w:hAnsiTheme="minorHAnsi" w:cstheme="minorHAnsi"/>
        </w:rPr>
        <w:t>intervenir</w:t>
      </w:r>
      <w:proofErr w:type="gramEnd"/>
      <w:r w:rsidRPr="00CF720F">
        <w:rPr>
          <w:rFonts w:asciiTheme="minorHAnsi" w:hAnsiTheme="minorHAnsi" w:cstheme="minorHAnsi"/>
          <w:spacing w:val="-4"/>
        </w:rPr>
        <w:t xml:space="preserve"> </w:t>
      </w:r>
      <w:r w:rsidRPr="00CF720F">
        <w:rPr>
          <w:rFonts w:asciiTheme="minorHAnsi" w:hAnsiTheme="minorHAnsi" w:cstheme="minorHAnsi"/>
        </w:rPr>
        <w:t>à</w:t>
      </w:r>
      <w:r w:rsidRPr="00CF720F">
        <w:rPr>
          <w:rFonts w:asciiTheme="minorHAnsi" w:hAnsiTheme="minorHAnsi" w:cstheme="minorHAnsi"/>
          <w:spacing w:val="-4"/>
        </w:rPr>
        <w:t xml:space="preserve"> </w:t>
      </w:r>
      <w:r w:rsidRPr="00CF720F">
        <w:rPr>
          <w:rFonts w:asciiTheme="minorHAnsi" w:hAnsiTheme="minorHAnsi" w:cstheme="minorHAnsi"/>
        </w:rPr>
        <w:t>minima</w:t>
      </w:r>
      <w:r w:rsidRPr="00CF720F">
        <w:rPr>
          <w:rFonts w:asciiTheme="minorHAnsi" w:hAnsiTheme="minorHAnsi" w:cstheme="minorHAnsi"/>
          <w:spacing w:val="-1"/>
        </w:rPr>
        <w:t xml:space="preserve"> </w:t>
      </w:r>
      <w:r w:rsidRPr="00CF720F">
        <w:rPr>
          <w:rFonts w:asciiTheme="minorHAnsi" w:hAnsiTheme="minorHAnsi" w:cstheme="minorHAnsi"/>
        </w:rPr>
        <w:t>sur</w:t>
      </w:r>
      <w:r w:rsidRPr="00CF720F">
        <w:rPr>
          <w:rFonts w:asciiTheme="minorHAnsi" w:hAnsiTheme="minorHAnsi" w:cstheme="minorHAnsi"/>
          <w:spacing w:val="-2"/>
        </w:rPr>
        <w:t xml:space="preserve"> </w:t>
      </w:r>
      <w:r w:rsidRPr="00CF720F">
        <w:rPr>
          <w:rFonts w:asciiTheme="minorHAnsi" w:hAnsiTheme="minorHAnsi" w:cstheme="minorHAnsi"/>
        </w:rPr>
        <w:t>le</w:t>
      </w:r>
      <w:r w:rsidRPr="00CF720F">
        <w:rPr>
          <w:rFonts w:asciiTheme="minorHAnsi" w:hAnsiTheme="minorHAnsi" w:cstheme="minorHAnsi"/>
          <w:spacing w:val="-3"/>
        </w:rPr>
        <w:t xml:space="preserve"> </w:t>
      </w:r>
      <w:r w:rsidRPr="00CF720F">
        <w:rPr>
          <w:rFonts w:asciiTheme="minorHAnsi" w:hAnsiTheme="minorHAnsi" w:cstheme="minorHAnsi"/>
        </w:rPr>
        <w:t>périmètre</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la</w:t>
      </w:r>
      <w:r w:rsidRPr="00CF720F">
        <w:rPr>
          <w:rFonts w:asciiTheme="minorHAnsi" w:hAnsiTheme="minorHAnsi" w:cstheme="minorHAnsi"/>
          <w:spacing w:val="-2"/>
        </w:rPr>
        <w:t xml:space="preserve"> </w:t>
      </w:r>
      <w:r w:rsidR="005723AA">
        <w:rPr>
          <w:rFonts w:asciiTheme="minorHAnsi" w:hAnsiTheme="minorHAnsi" w:cstheme="minorHAnsi"/>
        </w:rPr>
        <w:t>CCVDS</w:t>
      </w:r>
      <w:r w:rsidRPr="00CF720F">
        <w:rPr>
          <w:rFonts w:asciiTheme="minorHAnsi" w:hAnsiTheme="minorHAnsi" w:cstheme="minorHAnsi"/>
          <w:spacing w:val="-1"/>
        </w:rPr>
        <w:t xml:space="preserve"> </w:t>
      </w:r>
      <w:r w:rsidRPr="00CF720F">
        <w:rPr>
          <w:rFonts w:asciiTheme="minorHAnsi" w:hAnsiTheme="minorHAnsi" w:cstheme="minorHAnsi"/>
        </w:rPr>
        <w:t>et</w:t>
      </w:r>
      <w:r w:rsidRPr="00CF720F">
        <w:rPr>
          <w:rFonts w:asciiTheme="minorHAnsi" w:hAnsiTheme="minorHAnsi" w:cstheme="minorHAnsi"/>
          <w:spacing w:val="-2"/>
        </w:rPr>
        <w:t xml:space="preserve"> </w:t>
      </w:r>
      <w:r w:rsidRPr="00CF720F">
        <w:rPr>
          <w:rFonts w:asciiTheme="minorHAnsi" w:hAnsiTheme="minorHAnsi" w:cstheme="minorHAnsi"/>
        </w:rPr>
        <w:t>à</w:t>
      </w:r>
      <w:r w:rsidRPr="00CF720F">
        <w:rPr>
          <w:rFonts w:asciiTheme="minorHAnsi" w:hAnsiTheme="minorHAnsi" w:cstheme="minorHAnsi"/>
          <w:spacing w:val="-3"/>
        </w:rPr>
        <w:t xml:space="preserve"> </w:t>
      </w:r>
      <w:r w:rsidRPr="00CF720F">
        <w:rPr>
          <w:rFonts w:asciiTheme="minorHAnsi" w:hAnsiTheme="minorHAnsi" w:cstheme="minorHAnsi"/>
        </w:rPr>
        <w:t>un</w:t>
      </w:r>
      <w:r w:rsidRPr="00CF720F">
        <w:rPr>
          <w:rFonts w:asciiTheme="minorHAnsi" w:hAnsiTheme="minorHAnsi" w:cstheme="minorHAnsi"/>
          <w:spacing w:val="-1"/>
        </w:rPr>
        <w:t xml:space="preserve"> </w:t>
      </w:r>
      <w:r w:rsidRPr="00CF720F">
        <w:rPr>
          <w:rFonts w:asciiTheme="minorHAnsi" w:hAnsiTheme="minorHAnsi" w:cstheme="minorHAnsi"/>
        </w:rPr>
        <w:t>échelon</w:t>
      </w:r>
      <w:r w:rsidRPr="00CF720F">
        <w:rPr>
          <w:rFonts w:asciiTheme="minorHAnsi" w:hAnsiTheme="minorHAnsi" w:cstheme="minorHAnsi"/>
          <w:spacing w:val="-3"/>
        </w:rPr>
        <w:t xml:space="preserve"> </w:t>
      </w:r>
      <w:r w:rsidRPr="00CF720F">
        <w:rPr>
          <w:rFonts w:asciiTheme="minorHAnsi" w:hAnsiTheme="minorHAnsi" w:cstheme="minorHAnsi"/>
          <w:spacing w:val="-2"/>
        </w:rPr>
        <w:t>intercommunal,</w:t>
      </w:r>
    </w:p>
    <w:p w14:paraId="00D9185F" w14:textId="73B4583A" w:rsidR="00C64726" w:rsidRPr="00CF720F" w:rsidRDefault="00075ECF" w:rsidP="00075ECF">
      <w:pPr>
        <w:pStyle w:val="Paragraphedeliste"/>
        <w:numPr>
          <w:ilvl w:val="0"/>
          <w:numId w:val="4"/>
        </w:numPr>
        <w:tabs>
          <w:tab w:val="left" w:pos="835"/>
          <w:tab w:val="left" w:pos="836"/>
        </w:tabs>
        <w:spacing w:line="276" w:lineRule="auto"/>
        <w:ind w:left="284" w:right="159" w:hanging="218"/>
        <w:jc w:val="both"/>
        <w:rPr>
          <w:rFonts w:asciiTheme="minorHAnsi" w:hAnsiTheme="minorHAnsi" w:cstheme="minorHAnsi"/>
        </w:rPr>
      </w:pPr>
      <w:proofErr w:type="gramStart"/>
      <w:r w:rsidRPr="00CF720F">
        <w:rPr>
          <w:rFonts w:asciiTheme="minorHAnsi" w:hAnsiTheme="minorHAnsi" w:cstheme="minorHAnsi"/>
        </w:rPr>
        <w:t>avoir</w:t>
      </w:r>
      <w:proofErr w:type="gramEnd"/>
      <w:r w:rsidRPr="00CF720F">
        <w:rPr>
          <w:rFonts w:asciiTheme="minorHAnsi" w:hAnsiTheme="minorHAnsi" w:cstheme="minorHAnsi"/>
          <w:spacing w:val="28"/>
        </w:rPr>
        <w:t xml:space="preserve"> </w:t>
      </w:r>
      <w:r w:rsidRPr="00CF720F">
        <w:rPr>
          <w:rFonts w:asciiTheme="minorHAnsi" w:hAnsiTheme="minorHAnsi" w:cstheme="minorHAnsi"/>
        </w:rPr>
        <w:t>présenté</w:t>
      </w:r>
      <w:r w:rsidRPr="00CF720F">
        <w:rPr>
          <w:rFonts w:asciiTheme="minorHAnsi" w:hAnsiTheme="minorHAnsi" w:cstheme="minorHAnsi"/>
          <w:spacing w:val="30"/>
        </w:rPr>
        <w:t xml:space="preserve"> </w:t>
      </w:r>
      <w:r w:rsidRPr="00CF720F">
        <w:rPr>
          <w:rFonts w:asciiTheme="minorHAnsi" w:hAnsiTheme="minorHAnsi" w:cstheme="minorHAnsi"/>
        </w:rPr>
        <w:t>un</w:t>
      </w:r>
      <w:r w:rsidRPr="00CF720F">
        <w:rPr>
          <w:rFonts w:asciiTheme="minorHAnsi" w:hAnsiTheme="minorHAnsi" w:cstheme="minorHAnsi"/>
          <w:spacing w:val="29"/>
        </w:rPr>
        <w:t xml:space="preserve"> </w:t>
      </w:r>
      <w:r w:rsidRPr="00CF720F">
        <w:rPr>
          <w:rFonts w:asciiTheme="minorHAnsi" w:hAnsiTheme="minorHAnsi" w:cstheme="minorHAnsi"/>
        </w:rPr>
        <w:t>dossier</w:t>
      </w:r>
      <w:r w:rsidRPr="00CF720F">
        <w:rPr>
          <w:rFonts w:asciiTheme="minorHAnsi" w:hAnsiTheme="minorHAnsi" w:cstheme="minorHAnsi"/>
          <w:spacing w:val="29"/>
        </w:rPr>
        <w:t xml:space="preserve"> </w:t>
      </w:r>
      <w:r w:rsidRPr="00CF720F">
        <w:rPr>
          <w:rFonts w:asciiTheme="minorHAnsi" w:hAnsiTheme="minorHAnsi" w:cstheme="minorHAnsi"/>
        </w:rPr>
        <w:t>de</w:t>
      </w:r>
      <w:r w:rsidRPr="00CF720F">
        <w:rPr>
          <w:rFonts w:asciiTheme="minorHAnsi" w:hAnsiTheme="minorHAnsi" w:cstheme="minorHAnsi"/>
          <w:spacing w:val="30"/>
        </w:rPr>
        <w:t xml:space="preserve"> </w:t>
      </w:r>
      <w:r w:rsidRPr="00CF720F">
        <w:rPr>
          <w:rFonts w:asciiTheme="minorHAnsi" w:hAnsiTheme="minorHAnsi" w:cstheme="minorHAnsi"/>
        </w:rPr>
        <w:t>demande</w:t>
      </w:r>
      <w:r w:rsidRPr="00CF720F">
        <w:rPr>
          <w:rFonts w:asciiTheme="minorHAnsi" w:hAnsiTheme="minorHAnsi" w:cstheme="minorHAnsi"/>
          <w:spacing w:val="30"/>
        </w:rPr>
        <w:t xml:space="preserve"> </w:t>
      </w:r>
      <w:r w:rsidRPr="00CF720F">
        <w:rPr>
          <w:rFonts w:asciiTheme="minorHAnsi" w:hAnsiTheme="minorHAnsi" w:cstheme="minorHAnsi"/>
        </w:rPr>
        <w:t>de</w:t>
      </w:r>
      <w:r w:rsidRPr="00CF720F">
        <w:rPr>
          <w:rFonts w:asciiTheme="minorHAnsi" w:hAnsiTheme="minorHAnsi" w:cstheme="minorHAnsi"/>
          <w:spacing w:val="29"/>
        </w:rPr>
        <w:t xml:space="preserve"> </w:t>
      </w:r>
      <w:r w:rsidRPr="00CF720F">
        <w:rPr>
          <w:rFonts w:asciiTheme="minorHAnsi" w:hAnsiTheme="minorHAnsi" w:cstheme="minorHAnsi"/>
        </w:rPr>
        <w:t>subvention</w:t>
      </w:r>
      <w:r w:rsidRPr="00CF720F">
        <w:rPr>
          <w:rFonts w:asciiTheme="minorHAnsi" w:hAnsiTheme="minorHAnsi" w:cstheme="minorHAnsi"/>
          <w:spacing w:val="29"/>
        </w:rPr>
        <w:t xml:space="preserve"> </w:t>
      </w:r>
      <w:r w:rsidRPr="00CF720F">
        <w:rPr>
          <w:rFonts w:asciiTheme="minorHAnsi" w:hAnsiTheme="minorHAnsi" w:cstheme="minorHAnsi"/>
        </w:rPr>
        <w:t>conforme</w:t>
      </w:r>
      <w:r w:rsidRPr="00CF720F">
        <w:rPr>
          <w:rFonts w:asciiTheme="minorHAnsi" w:hAnsiTheme="minorHAnsi" w:cstheme="minorHAnsi"/>
          <w:spacing w:val="28"/>
        </w:rPr>
        <w:t xml:space="preserve"> </w:t>
      </w:r>
      <w:r w:rsidRPr="00CF720F">
        <w:rPr>
          <w:rFonts w:asciiTheme="minorHAnsi" w:hAnsiTheme="minorHAnsi" w:cstheme="minorHAnsi"/>
        </w:rPr>
        <w:t>au</w:t>
      </w:r>
      <w:r w:rsidRPr="00CF720F">
        <w:rPr>
          <w:rFonts w:asciiTheme="minorHAnsi" w:hAnsiTheme="minorHAnsi" w:cstheme="minorHAnsi"/>
          <w:spacing w:val="29"/>
        </w:rPr>
        <w:t xml:space="preserve"> </w:t>
      </w:r>
      <w:r w:rsidRPr="00CF720F">
        <w:rPr>
          <w:rFonts w:asciiTheme="minorHAnsi" w:hAnsiTheme="minorHAnsi" w:cstheme="minorHAnsi"/>
        </w:rPr>
        <w:t>modèle</w:t>
      </w:r>
      <w:r w:rsidRPr="00CF720F">
        <w:rPr>
          <w:rFonts w:asciiTheme="minorHAnsi" w:hAnsiTheme="minorHAnsi" w:cstheme="minorHAnsi"/>
          <w:spacing w:val="31"/>
        </w:rPr>
        <w:t xml:space="preserve"> </w:t>
      </w:r>
      <w:r w:rsidRPr="00CF720F">
        <w:rPr>
          <w:rFonts w:asciiTheme="minorHAnsi" w:hAnsiTheme="minorHAnsi" w:cstheme="minorHAnsi"/>
        </w:rPr>
        <w:t>de</w:t>
      </w:r>
      <w:r w:rsidRPr="00CF720F">
        <w:rPr>
          <w:rFonts w:asciiTheme="minorHAnsi" w:hAnsiTheme="minorHAnsi" w:cstheme="minorHAnsi"/>
          <w:spacing w:val="32"/>
        </w:rPr>
        <w:t xml:space="preserve"> </w:t>
      </w:r>
      <w:r w:rsidRPr="00CF720F">
        <w:rPr>
          <w:rFonts w:asciiTheme="minorHAnsi" w:hAnsiTheme="minorHAnsi" w:cstheme="minorHAnsi"/>
        </w:rPr>
        <w:t>la</w:t>
      </w:r>
      <w:r w:rsidRPr="00CF720F">
        <w:rPr>
          <w:rFonts w:asciiTheme="minorHAnsi" w:hAnsiTheme="minorHAnsi" w:cstheme="minorHAnsi"/>
          <w:spacing w:val="31"/>
        </w:rPr>
        <w:t xml:space="preserve"> </w:t>
      </w:r>
      <w:r w:rsidR="005723AA">
        <w:rPr>
          <w:rFonts w:asciiTheme="minorHAnsi" w:hAnsiTheme="minorHAnsi" w:cstheme="minorHAnsi"/>
        </w:rPr>
        <w:t>CCVDS</w:t>
      </w:r>
      <w:r w:rsidRPr="00CF720F">
        <w:rPr>
          <w:rFonts w:asciiTheme="minorHAnsi" w:hAnsiTheme="minorHAnsi" w:cstheme="minorHAnsi"/>
        </w:rPr>
        <w:t xml:space="preserve"> complet avant la date limite de dépôt,</w:t>
      </w:r>
    </w:p>
    <w:p w14:paraId="2388A66B" w14:textId="77777777" w:rsidR="00C64726" w:rsidRPr="00CF720F" w:rsidRDefault="00075ECF" w:rsidP="00075ECF">
      <w:pPr>
        <w:pStyle w:val="Paragraphedeliste"/>
        <w:numPr>
          <w:ilvl w:val="0"/>
          <w:numId w:val="4"/>
        </w:numPr>
        <w:tabs>
          <w:tab w:val="left" w:pos="835"/>
          <w:tab w:val="left" w:pos="836"/>
        </w:tabs>
        <w:spacing w:line="276" w:lineRule="auto"/>
        <w:ind w:left="284" w:hanging="218"/>
        <w:jc w:val="both"/>
        <w:rPr>
          <w:rFonts w:asciiTheme="minorHAnsi" w:hAnsiTheme="minorHAnsi" w:cstheme="minorHAnsi"/>
        </w:rPr>
      </w:pPr>
      <w:proofErr w:type="gramStart"/>
      <w:r w:rsidRPr="00CF720F">
        <w:rPr>
          <w:rFonts w:asciiTheme="minorHAnsi" w:hAnsiTheme="minorHAnsi" w:cstheme="minorHAnsi"/>
        </w:rPr>
        <w:t>répondre</w:t>
      </w:r>
      <w:proofErr w:type="gramEnd"/>
      <w:r w:rsidRPr="00CF720F">
        <w:rPr>
          <w:rFonts w:asciiTheme="minorHAnsi" w:hAnsiTheme="minorHAnsi" w:cstheme="minorHAnsi"/>
          <w:spacing w:val="-3"/>
        </w:rPr>
        <w:t xml:space="preserve"> </w:t>
      </w:r>
      <w:r w:rsidRPr="00CF720F">
        <w:rPr>
          <w:rFonts w:asciiTheme="minorHAnsi" w:hAnsiTheme="minorHAnsi" w:cstheme="minorHAnsi"/>
        </w:rPr>
        <w:t>aux</w:t>
      </w:r>
      <w:r w:rsidRPr="00CF720F">
        <w:rPr>
          <w:rFonts w:asciiTheme="minorHAnsi" w:hAnsiTheme="minorHAnsi" w:cstheme="minorHAnsi"/>
          <w:spacing w:val="-3"/>
        </w:rPr>
        <w:t xml:space="preserve"> </w:t>
      </w:r>
      <w:r w:rsidRPr="00CF720F">
        <w:rPr>
          <w:rFonts w:asciiTheme="minorHAnsi" w:hAnsiTheme="minorHAnsi" w:cstheme="minorHAnsi"/>
        </w:rPr>
        <w:t>critères</w:t>
      </w:r>
      <w:r w:rsidRPr="00CF720F">
        <w:rPr>
          <w:rFonts w:asciiTheme="minorHAnsi" w:hAnsiTheme="minorHAnsi" w:cstheme="minorHAnsi"/>
          <w:spacing w:val="-3"/>
        </w:rPr>
        <w:t xml:space="preserve"> </w:t>
      </w:r>
      <w:r w:rsidRPr="00CF720F">
        <w:rPr>
          <w:rFonts w:asciiTheme="minorHAnsi" w:hAnsiTheme="minorHAnsi" w:cstheme="minorHAnsi"/>
        </w:rPr>
        <w:t>d’éligibilité</w:t>
      </w:r>
      <w:r w:rsidRPr="00CF720F">
        <w:rPr>
          <w:rFonts w:asciiTheme="minorHAnsi" w:hAnsiTheme="minorHAnsi" w:cstheme="minorHAnsi"/>
          <w:spacing w:val="-3"/>
        </w:rPr>
        <w:t xml:space="preserve"> </w:t>
      </w:r>
      <w:r w:rsidRPr="00CF720F">
        <w:rPr>
          <w:rFonts w:asciiTheme="minorHAnsi" w:hAnsiTheme="minorHAnsi" w:cstheme="minorHAnsi"/>
        </w:rPr>
        <w:t>fixés</w:t>
      </w:r>
      <w:r w:rsidRPr="00CF720F">
        <w:rPr>
          <w:rFonts w:asciiTheme="minorHAnsi" w:hAnsiTheme="minorHAnsi" w:cstheme="minorHAnsi"/>
          <w:spacing w:val="-2"/>
        </w:rPr>
        <w:t xml:space="preserve"> </w:t>
      </w:r>
      <w:r w:rsidRPr="00CF720F">
        <w:rPr>
          <w:rFonts w:asciiTheme="minorHAnsi" w:hAnsiTheme="minorHAnsi" w:cstheme="minorHAnsi"/>
        </w:rPr>
        <w:t>dans</w:t>
      </w:r>
      <w:r w:rsidRPr="00CF720F">
        <w:rPr>
          <w:rFonts w:asciiTheme="minorHAnsi" w:hAnsiTheme="minorHAnsi" w:cstheme="minorHAnsi"/>
          <w:spacing w:val="-3"/>
        </w:rPr>
        <w:t xml:space="preserve"> </w:t>
      </w:r>
      <w:r w:rsidRPr="00CF720F">
        <w:rPr>
          <w:rFonts w:asciiTheme="minorHAnsi" w:hAnsiTheme="minorHAnsi" w:cstheme="minorHAnsi"/>
        </w:rPr>
        <w:t>le</w:t>
      </w:r>
      <w:r w:rsidRPr="00CF720F">
        <w:rPr>
          <w:rFonts w:asciiTheme="minorHAnsi" w:hAnsiTheme="minorHAnsi" w:cstheme="minorHAnsi"/>
          <w:spacing w:val="-7"/>
        </w:rPr>
        <w:t xml:space="preserve"> </w:t>
      </w:r>
      <w:r w:rsidRPr="00CF720F">
        <w:rPr>
          <w:rFonts w:asciiTheme="minorHAnsi" w:hAnsiTheme="minorHAnsi" w:cstheme="minorHAnsi"/>
        </w:rPr>
        <w:t>présent</w:t>
      </w:r>
      <w:r w:rsidRPr="00CF720F">
        <w:rPr>
          <w:rFonts w:asciiTheme="minorHAnsi" w:hAnsiTheme="minorHAnsi" w:cstheme="minorHAnsi"/>
          <w:spacing w:val="-2"/>
        </w:rPr>
        <w:t xml:space="preserve"> règlement.</w:t>
      </w:r>
    </w:p>
    <w:p w14:paraId="5B229751" w14:textId="7FAA9C15" w:rsidR="00C64726" w:rsidRDefault="00C64726" w:rsidP="00B31BFC">
      <w:pPr>
        <w:pStyle w:val="Corpsdetexte"/>
        <w:spacing w:line="276" w:lineRule="auto"/>
        <w:jc w:val="both"/>
        <w:rPr>
          <w:rFonts w:asciiTheme="minorHAnsi" w:hAnsiTheme="minorHAnsi" w:cstheme="minorHAnsi"/>
        </w:rPr>
      </w:pPr>
    </w:p>
    <w:p w14:paraId="4F32DFD8" w14:textId="77777777" w:rsidR="00075ECF" w:rsidRPr="00CF720F" w:rsidRDefault="00075ECF" w:rsidP="00B31BFC">
      <w:pPr>
        <w:pStyle w:val="Corpsdetexte"/>
        <w:spacing w:line="276" w:lineRule="auto"/>
        <w:jc w:val="both"/>
        <w:rPr>
          <w:rFonts w:asciiTheme="minorHAnsi" w:hAnsiTheme="minorHAnsi" w:cstheme="minorHAnsi"/>
        </w:rPr>
      </w:pPr>
    </w:p>
    <w:p w14:paraId="5913D365"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lastRenderedPageBreak/>
        <w:t>ARTICLE</w:t>
      </w:r>
      <w:r w:rsidRPr="00CF720F">
        <w:rPr>
          <w:rFonts w:asciiTheme="minorHAnsi" w:hAnsiTheme="minorHAnsi" w:cstheme="minorHAnsi"/>
          <w:spacing w:val="-5"/>
        </w:rPr>
        <w:t xml:space="preserve"> </w:t>
      </w:r>
      <w:r w:rsidRPr="00CF720F">
        <w:rPr>
          <w:rFonts w:asciiTheme="minorHAnsi" w:hAnsiTheme="minorHAnsi" w:cstheme="minorHAnsi"/>
        </w:rPr>
        <w:t>3</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3"/>
        </w:rPr>
        <w:t xml:space="preserve"> </w:t>
      </w:r>
      <w:r w:rsidRPr="00CF720F">
        <w:rPr>
          <w:rFonts w:asciiTheme="minorHAnsi" w:hAnsiTheme="minorHAnsi" w:cstheme="minorHAnsi"/>
        </w:rPr>
        <w:t>TYPE</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2"/>
        </w:rPr>
        <w:t xml:space="preserve"> SUBVENTIONS</w:t>
      </w:r>
    </w:p>
    <w:p w14:paraId="1BEEAB60" w14:textId="77777777" w:rsidR="00C64726" w:rsidRPr="00CF720F" w:rsidRDefault="00075ECF" w:rsidP="00B31BFC">
      <w:pPr>
        <w:pStyle w:val="Corpsdetexte"/>
        <w:spacing w:line="276" w:lineRule="auto"/>
        <w:ind w:right="679"/>
        <w:jc w:val="both"/>
        <w:rPr>
          <w:rFonts w:asciiTheme="minorHAnsi" w:hAnsiTheme="minorHAnsi" w:cstheme="minorHAnsi"/>
        </w:rPr>
      </w:pPr>
      <w:r w:rsidRPr="00CF720F">
        <w:rPr>
          <w:rFonts w:asciiTheme="minorHAnsi" w:hAnsiTheme="minorHAnsi" w:cstheme="minorHAnsi"/>
        </w:rPr>
        <w:t>Concernant</w:t>
      </w:r>
      <w:r w:rsidRPr="00CF720F">
        <w:rPr>
          <w:rFonts w:asciiTheme="minorHAnsi" w:hAnsiTheme="minorHAnsi" w:cstheme="minorHAnsi"/>
          <w:spacing w:val="-4"/>
        </w:rPr>
        <w:t xml:space="preserve"> </w:t>
      </w:r>
      <w:r w:rsidRPr="00CF720F">
        <w:rPr>
          <w:rFonts w:asciiTheme="minorHAnsi" w:hAnsiTheme="minorHAnsi" w:cstheme="minorHAnsi"/>
        </w:rPr>
        <w:t>le</w:t>
      </w:r>
      <w:r w:rsidRPr="00CF720F">
        <w:rPr>
          <w:rFonts w:asciiTheme="minorHAnsi" w:hAnsiTheme="minorHAnsi" w:cstheme="minorHAnsi"/>
          <w:spacing w:val="-2"/>
        </w:rPr>
        <w:t xml:space="preserve"> </w:t>
      </w:r>
      <w:r w:rsidRPr="00CF720F">
        <w:rPr>
          <w:rFonts w:asciiTheme="minorHAnsi" w:hAnsiTheme="minorHAnsi" w:cstheme="minorHAnsi"/>
        </w:rPr>
        <w:t>soutien</w:t>
      </w:r>
      <w:r w:rsidRPr="00CF720F">
        <w:rPr>
          <w:rFonts w:asciiTheme="minorHAnsi" w:hAnsiTheme="minorHAnsi" w:cstheme="minorHAnsi"/>
          <w:spacing w:val="-4"/>
        </w:rPr>
        <w:t xml:space="preserve"> </w:t>
      </w:r>
      <w:r w:rsidRPr="00CF720F">
        <w:rPr>
          <w:rFonts w:asciiTheme="minorHAnsi" w:hAnsiTheme="minorHAnsi" w:cstheme="minorHAnsi"/>
        </w:rPr>
        <w:t>financier,</w:t>
      </w:r>
      <w:r w:rsidRPr="00CF720F">
        <w:rPr>
          <w:rFonts w:asciiTheme="minorHAnsi" w:hAnsiTheme="minorHAnsi" w:cstheme="minorHAnsi"/>
          <w:spacing w:val="-4"/>
        </w:rPr>
        <w:t xml:space="preserve"> </w:t>
      </w:r>
      <w:r w:rsidRPr="00CF720F">
        <w:rPr>
          <w:rFonts w:asciiTheme="minorHAnsi" w:hAnsiTheme="minorHAnsi" w:cstheme="minorHAnsi"/>
        </w:rPr>
        <w:t>les</w:t>
      </w:r>
      <w:r w:rsidRPr="00CF720F">
        <w:rPr>
          <w:rFonts w:asciiTheme="minorHAnsi" w:hAnsiTheme="minorHAnsi" w:cstheme="minorHAnsi"/>
          <w:spacing w:val="-2"/>
        </w:rPr>
        <w:t xml:space="preserve"> </w:t>
      </w:r>
      <w:r w:rsidRPr="00CF720F">
        <w:rPr>
          <w:rFonts w:asciiTheme="minorHAnsi" w:hAnsiTheme="minorHAnsi" w:cstheme="minorHAnsi"/>
        </w:rPr>
        <w:t>associations</w:t>
      </w:r>
      <w:r w:rsidRPr="00CF720F">
        <w:rPr>
          <w:rFonts w:asciiTheme="minorHAnsi" w:hAnsiTheme="minorHAnsi" w:cstheme="minorHAnsi"/>
          <w:spacing w:val="-4"/>
        </w:rPr>
        <w:t xml:space="preserve"> </w:t>
      </w:r>
      <w:r w:rsidRPr="00CF720F">
        <w:rPr>
          <w:rFonts w:asciiTheme="minorHAnsi" w:hAnsiTheme="minorHAnsi" w:cstheme="minorHAnsi"/>
        </w:rPr>
        <w:t>éligibles peuvent</w:t>
      </w:r>
      <w:r w:rsidRPr="00CF720F">
        <w:rPr>
          <w:rFonts w:asciiTheme="minorHAnsi" w:hAnsiTheme="minorHAnsi" w:cstheme="minorHAnsi"/>
          <w:spacing w:val="-2"/>
        </w:rPr>
        <w:t xml:space="preserve"> </w:t>
      </w:r>
      <w:r w:rsidRPr="00CF720F">
        <w:rPr>
          <w:rFonts w:asciiTheme="minorHAnsi" w:hAnsiTheme="minorHAnsi" w:cstheme="minorHAnsi"/>
        </w:rPr>
        <w:t>formuler</w:t>
      </w:r>
      <w:r w:rsidRPr="00CF720F">
        <w:rPr>
          <w:rFonts w:asciiTheme="minorHAnsi" w:hAnsiTheme="minorHAnsi" w:cstheme="minorHAnsi"/>
          <w:spacing w:val="-5"/>
        </w:rPr>
        <w:t xml:space="preserve"> </w:t>
      </w:r>
      <w:r w:rsidRPr="00CF720F">
        <w:rPr>
          <w:rFonts w:asciiTheme="minorHAnsi" w:hAnsiTheme="minorHAnsi" w:cstheme="minorHAnsi"/>
        </w:rPr>
        <w:t>des</w:t>
      </w:r>
      <w:r w:rsidRPr="00CF720F">
        <w:rPr>
          <w:rFonts w:asciiTheme="minorHAnsi" w:hAnsiTheme="minorHAnsi" w:cstheme="minorHAnsi"/>
          <w:spacing w:val="-2"/>
        </w:rPr>
        <w:t xml:space="preserve"> </w:t>
      </w:r>
      <w:r w:rsidRPr="00CF720F">
        <w:rPr>
          <w:rFonts w:asciiTheme="minorHAnsi" w:hAnsiTheme="minorHAnsi" w:cstheme="minorHAnsi"/>
        </w:rPr>
        <w:t>demandes</w:t>
      </w:r>
      <w:r w:rsidRPr="00CF720F">
        <w:rPr>
          <w:rFonts w:asciiTheme="minorHAnsi" w:hAnsiTheme="minorHAnsi" w:cstheme="minorHAnsi"/>
          <w:spacing w:val="-4"/>
        </w:rPr>
        <w:t xml:space="preserve"> </w:t>
      </w:r>
      <w:r w:rsidRPr="00CF720F">
        <w:rPr>
          <w:rFonts w:asciiTheme="minorHAnsi" w:hAnsiTheme="minorHAnsi" w:cstheme="minorHAnsi"/>
        </w:rPr>
        <w:t>à</w:t>
      </w:r>
      <w:r w:rsidRPr="00CF720F">
        <w:rPr>
          <w:rFonts w:asciiTheme="minorHAnsi" w:hAnsiTheme="minorHAnsi" w:cstheme="minorHAnsi"/>
          <w:spacing w:val="-2"/>
        </w:rPr>
        <w:t xml:space="preserve"> </w:t>
      </w:r>
      <w:r w:rsidRPr="00CF720F">
        <w:rPr>
          <w:rFonts w:asciiTheme="minorHAnsi" w:hAnsiTheme="minorHAnsi" w:cstheme="minorHAnsi"/>
        </w:rPr>
        <w:t>plusieurs titres :</w:t>
      </w:r>
    </w:p>
    <w:p w14:paraId="2E3137C0" w14:textId="7A04F809" w:rsidR="00C64726" w:rsidRPr="00CF720F" w:rsidRDefault="001346DF" w:rsidP="00075ECF">
      <w:pPr>
        <w:pStyle w:val="Paragraphedeliste"/>
        <w:numPr>
          <w:ilvl w:val="0"/>
          <w:numId w:val="4"/>
        </w:numPr>
        <w:tabs>
          <w:tab w:val="left" w:pos="836"/>
        </w:tabs>
        <w:spacing w:line="276" w:lineRule="auto"/>
        <w:ind w:left="426" w:right="158" w:hanging="284"/>
        <w:jc w:val="both"/>
        <w:rPr>
          <w:rFonts w:asciiTheme="minorHAnsi" w:hAnsiTheme="minorHAnsi" w:cstheme="minorHAnsi"/>
        </w:rPr>
      </w:pPr>
      <w:r>
        <w:rPr>
          <w:rFonts w:asciiTheme="minorHAnsi" w:hAnsiTheme="minorHAnsi" w:cstheme="minorHAnsi"/>
        </w:rPr>
        <w:t>S</w:t>
      </w:r>
      <w:r w:rsidRPr="00CF720F">
        <w:rPr>
          <w:rFonts w:asciiTheme="minorHAnsi" w:hAnsiTheme="minorHAnsi" w:cstheme="minorHAnsi"/>
        </w:rPr>
        <w:t>ubvention de fonctionnement</w:t>
      </w:r>
      <w:r w:rsidRPr="00CF720F">
        <w:rPr>
          <w:rFonts w:asciiTheme="minorHAnsi" w:hAnsiTheme="minorHAnsi" w:cstheme="minorHAnsi"/>
          <w:spacing w:val="-3"/>
        </w:rPr>
        <w:t xml:space="preserve"> </w:t>
      </w:r>
      <w:r w:rsidRPr="00CF720F">
        <w:rPr>
          <w:rFonts w:asciiTheme="minorHAnsi" w:hAnsiTheme="minorHAnsi" w:cstheme="minorHAnsi"/>
        </w:rPr>
        <w:t xml:space="preserve">: cette subvention est une aide financière de la </w:t>
      </w:r>
      <w:r w:rsidR="005723AA">
        <w:rPr>
          <w:rFonts w:asciiTheme="minorHAnsi" w:hAnsiTheme="minorHAnsi" w:cstheme="minorHAnsi"/>
        </w:rPr>
        <w:t>CCVDS</w:t>
      </w:r>
      <w:r w:rsidRPr="00CF720F">
        <w:rPr>
          <w:rFonts w:asciiTheme="minorHAnsi" w:hAnsiTheme="minorHAnsi" w:cstheme="minorHAnsi"/>
        </w:rPr>
        <w:t xml:space="preserve"> à l’exercice de l’activité courante de l’association. Le montant est variable selon les critères </w:t>
      </w:r>
      <w:r w:rsidRPr="00CF720F">
        <w:rPr>
          <w:rFonts w:asciiTheme="minorHAnsi" w:hAnsiTheme="minorHAnsi" w:cstheme="minorHAnsi"/>
          <w:spacing w:val="-2"/>
        </w:rPr>
        <w:t>d’attribution.</w:t>
      </w:r>
    </w:p>
    <w:p w14:paraId="31348B3B" w14:textId="77777777" w:rsidR="00C64726" w:rsidRPr="00CF720F" w:rsidRDefault="00075ECF" w:rsidP="00075ECF">
      <w:pPr>
        <w:pStyle w:val="Paragraphedeliste"/>
        <w:numPr>
          <w:ilvl w:val="0"/>
          <w:numId w:val="4"/>
        </w:numPr>
        <w:tabs>
          <w:tab w:val="left" w:pos="836"/>
        </w:tabs>
        <w:spacing w:line="276" w:lineRule="auto"/>
        <w:ind w:left="426" w:right="159" w:hanging="284"/>
        <w:jc w:val="both"/>
        <w:rPr>
          <w:rFonts w:asciiTheme="minorHAnsi" w:hAnsiTheme="minorHAnsi" w:cstheme="minorHAnsi"/>
        </w:rPr>
      </w:pPr>
      <w:r w:rsidRPr="00CF720F">
        <w:rPr>
          <w:rFonts w:asciiTheme="minorHAnsi" w:hAnsiTheme="minorHAnsi" w:cstheme="minorHAnsi"/>
        </w:rPr>
        <w:t>Subvention d’investissement</w:t>
      </w:r>
      <w:r w:rsidRPr="00CF720F">
        <w:rPr>
          <w:rFonts w:asciiTheme="minorHAnsi" w:hAnsiTheme="minorHAnsi" w:cstheme="minorHAnsi"/>
          <w:spacing w:val="-2"/>
        </w:rPr>
        <w:t xml:space="preserve"> </w:t>
      </w:r>
      <w:r w:rsidRPr="00CF720F">
        <w:rPr>
          <w:rFonts w:asciiTheme="minorHAnsi" w:hAnsiTheme="minorHAnsi" w:cstheme="minorHAnsi"/>
        </w:rPr>
        <w:t>: cette subvention permet de financer des projets d’investissement à titre exceptionnel.</w:t>
      </w:r>
    </w:p>
    <w:p w14:paraId="47CE1F0A" w14:textId="77777777" w:rsidR="00C64726" w:rsidRPr="00CF720F" w:rsidRDefault="00075ECF" w:rsidP="00075ECF">
      <w:pPr>
        <w:pStyle w:val="Paragraphedeliste"/>
        <w:numPr>
          <w:ilvl w:val="0"/>
          <w:numId w:val="4"/>
        </w:numPr>
        <w:tabs>
          <w:tab w:val="left" w:pos="836"/>
        </w:tabs>
        <w:spacing w:line="276" w:lineRule="auto"/>
        <w:ind w:left="426" w:right="157" w:hanging="284"/>
        <w:jc w:val="both"/>
        <w:rPr>
          <w:rFonts w:asciiTheme="minorHAnsi" w:hAnsiTheme="minorHAnsi" w:cstheme="minorHAnsi"/>
        </w:rPr>
      </w:pPr>
      <w:r w:rsidRPr="00CF720F">
        <w:rPr>
          <w:rFonts w:asciiTheme="minorHAnsi" w:hAnsiTheme="minorHAnsi" w:cstheme="minorHAnsi"/>
        </w:rPr>
        <w:t>Subvention exceptionnelle ou événementielle</w:t>
      </w:r>
      <w:r w:rsidRPr="00CF720F">
        <w:rPr>
          <w:rFonts w:asciiTheme="minorHAnsi" w:hAnsiTheme="minorHAnsi" w:cstheme="minorHAnsi"/>
          <w:spacing w:val="-1"/>
        </w:rPr>
        <w:t xml:space="preserve"> </w:t>
      </w:r>
      <w:r w:rsidRPr="00CF720F">
        <w:rPr>
          <w:rFonts w:asciiTheme="minorHAnsi" w:hAnsiTheme="minorHAnsi" w:cstheme="minorHAnsi"/>
        </w:rPr>
        <w:t>: cette subvention peut être demandée pour la réalisation</w:t>
      </w:r>
      <w:r w:rsidRPr="00CF720F">
        <w:rPr>
          <w:rFonts w:asciiTheme="minorHAnsi" w:hAnsiTheme="minorHAnsi" w:cstheme="minorHAnsi"/>
          <w:spacing w:val="-8"/>
        </w:rPr>
        <w:t xml:space="preserve"> </w:t>
      </w:r>
      <w:r w:rsidRPr="00CF720F">
        <w:rPr>
          <w:rFonts w:asciiTheme="minorHAnsi" w:hAnsiTheme="minorHAnsi" w:cstheme="minorHAnsi"/>
        </w:rPr>
        <w:t>d’une</w:t>
      </w:r>
      <w:r w:rsidRPr="00CF720F">
        <w:rPr>
          <w:rFonts w:asciiTheme="minorHAnsi" w:hAnsiTheme="minorHAnsi" w:cstheme="minorHAnsi"/>
          <w:spacing w:val="-8"/>
        </w:rPr>
        <w:t xml:space="preserve"> </w:t>
      </w:r>
      <w:r w:rsidRPr="00CF720F">
        <w:rPr>
          <w:rFonts w:asciiTheme="minorHAnsi" w:hAnsiTheme="minorHAnsi" w:cstheme="minorHAnsi"/>
        </w:rPr>
        <w:t>activité,</w:t>
      </w:r>
      <w:r w:rsidRPr="00CF720F">
        <w:rPr>
          <w:rFonts w:asciiTheme="minorHAnsi" w:hAnsiTheme="minorHAnsi" w:cstheme="minorHAnsi"/>
          <w:spacing w:val="-8"/>
        </w:rPr>
        <w:t xml:space="preserve"> </w:t>
      </w:r>
      <w:r w:rsidRPr="00CF720F">
        <w:rPr>
          <w:rFonts w:asciiTheme="minorHAnsi" w:hAnsiTheme="minorHAnsi" w:cstheme="minorHAnsi"/>
        </w:rPr>
        <w:t>un</w:t>
      </w:r>
      <w:r w:rsidRPr="00CF720F">
        <w:rPr>
          <w:rFonts w:asciiTheme="minorHAnsi" w:hAnsiTheme="minorHAnsi" w:cstheme="minorHAnsi"/>
          <w:spacing w:val="-8"/>
        </w:rPr>
        <w:t xml:space="preserve"> </w:t>
      </w:r>
      <w:r w:rsidRPr="00CF720F">
        <w:rPr>
          <w:rFonts w:asciiTheme="minorHAnsi" w:hAnsiTheme="minorHAnsi" w:cstheme="minorHAnsi"/>
        </w:rPr>
        <w:t>projet</w:t>
      </w:r>
      <w:r w:rsidRPr="00CF720F">
        <w:rPr>
          <w:rFonts w:asciiTheme="minorHAnsi" w:hAnsiTheme="minorHAnsi" w:cstheme="minorHAnsi"/>
          <w:spacing w:val="-6"/>
        </w:rPr>
        <w:t xml:space="preserve"> </w:t>
      </w:r>
      <w:r w:rsidRPr="00CF720F">
        <w:rPr>
          <w:rFonts w:asciiTheme="minorHAnsi" w:hAnsiTheme="minorHAnsi" w:cstheme="minorHAnsi"/>
        </w:rPr>
        <w:t>ou</w:t>
      </w:r>
      <w:r w:rsidRPr="00CF720F">
        <w:rPr>
          <w:rFonts w:asciiTheme="minorHAnsi" w:hAnsiTheme="minorHAnsi" w:cstheme="minorHAnsi"/>
          <w:spacing w:val="-6"/>
        </w:rPr>
        <w:t xml:space="preserve"> </w:t>
      </w:r>
      <w:r w:rsidRPr="00CF720F">
        <w:rPr>
          <w:rFonts w:asciiTheme="minorHAnsi" w:hAnsiTheme="minorHAnsi" w:cstheme="minorHAnsi"/>
        </w:rPr>
        <w:t>une</w:t>
      </w:r>
      <w:r w:rsidRPr="00CF720F">
        <w:rPr>
          <w:rFonts w:asciiTheme="minorHAnsi" w:hAnsiTheme="minorHAnsi" w:cstheme="minorHAnsi"/>
          <w:spacing w:val="-8"/>
        </w:rPr>
        <w:t xml:space="preserve"> </w:t>
      </w:r>
      <w:r w:rsidRPr="00CF720F">
        <w:rPr>
          <w:rFonts w:asciiTheme="minorHAnsi" w:hAnsiTheme="minorHAnsi" w:cstheme="minorHAnsi"/>
        </w:rPr>
        <w:t>manifestation</w:t>
      </w:r>
      <w:r w:rsidRPr="00CF720F">
        <w:rPr>
          <w:rFonts w:asciiTheme="minorHAnsi" w:hAnsiTheme="minorHAnsi" w:cstheme="minorHAnsi"/>
          <w:spacing w:val="-8"/>
        </w:rPr>
        <w:t xml:space="preserve"> </w:t>
      </w:r>
      <w:r w:rsidRPr="00CF720F">
        <w:rPr>
          <w:rFonts w:asciiTheme="minorHAnsi" w:hAnsiTheme="minorHAnsi" w:cstheme="minorHAnsi"/>
        </w:rPr>
        <w:t>spécifique.</w:t>
      </w:r>
      <w:r w:rsidRPr="00CF720F">
        <w:rPr>
          <w:rFonts w:asciiTheme="minorHAnsi" w:hAnsiTheme="minorHAnsi" w:cstheme="minorHAnsi"/>
          <w:spacing w:val="-8"/>
        </w:rPr>
        <w:t xml:space="preserve"> </w:t>
      </w:r>
      <w:r w:rsidRPr="00CF720F">
        <w:rPr>
          <w:rFonts w:asciiTheme="minorHAnsi" w:hAnsiTheme="minorHAnsi" w:cstheme="minorHAnsi"/>
        </w:rPr>
        <w:t>Celle-ci</w:t>
      </w:r>
      <w:r w:rsidRPr="00CF720F">
        <w:rPr>
          <w:rFonts w:asciiTheme="minorHAnsi" w:hAnsiTheme="minorHAnsi" w:cstheme="minorHAnsi"/>
          <w:spacing w:val="-8"/>
        </w:rPr>
        <w:t xml:space="preserve"> </w:t>
      </w:r>
      <w:r w:rsidRPr="00CF720F">
        <w:rPr>
          <w:rFonts w:asciiTheme="minorHAnsi" w:hAnsiTheme="minorHAnsi" w:cstheme="minorHAnsi"/>
        </w:rPr>
        <w:t>ne</w:t>
      </w:r>
      <w:r w:rsidRPr="00CF720F">
        <w:rPr>
          <w:rFonts w:asciiTheme="minorHAnsi" w:hAnsiTheme="minorHAnsi" w:cstheme="minorHAnsi"/>
          <w:spacing w:val="-10"/>
        </w:rPr>
        <w:t xml:space="preserve"> </w:t>
      </w:r>
      <w:r w:rsidRPr="00CF720F">
        <w:rPr>
          <w:rFonts w:asciiTheme="minorHAnsi" w:hAnsiTheme="minorHAnsi" w:cstheme="minorHAnsi"/>
        </w:rPr>
        <w:t>sera</w:t>
      </w:r>
      <w:r w:rsidRPr="00CF720F">
        <w:rPr>
          <w:rFonts w:asciiTheme="minorHAnsi" w:hAnsiTheme="minorHAnsi" w:cstheme="minorHAnsi"/>
          <w:spacing w:val="-10"/>
        </w:rPr>
        <w:t xml:space="preserve"> </w:t>
      </w:r>
      <w:r w:rsidRPr="00CF720F">
        <w:rPr>
          <w:rFonts w:asciiTheme="minorHAnsi" w:hAnsiTheme="minorHAnsi" w:cstheme="minorHAnsi"/>
        </w:rPr>
        <w:t>versée</w:t>
      </w:r>
      <w:r w:rsidRPr="00CF720F">
        <w:rPr>
          <w:rFonts w:asciiTheme="minorHAnsi" w:hAnsiTheme="minorHAnsi" w:cstheme="minorHAnsi"/>
          <w:spacing w:val="-12"/>
        </w:rPr>
        <w:t xml:space="preserve"> </w:t>
      </w:r>
      <w:r w:rsidRPr="00CF720F">
        <w:rPr>
          <w:rFonts w:asciiTheme="minorHAnsi" w:hAnsiTheme="minorHAnsi" w:cstheme="minorHAnsi"/>
        </w:rPr>
        <w:t>qu’après la</w:t>
      </w:r>
      <w:r w:rsidRPr="00CF720F">
        <w:rPr>
          <w:rFonts w:asciiTheme="minorHAnsi" w:hAnsiTheme="minorHAnsi" w:cstheme="minorHAnsi"/>
          <w:spacing w:val="-2"/>
        </w:rPr>
        <w:t xml:space="preserve"> </w:t>
      </w:r>
      <w:r w:rsidRPr="00CF720F">
        <w:rPr>
          <w:rFonts w:asciiTheme="minorHAnsi" w:hAnsiTheme="minorHAnsi" w:cstheme="minorHAnsi"/>
        </w:rPr>
        <w:t>réalisation</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l’ensemble</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l’action</w:t>
      </w:r>
      <w:r w:rsidRPr="00CF720F">
        <w:rPr>
          <w:rFonts w:asciiTheme="minorHAnsi" w:hAnsiTheme="minorHAnsi" w:cstheme="minorHAnsi"/>
          <w:spacing w:val="-6"/>
        </w:rPr>
        <w:t xml:space="preserve"> </w:t>
      </w:r>
      <w:r w:rsidRPr="00CF720F">
        <w:rPr>
          <w:rFonts w:asciiTheme="minorHAnsi" w:hAnsiTheme="minorHAnsi" w:cstheme="minorHAnsi"/>
        </w:rPr>
        <w:t>concernée</w:t>
      </w:r>
      <w:r w:rsidRPr="00CF720F">
        <w:rPr>
          <w:rFonts w:asciiTheme="minorHAnsi" w:hAnsiTheme="minorHAnsi" w:cstheme="minorHAnsi"/>
          <w:spacing w:val="-4"/>
        </w:rPr>
        <w:t xml:space="preserve"> </w:t>
      </w:r>
      <w:r w:rsidRPr="00CF720F">
        <w:rPr>
          <w:rFonts w:asciiTheme="minorHAnsi" w:hAnsiTheme="minorHAnsi" w:cstheme="minorHAnsi"/>
        </w:rPr>
        <w:t>et</w:t>
      </w:r>
      <w:r w:rsidRPr="00CF720F">
        <w:rPr>
          <w:rFonts w:asciiTheme="minorHAnsi" w:hAnsiTheme="minorHAnsi" w:cstheme="minorHAnsi"/>
          <w:spacing w:val="-4"/>
        </w:rPr>
        <w:t xml:space="preserve"> </w:t>
      </w:r>
      <w:r w:rsidRPr="00CF720F">
        <w:rPr>
          <w:rFonts w:asciiTheme="minorHAnsi" w:hAnsiTheme="minorHAnsi" w:cstheme="minorHAnsi"/>
        </w:rPr>
        <w:t>sur</w:t>
      </w:r>
      <w:r w:rsidRPr="00CF720F">
        <w:rPr>
          <w:rFonts w:asciiTheme="minorHAnsi" w:hAnsiTheme="minorHAnsi" w:cstheme="minorHAnsi"/>
          <w:spacing w:val="-2"/>
        </w:rPr>
        <w:t xml:space="preserve"> </w:t>
      </w:r>
      <w:r w:rsidRPr="00CF720F">
        <w:rPr>
          <w:rFonts w:asciiTheme="minorHAnsi" w:hAnsiTheme="minorHAnsi" w:cstheme="minorHAnsi"/>
        </w:rPr>
        <w:t>présentation</w:t>
      </w:r>
      <w:r w:rsidRPr="00CF720F">
        <w:rPr>
          <w:rFonts w:asciiTheme="minorHAnsi" w:hAnsiTheme="minorHAnsi" w:cstheme="minorHAnsi"/>
          <w:spacing w:val="-5"/>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justificatifs</w:t>
      </w:r>
      <w:r w:rsidRPr="00CF720F">
        <w:rPr>
          <w:rFonts w:asciiTheme="minorHAnsi" w:hAnsiTheme="minorHAnsi" w:cstheme="minorHAnsi"/>
          <w:spacing w:val="-2"/>
        </w:rPr>
        <w:t xml:space="preserve"> </w:t>
      </w:r>
      <w:r w:rsidRPr="00CF720F">
        <w:rPr>
          <w:rFonts w:asciiTheme="minorHAnsi" w:hAnsiTheme="minorHAnsi" w:cstheme="minorHAnsi"/>
        </w:rPr>
        <w:t>(photos,</w:t>
      </w:r>
      <w:r w:rsidRPr="00CF720F">
        <w:rPr>
          <w:rFonts w:asciiTheme="minorHAnsi" w:hAnsiTheme="minorHAnsi" w:cstheme="minorHAnsi"/>
          <w:spacing w:val="-4"/>
        </w:rPr>
        <w:t xml:space="preserve"> </w:t>
      </w:r>
      <w:r w:rsidRPr="00CF720F">
        <w:rPr>
          <w:rFonts w:asciiTheme="minorHAnsi" w:hAnsiTheme="minorHAnsi" w:cstheme="minorHAnsi"/>
        </w:rPr>
        <w:t>rapport d’activité, factures, …)</w:t>
      </w:r>
    </w:p>
    <w:p w14:paraId="49899CD9" w14:textId="77777777" w:rsidR="00C64726" w:rsidRPr="00CF720F" w:rsidRDefault="00C64726" w:rsidP="00B31BFC">
      <w:pPr>
        <w:pStyle w:val="Corpsdetexte"/>
        <w:spacing w:line="276" w:lineRule="auto"/>
        <w:jc w:val="both"/>
        <w:rPr>
          <w:rFonts w:asciiTheme="minorHAnsi" w:hAnsiTheme="minorHAnsi" w:cstheme="minorHAnsi"/>
        </w:rPr>
      </w:pPr>
    </w:p>
    <w:p w14:paraId="6E0CCE54"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5"/>
        </w:rPr>
        <w:t xml:space="preserve"> </w:t>
      </w:r>
      <w:r w:rsidRPr="00CF720F">
        <w:rPr>
          <w:rFonts w:asciiTheme="minorHAnsi" w:hAnsiTheme="minorHAnsi" w:cstheme="minorHAnsi"/>
        </w:rPr>
        <w:t>4</w:t>
      </w:r>
      <w:r w:rsidRPr="00CF720F">
        <w:rPr>
          <w:rFonts w:asciiTheme="minorHAnsi" w:hAnsiTheme="minorHAnsi" w:cstheme="minorHAnsi"/>
          <w:spacing w:val="46"/>
        </w:rPr>
        <w:t xml:space="preserve"> </w:t>
      </w:r>
      <w:r w:rsidRPr="00CF720F">
        <w:rPr>
          <w:rFonts w:asciiTheme="minorHAnsi" w:hAnsiTheme="minorHAnsi" w:cstheme="minorHAnsi"/>
        </w:rPr>
        <w:t>:</w:t>
      </w:r>
      <w:r w:rsidRPr="00CF720F">
        <w:rPr>
          <w:rFonts w:asciiTheme="minorHAnsi" w:hAnsiTheme="minorHAnsi" w:cstheme="minorHAnsi"/>
          <w:spacing w:val="-4"/>
        </w:rPr>
        <w:t xml:space="preserve"> </w:t>
      </w:r>
      <w:r w:rsidRPr="00CF720F">
        <w:rPr>
          <w:rFonts w:asciiTheme="minorHAnsi" w:hAnsiTheme="minorHAnsi" w:cstheme="minorHAnsi"/>
        </w:rPr>
        <w:t>CRITERES</w:t>
      </w:r>
      <w:r w:rsidRPr="00CF720F">
        <w:rPr>
          <w:rFonts w:asciiTheme="minorHAnsi" w:hAnsiTheme="minorHAnsi" w:cstheme="minorHAnsi"/>
          <w:spacing w:val="-3"/>
        </w:rPr>
        <w:t xml:space="preserve"> </w:t>
      </w:r>
      <w:r w:rsidRPr="00CF720F">
        <w:rPr>
          <w:rFonts w:asciiTheme="minorHAnsi" w:hAnsiTheme="minorHAnsi" w:cstheme="minorHAnsi"/>
        </w:rPr>
        <w:t>D’ANALYSE</w:t>
      </w:r>
      <w:r w:rsidRPr="00CF720F">
        <w:rPr>
          <w:rFonts w:asciiTheme="minorHAnsi" w:hAnsiTheme="minorHAnsi" w:cstheme="minorHAnsi"/>
          <w:spacing w:val="-2"/>
        </w:rPr>
        <w:t xml:space="preserve"> </w:t>
      </w:r>
      <w:r w:rsidRPr="00CF720F">
        <w:rPr>
          <w:rFonts w:asciiTheme="minorHAnsi" w:hAnsiTheme="minorHAnsi" w:cstheme="minorHAnsi"/>
        </w:rPr>
        <w:t>DES</w:t>
      </w:r>
      <w:r w:rsidRPr="00CF720F">
        <w:rPr>
          <w:rFonts w:asciiTheme="minorHAnsi" w:hAnsiTheme="minorHAnsi" w:cstheme="minorHAnsi"/>
          <w:spacing w:val="-4"/>
        </w:rPr>
        <w:t xml:space="preserve"> </w:t>
      </w:r>
      <w:r w:rsidRPr="00CF720F">
        <w:rPr>
          <w:rFonts w:asciiTheme="minorHAnsi" w:hAnsiTheme="minorHAnsi" w:cstheme="minorHAnsi"/>
          <w:spacing w:val="-2"/>
        </w:rPr>
        <w:t>DOSSIERS</w:t>
      </w:r>
    </w:p>
    <w:p w14:paraId="4C65F167" w14:textId="20DFFE5C" w:rsidR="00C64726" w:rsidRPr="00CF720F" w:rsidRDefault="00075ECF" w:rsidP="00B31BFC">
      <w:pPr>
        <w:pStyle w:val="Corpsdetexte"/>
        <w:spacing w:line="276" w:lineRule="auto"/>
        <w:ind w:right="158"/>
        <w:jc w:val="both"/>
        <w:rPr>
          <w:rFonts w:asciiTheme="minorHAnsi" w:hAnsiTheme="minorHAnsi" w:cstheme="minorHAnsi"/>
        </w:rPr>
      </w:pPr>
      <w:r w:rsidRPr="00CF720F">
        <w:rPr>
          <w:rFonts w:asciiTheme="minorHAnsi" w:hAnsiTheme="minorHAnsi" w:cstheme="minorHAnsi"/>
        </w:rPr>
        <w:t xml:space="preserve">Les actions, projets ou fonctionnement des associations doivent relever d’une envergure communautaire, avoir un rayonnement sur le territoire de la </w:t>
      </w:r>
      <w:r w:rsidR="005723AA">
        <w:rPr>
          <w:rFonts w:asciiTheme="minorHAnsi" w:hAnsiTheme="minorHAnsi" w:cstheme="minorHAnsi"/>
        </w:rPr>
        <w:t>CCVDS</w:t>
      </w:r>
      <w:r w:rsidRPr="00CF720F">
        <w:rPr>
          <w:rFonts w:asciiTheme="minorHAnsi" w:hAnsiTheme="minorHAnsi" w:cstheme="minorHAnsi"/>
        </w:rPr>
        <w:t xml:space="preserve">, engager des partenariats sur le territoire </w:t>
      </w:r>
      <w:r w:rsidRPr="00CF720F">
        <w:rPr>
          <w:rFonts w:asciiTheme="minorHAnsi" w:hAnsiTheme="minorHAnsi" w:cstheme="minorHAnsi"/>
          <w:spacing w:val="-2"/>
        </w:rPr>
        <w:t>communautaire.</w:t>
      </w:r>
    </w:p>
    <w:p w14:paraId="7DEADB80" w14:textId="77777777" w:rsidR="00C64726" w:rsidRPr="00CF720F" w:rsidRDefault="00C64726" w:rsidP="00B31BFC">
      <w:pPr>
        <w:pStyle w:val="Corpsdetexte"/>
        <w:spacing w:line="276" w:lineRule="auto"/>
        <w:jc w:val="both"/>
        <w:rPr>
          <w:rFonts w:asciiTheme="minorHAnsi" w:hAnsiTheme="minorHAnsi" w:cstheme="minorHAnsi"/>
        </w:rPr>
      </w:pPr>
    </w:p>
    <w:p w14:paraId="35F3AA99"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Différents</w:t>
      </w:r>
      <w:r w:rsidRPr="00CF720F">
        <w:rPr>
          <w:rFonts w:asciiTheme="minorHAnsi" w:hAnsiTheme="minorHAnsi" w:cstheme="minorHAnsi"/>
          <w:spacing w:val="-6"/>
        </w:rPr>
        <w:t xml:space="preserve"> </w:t>
      </w:r>
      <w:r w:rsidRPr="00CF720F">
        <w:rPr>
          <w:rFonts w:asciiTheme="minorHAnsi" w:hAnsiTheme="minorHAnsi" w:cstheme="minorHAnsi"/>
        </w:rPr>
        <w:t>niveaux</w:t>
      </w:r>
      <w:r w:rsidRPr="00CF720F">
        <w:rPr>
          <w:rFonts w:asciiTheme="minorHAnsi" w:hAnsiTheme="minorHAnsi" w:cstheme="minorHAnsi"/>
          <w:spacing w:val="-3"/>
        </w:rPr>
        <w:t xml:space="preserve"> </w:t>
      </w:r>
      <w:r w:rsidRPr="00CF720F">
        <w:rPr>
          <w:rFonts w:asciiTheme="minorHAnsi" w:hAnsiTheme="minorHAnsi" w:cstheme="minorHAnsi"/>
        </w:rPr>
        <w:t>d’analyse</w:t>
      </w:r>
      <w:r w:rsidRPr="00CF720F">
        <w:rPr>
          <w:rFonts w:asciiTheme="minorHAnsi" w:hAnsiTheme="minorHAnsi" w:cstheme="minorHAnsi"/>
          <w:spacing w:val="-3"/>
        </w:rPr>
        <w:t xml:space="preserve"> </w:t>
      </w:r>
      <w:r w:rsidRPr="00CF720F">
        <w:rPr>
          <w:rFonts w:asciiTheme="minorHAnsi" w:hAnsiTheme="minorHAnsi" w:cstheme="minorHAnsi"/>
        </w:rPr>
        <w:t>des</w:t>
      </w:r>
      <w:r w:rsidRPr="00CF720F">
        <w:rPr>
          <w:rFonts w:asciiTheme="minorHAnsi" w:hAnsiTheme="minorHAnsi" w:cstheme="minorHAnsi"/>
          <w:spacing w:val="-3"/>
        </w:rPr>
        <w:t xml:space="preserve"> </w:t>
      </w:r>
      <w:r w:rsidRPr="00CF720F">
        <w:rPr>
          <w:rFonts w:asciiTheme="minorHAnsi" w:hAnsiTheme="minorHAnsi" w:cstheme="minorHAnsi"/>
        </w:rPr>
        <w:t>dossiers</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demande</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subventions</w:t>
      </w:r>
      <w:r w:rsidRPr="00CF720F">
        <w:rPr>
          <w:rFonts w:asciiTheme="minorHAnsi" w:hAnsiTheme="minorHAnsi" w:cstheme="minorHAnsi"/>
          <w:spacing w:val="-4"/>
        </w:rPr>
        <w:t xml:space="preserve"> </w:t>
      </w:r>
      <w:r w:rsidRPr="00CF720F">
        <w:rPr>
          <w:rFonts w:asciiTheme="minorHAnsi" w:hAnsiTheme="minorHAnsi" w:cstheme="minorHAnsi"/>
        </w:rPr>
        <w:t>sont</w:t>
      </w:r>
      <w:r w:rsidRPr="00CF720F">
        <w:rPr>
          <w:rFonts w:asciiTheme="minorHAnsi" w:hAnsiTheme="minorHAnsi" w:cstheme="minorHAnsi"/>
          <w:spacing w:val="-4"/>
        </w:rPr>
        <w:t xml:space="preserve"> </w:t>
      </w:r>
      <w:r w:rsidRPr="00CF720F">
        <w:rPr>
          <w:rFonts w:asciiTheme="minorHAnsi" w:hAnsiTheme="minorHAnsi" w:cstheme="minorHAnsi"/>
        </w:rPr>
        <w:t>mis</w:t>
      </w:r>
      <w:r w:rsidRPr="00CF720F">
        <w:rPr>
          <w:rFonts w:asciiTheme="minorHAnsi" w:hAnsiTheme="minorHAnsi" w:cstheme="minorHAnsi"/>
          <w:spacing w:val="-4"/>
        </w:rPr>
        <w:t xml:space="preserve"> </w:t>
      </w:r>
      <w:r w:rsidRPr="00CF720F">
        <w:rPr>
          <w:rFonts w:asciiTheme="minorHAnsi" w:hAnsiTheme="minorHAnsi" w:cstheme="minorHAnsi"/>
        </w:rPr>
        <w:t>en</w:t>
      </w:r>
      <w:r w:rsidRPr="00CF720F">
        <w:rPr>
          <w:rFonts w:asciiTheme="minorHAnsi" w:hAnsiTheme="minorHAnsi" w:cstheme="minorHAnsi"/>
          <w:spacing w:val="-3"/>
        </w:rPr>
        <w:t xml:space="preserve"> </w:t>
      </w:r>
      <w:r w:rsidRPr="00CF720F">
        <w:rPr>
          <w:rFonts w:asciiTheme="minorHAnsi" w:hAnsiTheme="minorHAnsi" w:cstheme="minorHAnsi"/>
        </w:rPr>
        <w:t>place</w:t>
      </w:r>
      <w:r w:rsidRPr="00CF720F">
        <w:rPr>
          <w:rFonts w:asciiTheme="minorHAnsi" w:hAnsiTheme="minorHAnsi" w:cstheme="minorHAnsi"/>
          <w:spacing w:val="-3"/>
        </w:rPr>
        <w:t xml:space="preserve"> </w:t>
      </w:r>
      <w:r w:rsidRPr="00CF720F">
        <w:rPr>
          <w:rFonts w:asciiTheme="minorHAnsi" w:hAnsiTheme="minorHAnsi" w:cstheme="minorHAnsi"/>
          <w:spacing w:val="-10"/>
        </w:rPr>
        <w:t>:</w:t>
      </w:r>
    </w:p>
    <w:p w14:paraId="5FE4750A" w14:textId="77777777" w:rsidR="00C64726" w:rsidRPr="00CF720F" w:rsidRDefault="00C64726" w:rsidP="00B31BFC">
      <w:pPr>
        <w:pStyle w:val="Corpsdetexte"/>
        <w:spacing w:line="276" w:lineRule="auto"/>
        <w:jc w:val="both"/>
        <w:rPr>
          <w:rFonts w:asciiTheme="minorHAnsi" w:hAnsiTheme="minorHAnsi" w:cstheme="minorHAnsi"/>
        </w:rPr>
      </w:pPr>
    </w:p>
    <w:p w14:paraId="5A6AE915" w14:textId="77777777" w:rsidR="00C64726" w:rsidRPr="00CF720F" w:rsidRDefault="00075ECF" w:rsidP="00075ECF">
      <w:pPr>
        <w:pStyle w:val="Titre2"/>
        <w:numPr>
          <w:ilvl w:val="0"/>
          <w:numId w:val="3"/>
        </w:numPr>
        <w:tabs>
          <w:tab w:val="left" w:pos="836"/>
        </w:tabs>
        <w:spacing w:line="276" w:lineRule="auto"/>
        <w:ind w:left="426"/>
        <w:jc w:val="both"/>
        <w:rPr>
          <w:rFonts w:asciiTheme="minorHAnsi" w:hAnsiTheme="minorHAnsi" w:cstheme="minorHAnsi"/>
        </w:rPr>
      </w:pPr>
      <w:r w:rsidRPr="00CF720F">
        <w:rPr>
          <w:rFonts w:asciiTheme="minorHAnsi" w:hAnsiTheme="minorHAnsi" w:cstheme="minorHAnsi"/>
        </w:rPr>
        <w:t>Niveau</w:t>
      </w:r>
      <w:r w:rsidRPr="00CF720F">
        <w:rPr>
          <w:rFonts w:asciiTheme="minorHAnsi" w:hAnsiTheme="minorHAnsi" w:cstheme="minorHAnsi"/>
          <w:spacing w:val="-1"/>
        </w:rPr>
        <w:t xml:space="preserve"> </w:t>
      </w:r>
      <w:r w:rsidRPr="00CF720F">
        <w:rPr>
          <w:rFonts w:asciiTheme="minorHAnsi" w:hAnsiTheme="minorHAnsi" w:cstheme="minorHAnsi"/>
        </w:rPr>
        <w:t>1</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1"/>
        </w:rPr>
        <w:t xml:space="preserve"> </w:t>
      </w:r>
      <w:r w:rsidRPr="00CF720F">
        <w:rPr>
          <w:rFonts w:asciiTheme="minorHAnsi" w:hAnsiTheme="minorHAnsi" w:cstheme="minorHAnsi"/>
        </w:rPr>
        <w:t>critères</w:t>
      </w:r>
      <w:r w:rsidRPr="00CF720F">
        <w:rPr>
          <w:rFonts w:asciiTheme="minorHAnsi" w:hAnsiTheme="minorHAnsi" w:cstheme="minorHAnsi"/>
          <w:spacing w:val="-4"/>
        </w:rPr>
        <w:t xml:space="preserve"> </w:t>
      </w:r>
      <w:r w:rsidRPr="00CF720F">
        <w:rPr>
          <w:rFonts w:asciiTheme="minorHAnsi" w:hAnsiTheme="minorHAnsi" w:cstheme="minorHAnsi"/>
          <w:spacing w:val="-2"/>
        </w:rPr>
        <w:t>administratifs</w:t>
      </w:r>
    </w:p>
    <w:p w14:paraId="527CAC69"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Le dossier de demande de subvention doit dans un premier temps répondre aux critères suivants avant de pouvoir être étudié selon les critères établis par les commissions thématiques :</w:t>
      </w:r>
    </w:p>
    <w:p w14:paraId="13EF138F" w14:textId="77777777" w:rsidR="00C64726" w:rsidRPr="00CF720F" w:rsidRDefault="00075ECF" w:rsidP="00075ECF">
      <w:pPr>
        <w:pStyle w:val="Paragraphedeliste"/>
        <w:numPr>
          <w:ilvl w:val="0"/>
          <w:numId w:val="2"/>
        </w:numPr>
        <w:tabs>
          <w:tab w:val="left" w:pos="835"/>
          <w:tab w:val="left" w:pos="836"/>
        </w:tabs>
        <w:ind w:left="426" w:right="159"/>
        <w:jc w:val="both"/>
        <w:rPr>
          <w:rFonts w:asciiTheme="minorHAnsi" w:hAnsiTheme="minorHAnsi" w:cstheme="minorHAnsi"/>
        </w:rPr>
      </w:pPr>
      <w:r w:rsidRPr="00CF720F">
        <w:rPr>
          <w:rFonts w:asciiTheme="minorHAnsi" w:hAnsiTheme="minorHAnsi" w:cstheme="minorHAnsi"/>
        </w:rPr>
        <w:t>Dossier</w:t>
      </w:r>
      <w:r w:rsidRPr="00CF720F">
        <w:rPr>
          <w:rFonts w:asciiTheme="minorHAnsi" w:hAnsiTheme="minorHAnsi" w:cstheme="minorHAnsi"/>
          <w:spacing w:val="-13"/>
        </w:rPr>
        <w:t xml:space="preserve"> </w:t>
      </w:r>
      <w:r w:rsidRPr="00CF720F">
        <w:rPr>
          <w:rFonts w:asciiTheme="minorHAnsi" w:hAnsiTheme="minorHAnsi" w:cstheme="minorHAnsi"/>
        </w:rPr>
        <w:t>de</w:t>
      </w:r>
      <w:r w:rsidRPr="00CF720F">
        <w:rPr>
          <w:rFonts w:asciiTheme="minorHAnsi" w:hAnsiTheme="minorHAnsi" w:cstheme="minorHAnsi"/>
          <w:spacing w:val="-8"/>
        </w:rPr>
        <w:t xml:space="preserve"> </w:t>
      </w:r>
      <w:r w:rsidRPr="00CF720F">
        <w:rPr>
          <w:rFonts w:asciiTheme="minorHAnsi" w:hAnsiTheme="minorHAnsi" w:cstheme="minorHAnsi"/>
        </w:rPr>
        <w:t>demande</w:t>
      </w:r>
      <w:r w:rsidRPr="00CF720F">
        <w:rPr>
          <w:rFonts w:asciiTheme="minorHAnsi" w:hAnsiTheme="minorHAnsi" w:cstheme="minorHAnsi"/>
          <w:spacing w:val="-11"/>
        </w:rPr>
        <w:t xml:space="preserve"> </w:t>
      </w:r>
      <w:r w:rsidRPr="00CF720F">
        <w:rPr>
          <w:rFonts w:asciiTheme="minorHAnsi" w:hAnsiTheme="minorHAnsi" w:cstheme="minorHAnsi"/>
        </w:rPr>
        <w:t>déposé</w:t>
      </w:r>
      <w:r w:rsidRPr="00CF720F">
        <w:rPr>
          <w:rFonts w:asciiTheme="minorHAnsi" w:hAnsiTheme="minorHAnsi" w:cstheme="minorHAnsi"/>
          <w:spacing w:val="-8"/>
        </w:rPr>
        <w:t xml:space="preserve"> </w:t>
      </w:r>
      <w:r w:rsidRPr="00CF720F">
        <w:rPr>
          <w:rFonts w:asciiTheme="minorHAnsi" w:hAnsiTheme="minorHAnsi" w:cstheme="minorHAnsi"/>
        </w:rPr>
        <w:t>avant</w:t>
      </w:r>
      <w:r w:rsidRPr="00CF720F">
        <w:rPr>
          <w:rFonts w:asciiTheme="minorHAnsi" w:hAnsiTheme="minorHAnsi" w:cstheme="minorHAnsi"/>
          <w:spacing w:val="-8"/>
        </w:rPr>
        <w:t xml:space="preserve"> </w:t>
      </w:r>
      <w:r w:rsidRPr="00CF720F">
        <w:rPr>
          <w:rFonts w:asciiTheme="minorHAnsi" w:hAnsiTheme="minorHAnsi" w:cstheme="minorHAnsi"/>
        </w:rPr>
        <w:t>la</w:t>
      </w:r>
      <w:r w:rsidRPr="00CF720F">
        <w:rPr>
          <w:rFonts w:asciiTheme="minorHAnsi" w:hAnsiTheme="minorHAnsi" w:cstheme="minorHAnsi"/>
          <w:spacing w:val="-12"/>
        </w:rPr>
        <w:t xml:space="preserve"> </w:t>
      </w:r>
      <w:r w:rsidRPr="00CF720F">
        <w:rPr>
          <w:rFonts w:asciiTheme="minorHAnsi" w:hAnsiTheme="minorHAnsi" w:cstheme="minorHAnsi"/>
        </w:rPr>
        <w:t>date</w:t>
      </w:r>
      <w:r w:rsidRPr="00CF720F">
        <w:rPr>
          <w:rFonts w:asciiTheme="minorHAnsi" w:hAnsiTheme="minorHAnsi" w:cstheme="minorHAnsi"/>
          <w:spacing w:val="-11"/>
        </w:rPr>
        <w:t xml:space="preserve"> </w:t>
      </w:r>
      <w:r w:rsidRPr="00CF720F">
        <w:rPr>
          <w:rFonts w:asciiTheme="minorHAnsi" w:hAnsiTheme="minorHAnsi" w:cstheme="minorHAnsi"/>
        </w:rPr>
        <w:t>limite</w:t>
      </w:r>
      <w:r w:rsidRPr="00CF720F">
        <w:rPr>
          <w:rFonts w:asciiTheme="minorHAnsi" w:hAnsiTheme="minorHAnsi" w:cstheme="minorHAnsi"/>
          <w:spacing w:val="-8"/>
        </w:rPr>
        <w:t xml:space="preserve"> </w:t>
      </w:r>
      <w:r w:rsidRPr="00CF720F">
        <w:rPr>
          <w:rFonts w:asciiTheme="minorHAnsi" w:hAnsiTheme="minorHAnsi" w:cstheme="minorHAnsi"/>
        </w:rPr>
        <w:t>de</w:t>
      </w:r>
      <w:r w:rsidRPr="00CF720F">
        <w:rPr>
          <w:rFonts w:asciiTheme="minorHAnsi" w:hAnsiTheme="minorHAnsi" w:cstheme="minorHAnsi"/>
          <w:spacing w:val="-12"/>
        </w:rPr>
        <w:t xml:space="preserve"> </w:t>
      </w:r>
      <w:r w:rsidRPr="00CF720F">
        <w:rPr>
          <w:rFonts w:asciiTheme="minorHAnsi" w:hAnsiTheme="minorHAnsi" w:cstheme="minorHAnsi"/>
        </w:rPr>
        <w:t>dépôt</w:t>
      </w:r>
      <w:r w:rsidRPr="00CF720F">
        <w:rPr>
          <w:rFonts w:asciiTheme="minorHAnsi" w:hAnsiTheme="minorHAnsi" w:cstheme="minorHAnsi"/>
          <w:spacing w:val="-10"/>
        </w:rPr>
        <w:t xml:space="preserve"> </w:t>
      </w:r>
      <w:r w:rsidRPr="00CF720F">
        <w:rPr>
          <w:rFonts w:asciiTheme="minorHAnsi" w:hAnsiTheme="minorHAnsi" w:cstheme="minorHAnsi"/>
        </w:rPr>
        <w:t>(aucun</w:t>
      </w:r>
      <w:r w:rsidRPr="00CF720F">
        <w:rPr>
          <w:rFonts w:asciiTheme="minorHAnsi" w:hAnsiTheme="minorHAnsi" w:cstheme="minorHAnsi"/>
          <w:spacing w:val="-8"/>
        </w:rPr>
        <w:t xml:space="preserve"> </w:t>
      </w:r>
      <w:r w:rsidRPr="00CF720F">
        <w:rPr>
          <w:rFonts w:asciiTheme="minorHAnsi" w:hAnsiTheme="minorHAnsi" w:cstheme="minorHAnsi"/>
        </w:rPr>
        <w:t>dossier</w:t>
      </w:r>
      <w:r w:rsidRPr="00CF720F">
        <w:rPr>
          <w:rFonts w:asciiTheme="minorHAnsi" w:hAnsiTheme="minorHAnsi" w:cstheme="minorHAnsi"/>
          <w:spacing w:val="-8"/>
        </w:rPr>
        <w:t xml:space="preserve"> </w:t>
      </w:r>
      <w:r w:rsidRPr="00CF720F">
        <w:rPr>
          <w:rFonts w:asciiTheme="minorHAnsi" w:hAnsiTheme="minorHAnsi" w:cstheme="minorHAnsi"/>
        </w:rPr>
        <w:t>déposé</w:t>
      </w:r>
      <w:r w:rsidRPr="00CF720F">
        <w:rPr>
          <w:rFonts w:asciiTheme="minorHAnsi" w:hAnsiTheme="minorHAnsi" w:cstheme="minorHAnsi"/>
          <w:spacing w:val="-8"/>
        </w:rPr>
        <w:t xml:space="preserve"> </w:t>
      </w:r>
      <w:r w:rsidRPr="00CF720F">
        <w:rPr>
          <w:rFonts w:asciiTheme="minorHAnsi" w:hAnsiTheme="minorHAnsi" w:cstheme="minorHAnsi"/>
        </w:rPr>
        <w:t>après</w:t>
      </w:r>
      <w:r w:rsidRPr="00CF720F">
        <w:rPr>
          <w:rFonts w:asciiTheme="minorHAnsi" w:hAnsiTheme="minorHAnsi" w:cstheme="minorHAnsi"/>
          <w:spacing w:val="-8"/>
        </w:rPr>
        <w:t xml:space="preserve"> </w:t>
      </w:r>
      <w:r w:rsidRPr="00CF720F">
        <w:rPr>
          <w:rFonts w:asciiTheme="minorHAnsi" w:hAnsiTheme="minorHAnsi" w:cstheme="minorHAnsi"/>
        </w:rPr>
        <w:t>date</w:t>
      </w:r>
      <w:r w:rsidRPr="00CF720F">
        <w:rPr>
          <w:rFonts w:asciiTheme="minorHAnsi" w:hAnsiTheme="minorHAnsi" w:cstheme="minorHAnsi"/>
          <w:spacing w:val="-10"/>
        </w:rPr>
        <w:t xml:space="preserve"> </w:t>
      </w:r>
      <w:r w:rsidRPr="00CF720F">
        <w:rPr>
          <w:rFonts w:asciiTheme="minorHAnsi" w:hAnsiTheme="minorHAnsi" w:cstheme="minorHAnsi"/>
        </w:rPr>
        <w:t>ne</w:t>
      </w:r>
      <w:r w:rsidRPr="00CF720F">
        <w:rPr>
          <w:rFonts w:asciiTheme="minorHAnsi" w:hAnsiTheme="minorHAnsi" w:cstheme="minorHAnsi"/>
          <w:spacing w:val="-8"/>
        </w:rPr>
        <w:t xml:space="preserve"> </w:t>
      </w:r>
      <w:r w:rsidRPr="00CF720F">
        <w:rPr>
          <w:rFonts w:asciiTheme="minorHAnsi" w:hAnsiTheme="minorHAnsi" w:cstheme="minorHAnsi"/>
        </w:rPr>
        <w:t xml:space="preserve">sera </w:t>
      </w:r>
      <w:r w:rsidRPr="00CF720F">
        <w:rPr>
          <w:rFonts w:asciiTheme="minorHAnsi" w:hAnsiTheme="minorHAnsi" w:cstheme="minorHAnsi"/>
          <w:spacing w:val="-2"/>
        </w:rPr>
        <w:t>accepté),</w:t>
      </w:r>
    </w:p>
    <w:p w14:paraId="55CE1F80" w14:textId="77777777" w:rsidR="00C64726" w:rsidRPr="00CF720F" w:rsidRDefault="00075ECF" w:rsidP="00075ECF">
      <w:pPr>
        <w:pStyle w:val="Paragraphedeliste"/>
        <w:numPr>
          <w:ilvl w:val="0"/>
          <w:numId w:val="2"/>
        </w:numPr>
        <w:tabs>
          <w:tab w:val="left" w:pos="835"/>
          <w:tab w:val="left" w:pos="836"/>
        </w:tabs>
        <w:ind w:left="426"/>
        <w:jc w:val="both"/>
        <w:rPr>
          <w:rFonts w:asciiTheme="minorHAnsi" w:hAnsiTheme="minorHAnsi" w:cstheme="minorHAnsi"/>
        </w:rPr>
      </w:pPr>
      <w:r w:rsidRPr="00CF720F">
        <w:rPr>
          <w:rFonts w:asciiTheme="minorHAnsi" w:hAnsiTheme="minorHAnsi" w:cstheme="minorHAnsi"/>
        </w:rPr>
        <w:t>Dossier</w:t>
      </w:r>
      <w:r w:rsidRPr="00CF720F">
        <w:rPr>
          <w:rFonts w:asciiTheme="minorHAnsi" w:hAnsiTheme="minorHAnsi" w:cstheme="minorHAnsi"/>
          <w:spacing w:val="-1"/>
        </w:rPr>
        <w:t xml:space="preserve"> </w:t>
      </w:r>
      <w:r w:rsidRPr="00CF720F">
        <w:rPr>
          <w:rFonts w:asciiTheme="minorHAnsi" w:hAnsiTheme="minorHAnsi" w:cstheme="minorHAnsi"/>
        </w:rPr>
        <w:t>à</w:t>
      </w:r>
      <w:r w:rsidRPr="00CF720F">
        <w:rPr>
          <w:rFonts w:asciiTheme="minorHAnsi" w:hAnsiTheme="minorHAnsi" w:cstheme="minorHAnsi"/>
          <w:spacing w:val="-4"/>
        </w:rPr>
        <w:t xml:space="preserve"> </w:t>
      </w:r>
      <w:r w:rsidRPr="00CF720F">
        <w:rPr>
          <w:rFonts w:asciiTheme="minorHAnsi" w:hAnsiTheme="minorHAnsi" w:cstheme="minorHAnsi"/>
        </w:rPr>
        <w:t>déposer</w:t>
      </w:r>
      <w:r w:rsidRPr="00CF720F">
        <w:rPr>
          <w:rFonts w:asciiTheme="minorHAnsi" w:hAnsiTheme="minorHAnsi" w:cstheme="minorHAnsi"/>
          <w:spacing w:val="-1"/>
        </w:rPr>
        <w:t xml:space="preserve"> </w:t>
      </w:r>
      <w:r w:rsidRPr="00CF720F">
        <w:rPr>
          <w:rFonts w:asciiTheme="minorHAnsi" w:hAnsiTheme="minorHAnsi" w:cstheme="minorHAnsi"/>
          <w:spacing w:val="-2"/>
        </w:rPr>
        <w:t>complet,</w:t>
      </w:r>
    </w:p>
    <w:p w14:paraId="5F9B676F" w14:textId="25743B0D" w:rsidR="00C64726" w:rsidRPr="00CF720F" w:rsidRDefault="00075ECF" w:rsidP="00075ECF">
      <w:pPr>
        <w:pStyle w:val="Paragraphedeliste"/>
        <w:numPr>
          <w:ilvl w:val="0"/>
          <w:numId w:val="2"/>
        </w:numPr>
        <w:tabs>
          <w:tab w:val="left" w:pos="835"/>
          <w:tab w:val="left" w:pos="836"/>
        </w:tabs>
        <w:ind w:left="426"/>
        <w:jc w:val="both"/>
        <w:rPr>
          <w:rFonts w:asciiTheme="minorHAnsi" w:hAnsiTheme="minorHAnsi" w:cstheme="minorHAnsi"/>
        </w:rPr>
      </w:pPr>
      <w:r w:rsidRPr="00CF720F">
        <w:rPr>
          <w:rFonts w:asciiTheme="minorHAnsi" w:hAnsiTheme="minorHAnsi" w:cstheme="minorHAnsi"/>
        </w:rPr>
        <w:t>Le</w:t>
      </w:r>
      <w:r w:rsidRPr="00CF720F">
        <w:rPr>
          <w:rFonts w:asciiTheme="minorHAnsi" w:hAnsiTheme="minorHAnsi" w:cstheme="minorHAnsi"/>
          <w:spacing w:val="-2"/>
        </w:rPr>
        <w:t xml:space="preserve"> </w:t>
      </w:r>
      <w:r w:rsidRPr="00CF720F">
        <w:rPr>
          <w:rFonts w:asciiTheme="minorHAnsi" w:hAnsiTheme="minorHAnsi" w:cstheme="minorHAnsi"/>
        </w:rPr>
        <w:t>siège</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l’association</w:t>
      </w:r>
      <w:r w:rsidRPr="00CF720F">
        <w:rPr>
          <w:rFonts w:asciiTheme="minorHAnsi" w:hAnsiTheme="minorHAnsi" w:cstheme="minorHAnsi"/>
          <w:spacing w:val="-1"/>
        </w:rPr>
        <w:t xml:space="preserve"> </w:t>
      </w:r>
      <w:r w:rsidRPr="00CF720F">
        <w:rPr>
          <w:rFonts w:asciiTheme="minorHAnsi" w:hAnsiTheme="minorHAnsi" w:cstheme="minorHAnsi"/>
        </w:rPr>
        <w:t>doit</w:t>
      </w:r>
      <w:r w:rsidRPr="00CF720F">
        <w:rPr>
          <w:rFonts w:asciiTheme="minorHAnsi" w:hAnsiTheme="minorHAnsi" w:cstheme="minorHAnsi"/>
          <w:spacing w:val="-4"/>
        </w:rPr>
        <w:t xml:space="preserve"> </w:t>
      </w:r>
      <w:r w:rsidRPr="00CF720F">
        <w:rPr>
          <w:rFonts w:asciiTheme="minorHAnsi" w:hAnsiTheme="minorHAnsi" w:cstheme="minorHAnsi"/>
        </w:rPr>
        <w:t>être</w:t>
      </w:r>
      <w:r w:rsidRPr="00CF720F">
        <w:rPr>
          <w:rFonts w:asciiTheme="minorHAnsi" w:hAnsiTheme="minorHAnsi" w:cstheme="minorHAnsi"/>
          <w:spacing w:val="-4"/>
        </w:rPr>
        <w:t xml:space="preserve"> </w:t>
      </w:r>
      <w:r w:rsidRPr="00CF720F">
        <w:rPr>
          <w:rFonts w:asciiTheme="minorHAnsi" w:hAnsiTheme="minorHAnsi" w:cstheme="minorHAnsi"/>
        </w:rPr>
        <w:t>localisé</w:t>
      </w:r>
      <w:r w:rsidRPr="00CF720F">
        <w:rPr>
          <w:rFonts w:asciiTheme="minorHAnsi" w:hAnsiTheme="minorHAnsi" w:cstheme="minorHAnsi"/>
          <w:spacing w:val="-1"/>
        </w:rPr>
        <w:t xml:space="preserve"> </w:t>
      </w:r>
      <w:r w:rsidRPr="00CF720F">
        <w:rPr>
          <w:rFonts w:asciiTheme="minorHAnsi" w:hAnsiTheme="minorHAnsi" w:cstheme="minorHAnsi"/>
        </w:rPr>
        <w:t>dans</w:t>
      </w:r>
      <w:r w:rsidRPr="00CF720F">
        <w:rPr>
          <w:rFonts w:asciiTheme="minorHAnsi" w:hAnsiTheme="minorHAnsi" w:cstheme="minorHAnsi"/>
          <w:spacing w:val="-2"/>
        </w:rPr>
        <w:t xml:space="preserve"> </w:t>
      </w:r>
      <w:r w:rsidRPr="00CF720F">
        <w:rPr>
          <w:rFonts w:asciiTheme="minorHAnsi" w:hAnsiTheme="minorHAnsi" w:cstheme="minorHAnsi"/>
        </w:rPr>
        <w:t>le</w:t>
      </w:r>
      <w:r w:rsidRPr="00CF720F">
        <w:rPr>
          <w:rFonts w:asciiTheme="minorHAnsi" w:hAnsiTheme="minorHAnsi" w:cstheme="minorHAnsi"/>
          <w:spacing w:val="-5"/>
        </w:rPr>
        <w:t xml:space="preserve"> </w:t>
      </w:r>
      <w:r w:rsidRPr="00CF720F">
        <w:rPr>
          <w:rFonts w:asciiTheme="minorHAnsi" w:hAnsiTheme="minorHAnsi" w:cstheme="minorHAnsi"/>
        </w:rPr>
        <w:t>périmètre</w:t>
      </w:r>
      <w:r w:rsidRPr="00CF720F">
        <w:rPr>
          <w:rFonts w:asciiTheme="minorHAnsi" w:hAnsiTheme="minorHAnsi" w:cstheme="minorHAnsi"/>
          <w:spacing w:val="-5"/>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la</w:t>
      </w:r>
      <w:r w:rsidRPr="00CF720F">
        <w:rPr>
          <w:rFonts w:asciiTheme="minorHAnsi" w:hAnsiTheme="minorHAnsi" w:cstheme="minorHAnsi"/>
          <w:spacing w:val="-1"/>
        </w:rPr>
        <w:t xml:space="preserve"> </w:t>
      </w:r>
      <w:r w:rsidR="00CF720F" w:rsidRPr="00CF720F">
        <w:rPr>
          <w:rFonts w:asciiTheme="minorHAnsi" w:hAnsiTheme="minorHAnsi" w:cstheme="minorHAnsi"/>
          <w:spacing w:val="-4"/>
        </w:rPr>
        <w:t>CCVDS</w:t>
      </w:r>
      <w:r w:rsidRPr="00CF720F">
        <w:rPr>
          <w:rFonts w:asciiTheme="minorHAnsi" w:hAnsiTheme="minorHAnsi" w:cstheme="minorHAnsi"/>
          <w:spacing w:val="-4"/>
        </w:rPr>
        <w:t>,</w:t>
      </w:r>
    </w:p>
    <w:p w14:paraId="67DC09C7" w14:textId="5C403024" w:rsidR="00C64726" w:rsidRPr="00CF720F" w:rsidRDefault="00075ECF" w:rsidP="00075ECF">
      <w:pPr>
        <w:pStyle w:val="Paragraphedeliste"/>
        <w:numPr>
          <w:ilvl w:val="0"/>
          <w:numId w:val="2"/>
        </w:numPr>
        <w:tabs>
          <w:tab w:val="left" w:pos="835"/>
          <w:tab w:val="left" w:pos="836"/>
        </w:tabs>
        <w:ind w:left="426"/>
        <w:jc w:val="both"/>
        <w:rPr>
          <w:rFonts w:asciiTheme="minorHAnsi" w:hAnsiTheme="minorHAnsi" w:cstheme="minorHAnsi"/>
        </w:rPr>
      </w:pPr>
      <w:r w:rsidRPr="00CF720F">
        <w:rPr>
          <w:rFonts w:asciiTheme="minorHAnsi" w:hAnsiTheme="minorHAnsi" w:cstheme="minorHAnsi"/>
        </w:rPr>
        <w:t>Le</w:t>
      </w:r>
      <w:r w:rsidRPr="00CF720F">
        <w:rPr>
          <w:rFonts w:asciiTheme="minorHAnsi" w:hAnsiTheme="minorHAnsi" w:cstheme="minorHAnsi"/>
          <w:spacing w:val="-2"/>
        </w:rPr>
        <w:t xml:space="preserve"> </w:t>
      </w:r>
      <w:r w:rsidRPr="00CF720F">
        <w:rPr>
          <w:rFonts w:asciiTheme="minorHAnsi" w:hAnsiTheme="minorHAnsi" w:cstheme="minorHAnsi"/>
        </w:rPr>
        <w:t>périmètre</w:t>
      </w:r>
      <w:r w:rsidRPr="00CF720F">
        <w:rPr>
          <w:rFonts w:asciiTheme="minorHAnsi" w:hAnsiTheme="minorHAnsi" w:cstheme="minorHAnsi"/>
          <w:spacing w:val="-2"/>
        </w:rPr>
        <w:t xml:space="preserve"> </w:t>
      </w:r>
      <w:r w:rsidRPr="00CF720F">
        <w:rPr>
          <w:rFonts w:asciiTheme="minorHAnsi" w:hAnsiTheme="minorHAnsi" w:cstheme="minorHAnsi"/>
        </w:rPr>
        <w:t>d’intervention</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l’association</w:t>
      </w:r>
      <w:r w:rsidRPr="00CF720F">
        <w:rPr>
          <w:rFonts w:asciiTheme="minorHAnsi" w:hAnsiTheme="minorHAnsi" w:cstheme="minorHAnsi"/>
          <w:spacing w:val="-4"/>
        </w:rPr>
        <w:t xml:space="preserve"> </w:t>
      </w:r>
      <w:r w:rsidRPr="00CF720F">
        <w:rPr>
          <w:rFonts w:asciiTheme="minorHAnsi" w:hAnsiTheme="minorHAnsi" w:cstheme="minorHAnsi"/>
        </w:rPr>
        <w:t>doit</w:t>
      </w:r>
      <w:r w:rsidRPr="00CF720F">
        <w:rPr>
          <w:rFonts w:asciiTheme="minorHAnsi" w:hAnsiTheme="minorHAnsi" w:cstheme="minorHAnsi"/>
          <w:spacing w:val="-5"/>
        </w:rPr>
        <w:t xml:space="preserve"> </w:t>
      </w:r>
      <w:r w:rsidRPr="00CF720F">
        <w:rPr>
          <w:rFonts w:asciiTheme="minorHAnsi" w:hAnsiTheme="minorHAnsi" w:cstheme="minorHAnsi"/>
        </w:rPr>
        <w:t>être</w:t>
      </w:r>
      <w:r w:rsidRPr="00CF720F">
        <w:rPr>
          <w:rFonts w:asciiTheme="minorHAnsi" w:hAnsiTheme="minorHAnsi" w:cstheme="minorHAnsi"/>
          <w:spacing w:val="-2"/>
        </w:rPr>
        <w:t xml:space="preserve"> </w:t>
      </w:r>
      <w:r w:rsidRPr="00CF720F">
        <w:rPr>
          <w:rFonts w:asciiTheme="minorHAnsi" w:hAnsiTheme="minorHAnsi" w:cstheme="minorHAnsi"/>
        </w:rPr>
        <w:t>celui</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la</w:t>
      </w:r>
      <w:r w:rsidRPr="00CF720F">
        <w:rPr>
          <w:rFonts w:asciiTheme="minorHAnsi" w:hAnsiTheme="minorHAnsi" w:cstheme="minorHAnsi"/>
          <w:spacing w:val="-1"/>
        </w:rPr>
        <w:t xml:space="preserve"> </w:t>
      </w:r>
      <w:r w:rsidR="00CF720F" w:rsidRPr="00CF720F">
        <w:rPr>
          <w:rFonts w:asciiTheme="minorHAnsi" w:hAnsiTheme="minorHAnsi" w:cstheme="minorHAnsi"/>
          <w:spacing w:val="-4"/>
        </w:rPr>
        <w:t>CCVDS</w:t>
      </w:r>
      <w:r w:rsidRPr="00CF720F">
        <w:rPr>
          <w:rFonts w:asciiTheme="minorHAnsi" w:hAnsiTheme="minorHAnsi" w:cstheme="minorHAnsi"/>
          <w:spacing w:val="-4"/>
        </w:rPr>
        <w:t>,</w:t>
      </w:r>
    </w:p>
    <w:p w14:paraId="7F700C2D" w14:textId="77777777" w:rsidR="00C64726" w:rsidRPr="00CF720F" w:rsidRDefault="00075ECF" w:rsidP="00075ECF">
      <w:pPr>
        <w:pStyle w:val="Paragraphedeliste"/>
        <w:numPr>
          <w:ilvl w:val="0"/>
          <w:numId w:val="2"/>
        </w:numPr>
        <w:tabs>
          <w:tab w:val="left" w:pos="836"/>
        </w:tabs>
        <w:ind w:left="426" w:right="158"/>
        <w:jc w:val="both"/>
        <w:rPr>
          <w:rFonts w:asciiTheme="minorHAnsi" w:hAnsiTheme="minorHAnsi" w:cstheme="minorHAnsi"/>
        </w:rPr>
      </w:pPr>
      <w:r w:rsidRPr="00CF720F">
        <w:rPr>
          <w:rFonts w:asciiTheme="minorHAnsi" w:hAnsiTheme="minorHAnsi" w:cstheme="minorHAnsi"/>
        </w:rPr>
        <w:t>L’association doit présenter un dossier justifiant la nécessité de participation financière de la CC (analyse du compte de résultat et du bilan de l’association),</w:t>
      </w:r>
    </w:p>
    <w:p w14:paraId="08902857" w14:textId="4AFF1AD5" w:rsidR="00C64726" w:rsidRPr="00CF720F" w:rsidRDefault="00075ECF" w:rsidP="00075ECF">
      <w:pPr>
        <w:pStyle w:val="Paragraphedeliste"/>
        <w:numPr>
          <w:ilvl w:val="0"/>
          <w:numId w:val="2"/>
        </w:numPr>
        <w:tabs>
          <w:tab w:val="left" w:pos="836"/>
        </w:tabs>
        <w:ind w:left="426" w:right="157"/>
        <w:jc w:val="both"/>
        <w:rPr>
          <w:rFonts w:asciiTheme="minorHAnsi" w:hAnsiTheme="minorHAnsi" w:cstheme="minorHAnsi"/>
        </w:rPr>
      </w:pPr>
      <w:r w:rsidRPr="00CF720F">
        <w:rPr>
          <w:rFonts w:asciiTheme="minorHAnsi" w:hAnsiTheme="minorHAnsi" w:cstheme="minorHAnsi"/>
        </w:rPr>
        <w:t xml:space="preserve">La subvention de la </w:t>
      </w:r>
      <w:r w:rsidR="00CF720F" w:rsidRPr="00CF720F">
        <w:rPr>
          <w:rFonts w:asciiTheme="minorHAnsi" w:hAnsiTheme="minorHAnsi" w:cstheme="minorHAnsi"/>
        </w:rPr>
        <w:t>CCVDS</w:t>
      </w:r>
      <w:r w:rsidRPr="00CF720F">
        <w:rPr>
          <w:rFonts w:asciiTheme="minorHAnsi" w:hAnsiTheme="minorHAnsi" w:cstheme="minorHAnsi"/>
        </w:rPr>
        <w:t xml:space="preserve"> n’intervient qu’à un échelon intercommunal (une association ayant une action sur un périmètre communal ne peut prétendre qu’à une subvention communale et non de la CC / non cumul des niveaux d’intervention).</w:t>
      </w:r>
    </w:p>
    <w:p w14:paraId="1D684D2D" w14:textId="77777777" w:rsidR="00C64726" w:rsidRPr="00CF720F" w:rsidRDefault="00C64726" w:rsidP="00B31BFC">
      <w:pPr>
        <w:pStyle w:val="Corpsdetexte"/>
        <w:spacing w:line="276" w:lineRule="auto"/>
        <w:jc w:val="both"/>
        <w:rPr>
          <w:rFonts w:asciiTheme="minorHAnsi" w:hAnsiTheme="minorHAnsi" w:cstheme="minorHAnsi"/>
        </w:rPr>
      </w:pPr>
    </w:p>
    <w:p w14:paraId="45657A55" w14:textId="77777777" w:rsidR="00C64726" w:rsidRPr="00CF720F" w:rsidRDefault="00075ECF" w:rsidP="00075ECF">
      <w:pPr>
        <w:pStyle w:val="Paragraphedeliste"/>
        <w:numPr>
          <w:ilvl w:val="1"/>
          <w:numId w:val="2"/>
        </w:numPr>
        <w:tabs>
          <w:tab w:val="left" w:pos="1892"/>
        </w:tabs>
        <w:spacing w:line="276" w:lineRule="auto"/>
        <w:ind w:left="426" w:right="159"/>
        <w:jc w:val="both"/>
        <w:rPr>
          <w:rFonts w:asciiTheme="minorHAnsi" w:hAnsiTheme="minorHAnsi" w:cstheme="minorHAnsi"/>
        </w:rPr>
      </w:pPr>
      <w:r w:rsidRPr="00CF720F">
        <w:rPr>
          <w:rFonts w:asciiTheme="minorHAnsi" w:hAnsiTheme="minorHAnsi" w:cstheme="minorHAnsi"/>
        </w:rPr>
        <w:t>Les</w:t>
      </w:r>
      <w:r w:rsidRPr="00CF720F">
        <w:rPr>
          <w:rFonts w:asciiTheme="minorHAnsi" w:hAnsiTheme="minorHAnsi" w:cstheme="minorHAnsi"/>
          <w:spacing w:val="39"/>
        </w:rPr>
        <w:t xml:space="preserve"> </w:t>
      </w:r>
      <w:r w:rsidRPr="00CF720F">
        <w:rPr>
          <w:rFonts w:asciiTheme="minorHAnsi" w:hAnsiTheme="minorHAnsi" w:cstheme="minorHAnsi"/>
        </w:rPr>
        <w:t>demandes</w:t>
      </w:r>
      <w:r w:rsidRPr="00CF720F">
        <w:rPr>
          <w:rFonts w:asciiTheme="minorHAnsi" w:hAnsiTheme="minorHAnsi" w:cstheme="minorHAnsi"/>
          <w:spacing w:val="37"/>
        </w:rPr>
        <w:t xml:space="preserve"> </w:t>
      </w:r>
      <w:r w:rsidRPr="00CF720F">
        <w:rPr>
          <w:rFonts w:asciiTheme="minorHAnsi" w:hAnsiTheme="minorHAnsi" w:cstheme="minorHAnsi"/>
        </w:rPr>
        <w:t>de</w:t>
      </w:r>
      <w:r w:rsidRPr="00CF720F">
        <w:rPr>
          <w:rFonts w:asciiTheme="minorHAnsi" w:hAnsiTheme="minorHAnsi" w:cstheme="minorHAnsi"/>
          <w:spacing w:val="35"/>
        </w:rPr>
        <w:t xml:space="preserve"> </w:t>
      </w:r>
      <w:r w:rsidRPr="00CF720F">
        <w:rPr>
          <w:rFonts w:asciiTheme="minorHAnsi" w:hAnsiTheme="minorHAnsi" w:cstheme="minorHAnsi"/>
        </w:rPr>
        <w:t>subventions</w:t>
      </w:r>
      <w:r w:rsidRPr="00CF720F">
        <w:rPr>
          <w:rFonts w:asciiTheme="minorHAnsi" w:hAnsiTheme="minorHAnsi" w:cstheme="minorHAnsi"/>
          <w:spacing w:val="39"/>
        </w:rPr>
        <w:t xml:space="preserve"> </w:t>
      </w:r>
      <w:r w:rsidRPr="00CF720F">
        <w:rPr>
          <w:rFonts w:asciiTheme="minorHAnsi" w:hAnsiTheme="minorHAnsi" w:cstheme="minorHAnsi"/>
        </w:rPr>
        <w:t>ne</w:t>
      </w:r>
      <w:r w:rsidRPr="00CF720F">
        <w:rPr>
          <w:rFonts w:asciiTheme="minorHAnsi" w:hAnsiTheme="minorHAnsi" w:cstheme="minorHAnsi"/>
          <w:spacing w:val="35"/>
        </w:rPr>
        <w:t xml:space="preserve"> </w:t>
      </w:r>
      <w:r w:rsidRPr="00CF720F">
        <w:rPr>
          <w:rFonts w:asciiTheme="minorHAnsi" w:hAnsiTheme="minorHAnsi" w:cstheme="minorHAnsi"/>
        </w:rPr>
        <w:t>répondant</w:t>
      </w:r>
      <w:r w:rsidRPr="00CF720F">
        <w:rPr>
          <w:rFonts w:asciiTheme="minorHAnsi" w:hAnsiTheme="minorHAnsi" w:cstheme="minorHAnsi"/>
          <w:spacing w:val="37"/>
        </w:rPr>
        <w:t xml:space="preserve"> </w:t>
      </w:r>
      <w:r w:rsidRPr="00CF720F">
        <w:rPr>
          <w:rFonts w:asciiTheme="minorHAnsi" w:hAnsiTheme="minorHAnsi" w:cstheme="minorHAnsi"/>
        </w:rPr>
        <w:t>pas</w:t>
      </w:r>
      <w:r w:rsidRPr="00CF720F">
        <w:rPr>
          <w:rFonts w:asciiTheme="minorHAnsi" w:hAnsiTheme="minorHAnsi" w:cstheme="minorHAnsi"/>
          <w:spacing w:val="37"/>
        </w:rPr>
        <w:t xml:space="preserve"> </w:t>
      </w:r>
      <w:r w:rsidRPr="00CF720F">
        <w:rPr>
          <w:rFonts w:asciiTheme="minorHAnsi" w:hAnsiTheme="minorHAnsi" w:cstheme="minorHAnsi"/>
        </w:rPr>
        <w:t>à</w:t>
      </w:r>
      <w:r w:rsidRPr="00CF720F">
        <w:rPr>
          <w:rFonts w:asciiTheme="minorHAnsi" w:hAnsiTheme="minorHAnsi" w:cstheme="minorHAnsi"/>
          <w:spacing w:val="38"/>
        </w:rPr>
        <w:t xml:space="preserve"> </w:t>
      </w:r>
      <w:r w:rsidRPr="00CF720F">
        <w:rPr>
          <w:rFonts w:asciiTheme="minorHAnsi" w:hAnsiTheme="minorHAnsi" w:cstheme="minorHAnsi"/>
        </w:rPr>
        <w:t>ces</w:t>
      </w:r>
      <w:r w:rsidRPr="00CF720F">
        <w:rPr>
          <w:rFonts w:asciiTheme="minorHAnsi" w:hAnsiTheme="minorHAnsi" w:cstheme="minorHAnsi"/>
          <w:spacing w:val="37"/>
        </w:rPr>
        <w:t xml:space="preserve"> </w:t>
      </w:r>
      <w:r w:rsidRPr="00CF720F">
        <w:rPr>
          <w:rFonts w:asciiTheme="minorHAnsi" w:hAnsiTheme="minorHAnsi" w:cstheme="minorHAnsi"/>
        </w:rPr>
        <w:t>exigences</w:t>
      </w:r>
      <w:r w:rsidRPr="00CF720F">
        <w:rPr>
          <w:rFonts w:asciiTheme="minorHAnsi" w:hAnsiTheme="minorHAnsi" w:cstheme="minorHAnsi"/>
          <w:spacing w:val="34"/>
        </w:rPr>
        <w:t xml:space="preserve"> </w:t>
      </w:r>
      <w:r w:rsidRPr="00CF720F">
        <w:rPr>
          <w:rFonts w:asciiTheme="minorHAnsi" w:hAnsiTheme="minorHAnsi" w:cstheme="minorHAnsi"/>
        </w:rPr>
        <w:t>ne</w:t>
      </w:r>
      <w:r w:rsidRPr="00CF720F">
        <w:rPr>
          <w:rFonts w:asciiTheme="minorHAnsi" w:hAnsiTheme="minorHAnsi" w:cstheme="minorHAnsi"/>
          <w:spacing w:val="35"/>
        </w:rPr>
        <w:t xml:space="preserve"> </w:t>
      </w:r>
      <w:r w:rsidRPr="00CF720F">
        <w:rPr>
          <w:rFonts w:asciiTheme="minorHAnsi" w:hAnsiTheme="minorHAnsi" w:cstheme="minorHAnsi"/>
        </w:rPr>
        <w:t>seront</w:t>
      </w:r>
      <w:r w:rsidRPr="00CF720F">
        <w:rPr>
          <w:rFonts w:asciiTheme="minorHAnsi" w:hAnsiTheme="minorHAnsi" w:cstheme="minorHAnsi"/>
          <w:spacing w:val="37"/>
        </w:rPr>
        <w:t xml:space="preserve"> </w:t>
      </w:r>
      <w:r w:rsidRPr="00CF720F">
        <w:rPr>
          <w:rFonts w:asciiTheme="minorHAnsi" w:hAnsiTheme="minorHAnsi" w:cstheme="minorHAnsi"/>
        </w:rPr>
        <w:t>pas étudiées au niveau 2</w:t>
      </w:r>
    </w:p>
    <w:p w14:paraId="6112F78D" w14:textId="77777777" w:rsidR="00C64726" w:rsidRPr="00CF720F" w:rsidRDefault="00C64726" w:rsidP="00B31BFC">
      <w:pPr>
        <w:pStyle w:val="Corpsdetexte"/>
        <w:spacing w:line="276" w:lineRule="auto"/>
        <w:jc w:val="both"/>
        <w:rPr>
          <w:rFonts w:asciiTheme="minorHAnsi" w:hAnsiTheme="minorHAnsi" w:cstheme="minorHAnsi"/>
        </w:rPr>
      </w:pPr>
    </w:p>
    <w:p w14:paraId="2FAFD2E9" w14:textId="77777777" w:rsidR="00C64726" w:rsidRPr="00CF720F" w:rsidRDefault="00075ECF" w:rsidP="00075ECF">
      <w:pPr>
        <w:pStyle w:val="Titre2"/>
        <w:numPr>
          <w:ilvl w:val="0"/>
          <w:numId w:val="3"/>
        </w:numPr>
        <w:tabs>
          <w:tab w:val="left" w:pos="836"/>
        </w:tabs>
        <w:spacing w:line="276" w:lineRule="auto"/>
        <w:ind w:left="426"/>
        <w:jc w:val="both"/>
        <w:rPr>
          <w:rFonts w:asciiTheme="minorHAnsi" w:hAnsiTheme="minorHAnsi" w:cstheme="minorHAnsi"/>
        </w:rPr>
      </w:pPr>
      <w:r w:rsidRPr="00CF720F">
        <w:rPr>
          <w:rFonts w:asciiTheme="minorHAnsi" w:hAnsiTheme="minorHAnsi" w:cstheme="minorHAnsi"/>
        </w:rPr>
        <w:t>Niveau</w:t>
      </w:r>
      <w:r w:rsidRPr="00CF720F">
        <w:rPr>
          <w:rFonts w:asciiTheme="minorHAnsi" w:hAnsiTheme="minorHAnsi" w:cstheme="minorHAnsi"/>
          <w:spacing w:val="-1"/>
        </w:rPr>
        <w:t xml:space="preserve"> </w:t>
      </w:r>
      <w:r w:rsidRPr="00CF720F">
        <w:rPr>
          <w:rFonts w:asciiTheme="minorHAnsi" w:hAnsiTheme="minorHAnsi" w:cstheme="minorHAnsi"/>
        </w:rPr>
        <w:t>2</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1"/>
        </w:rPr>
        <w:t xml:space="preserve"> </w:t>
      </w:r>
      <w:r w:rsidRPr="00CF720F">
        <w:rPr>
          <w:rFonts w:asciiTheme="minorHAnsi" w:hAnsiTheme="minorHAnsi" w:cstheme="minorHAnsi"/>
        </w:rPr>
        <w:t>critères</w:t>
      </w:r>
      <w:r w:rsidRPr="00CF720F">
        <w:rPr>
          <w:rFonts w:asciiTheme="minorHAnsi" w:hAnsiTheme="minorHAnsi" w:cstheme="minorHAnsi"/>
          <w:spacing w:val="-4"/>
        </w:rPr>
        <w:t xml:space="preserve"> </w:t>
      </w:r>
      <w:r w:rsidRPr="00CF720F">
        <w:rPr>
          <w:rFonts w:asciiTheme="minorHAnsi" w:hAnsiTheme="minorHAnsi" w:cstheme="minorHAnsi"/>
          <w:spacing w:val="-2"/>
        </w:rPr>
        <w:t>thématiques</w:t>
      </w:r>
    </w:p>
    <w:p w14:paraId="073B03B3" w14:textId="364AA9A7" w:rsidR="00C64726" w:rsidRPr="00CF720F" w:rsidRDefault="00DB3D26" w:rsidP="00B31BFC">
      <w:pPr>
        <w:pStyle w:val="Corpsdetexte"/>
        <w:spacing w:line="276" w:lineRule="auto"/>
        <w:jc w:val="both"/>
        <w:rPr>
          <w:rFonts w:asciiTheme="minorHAnsi" w:hAnsiTheme="minorHAnsi" w:cstheme="minorHAnsi"/>
        </w:rPr>
      </w:pPr>
      <w:r>
        <w:rPr>
          <w:rFonts w:asciiTheme="minorHAnsi" w:hAnsiTheme="minorHAnsi" w:cstheme="minorHAnsi"/>
        </w:rPr>
        <w:t>La Commission Culture-Education-Sports</w:t>
      </w:r>
      <w:r w:rsidRPr="00CF720F">
        <w:rPr>
          <w:rFonts w:asciiTheme="minorHAnsi" w:hAnsiTheme="minorHAnsi" w:cstheme="minorHAnsi"/>
          <w:spacing w:val="78"/>
        </w:rPr>
        <w:t xml:space="preserve"> </w:t>
      </w:r>
      <w:r w:rsidRPr="00CF720F">
        <w:rPr>
          <w:rFonts w:asciiTheme="minorHAnsi" w:hAnsiTheme="minorHAnsi" w:cstheme="minorHAnsi"/>
        </w:rPr>
        <w:t>établir</w:t>
      </w:r>
      <w:r>
        <w:rPr>
          <w:rFonts w:asciiTheme="minorHAnsi" w:hAnsiTheme="minorHAnsi" w:cstheme="minorHAnsi"/>
        </w:rPr>
        <w:t>a</w:t>
      </w:r>
      <w:r w:rsidRPr="00CF720F">
        <w:rPr>
          <w:rFonts w:asciiTheme="minorHAnsi" w:hAnsiTheme="minorHAnsi" w:cstheme="minorHAnsi"/>
          <w:spacing w:val="80"/>
        </w:rPr>
        <w:t xml:space="preserve"> </w:t>
      </w:r>
      <w:r>
        <w:rPr>
          <w:rFonts w:asciiTheme="minorHAnsi" w:hAnsiTheme="minorHAnsi" w:cstheme="minorHAnsi"/>
        </w:rPr>
        <w:t xml:space="preserve">les </w:t>
      </w:r>
      <w:r w:rsidRPr="00CF720F">
        <w:rPr>
          <w:rFonts w:asciiTheme="minorHAnsi" w:hAnsiTheme="minorHAnsi" w:cstheme="minorHAnsi"/>
        </w:rPr>
        <w:t>critères</w:t>
      </w:r>
      <w:r w:rsidRPr="00CF720F">
        <w:rPr>
          <w:rFonts w:asciiTheme="minorHAnsi" w:hAnsiTheme="minorHAnsi" w:cstheme="minorHAnsi"/>
          <w:spacing w:val="79"/>
        </w:rPr>
        <w:t xml:space="preserve"> </w:t>
      </w:r>
      <w:r w:rsidRPr="00CF720F">
        <w:rPr>
          <w:rFonts w:asciiTheme="minorHAnsi" w:hAnsiTheme="minorHAnsi" w:cstheme="minorHAnsi"/>
        </w:rPr>
        <w:t>d’attribution</w:t>
      </w:r>
      <w:r w:rsidRPr="00CF720F">
        <w:rPr>
          <w:rFonts w:asciiTheme="minorHAnsi" w:hAnsiTheme="minorHAnsi" w:cstheme="minorHAnsi"/>
          <w:spacing w:val="80"/>
        </w:rPr>
        <w:t xml:space="preserve"> </w:t>
      </w:r>
      <w:r w:rsidRPr="00CF720F">
        <w:rPr>
          <w:rFonts w:asciiTheme="minorHAnsi" w:hAnsiTheme="minorHAnsi" w:cstheme="minorHAnsi"/>
        </w:rPr>
        <w:t>en</w:t>
      </w:r>
      <w:r w:rsidRPr="00CF720F">
        <w:rPr>
          <w:rFonts w:asciiTheme="minorHAnsi" w:hAnsiTheme="minorHAnsi" w:cstheme="minorHAnsi"/>
          <w:spacing w:val="80"/>
        </w:rPr>
        <w:t xml:space="preserve"> </w:t>
      </w:r>
      <w:r>
        <w:rPr>
          <w:rFonts w:asciiTheme="minorHAnsi" w:hAnsiTheme="minorHAnsi" w:cstheme="minorHAnsi"/>
        </w:rPr>
        <w:t>fonction de la politique communautaire.</w:t>
      </w:r>
    </w:p>
    <w:p w14:paraId="7E098F57" w14:textId="11AE8878"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Ces critères peuvent être définis annuellement et revus selon les priorités</w:t>
      </w:r>
      <w:r w:rsidR="00DB3D26">
        <w:rPr>
          <w:rFonts w:asciiTheme="minorHAnsi" w:hAnsiTheme="minorHAnsi" w:cstheme="minorHAnsi"/>
        </w:rPr>
        <w:t>.</w:t>
      </w:r>
    </w:p>
    <w:p w14:paraId="4FCCE7FA" w14:textId="6FB60C94" w:rsidR="00C64726" w:rsidRDefault="00075ECF" w:rsidP="00B31BFC">
      <w:pPr>
        <w:pStyle w:val="Corpsdetexte"/>
        <w:spacing w:line="276" w:lineRule="auto"/>
        <w:ind w:right="78"/>
        <w:jc w:val="both"/>
        <w:rPr>
          <w:rFonts w:asciiTheme="minorHAnsi" w:hAnsiTheme="minorHAnsi" w:cstheme="minorHAnsi"/>
        </w:rPr>
      </w:pPr>
      <w:r w:rsidRPr="00CF720F">
        <w:rPr>
          <w:rFonts w:asciiTheme="minorHAnsi" w:hAnsiTheme="minorHAnsi" w:cstheme="minorHAnsi"/>
        </w:rPr>
        <w:t>Les demandes des associations dites sociales et solidaires ainsi que les autres demandes seront étudiées par le Bureau directement.</w:t>
      </w:r>
    </w:p>
    <w:p w14:paraId="360D7151" w14:textId="77777777" w:rsidR="00DB3D26" w:rsidRPr="00CF720F" w:rsidRDefault="00DB3D26" w:rsidP="00B31BFC">
      <w:pPr>
        <w:pStyle w:val="Corpsdetexte"/>
        <w:spacing w:line="276" w:lineRule="auto"/>
        <w:ind w:right="78"/>
        <w:jc w:val="both"/>
        <w:rPr>
          <w:rFonts w:asciiTheme="minorHAnsi" w:hAnsiTheme="minorHAnsi" w:cstheme="minorHAnsi"/>
        </w:rPr>
      </w:pPr>
    </w:p>
    <w:p w14:paraId="3D68C0AB" w14:textId="77777777" w:rsidR="00C64726" w:rsidRPr="00CF720F" w:rsidRDefault="00075ECF" w:rsidP="00075ECF">
      <w:pPr>
        <w:pStyle w:val="Titre2"/>
        <w:numPr>
          <w:ilvl w:val="0"/>
          <w:numId w:val="3"/>
        </w:numPr>
        <w:tabs>
          <w:tab w:val="left" w:pos="836"/>
        </w:tabs>
        <w:spacing w:line="276" w:lineRule="auto"/>
        <w:ind w:left="426"/>
        <w:jc w:val="both"/>
        <w:rPr>
          <w:rFonts w:asciiTheme="minorHAnsi" w:hAnsiTheme="minorHAnsi" w:cstheme="minorHAnsi"/>
        </w:rPr>
      </w:pPr>
      <w:r w:rsidRPr="00CF720F">
        <w:rPr>
          <w:rFonts w:asciiTheme="minorHAnsi" w:hAnsiTheme="minorHAnsi" w:cstheme="minorHAnsi"/>
        </w:rPr>
        <w:t>Objectifs</w:t>
      </w:r>
      <w:r w:rsidRPr="00CF720F">
        <w:rPr>
          <w:rFonts w:asciiTheme="minorHAnsi" w:hAnsiTheme="minorHAnsi" w:cstheme="minorHAnsi"/>
          <w:spacing w:val="-2"/>
        </w:rPr>
        <w:t xml:space="preserve"> généraux</w:t>
      </w:r>
    </w:p>
    <w:p w14:paraId="76B4352A" w14:textId="6467CE1E" w:rsidR="00C64726" w:rsidRPr="00CF720F" w:rsidRDefault="00075ECF" w:rsidP="00B31BFC">
      <w:pPr>
        <w:pStyle w:val="Corpsdetexte"/>
        <w:spacing w:line="276" w:lineRule="auto"/>
        <w:ind w:right="157"/>
        <w:jc w:val="both"/>
        <w:rPr>
          <w:rFonts w:asciiTheme="minorHAnsi" w:hAnsiTheme="minorHAnsi" w:cstheme="minorHAnsi"/>
        </w:rPr>
      </w:pPr>
      <w:r w:rsidRPr="00CF720F">
        <w:rPr>
          <w:rFonts w:asciiTheme="minorHAnsi" w:hAnsiTheme="minorHAnsi" w:cstheme="minorHAnsi"/>
        </w:rPr>
        <w:t xml:space="preserve">En complément de ces critères d’appréciation, les associations, exception faite des associations sociales et </w:t>
      </w:r>
      <w:proofErr w:type="gramStart"/>
      <w:r w:rsidRPr="00CF720F">
        <w:rPr>
          <w:rFonts w:asciiTheme="minorHAnsi" w:hAnsiTheme="minorHAnsi" w:cstheme="minorHAnsi"/>
        </w:rPr>
        <w:t>solidaires</w:t>
      </w:r>
      <w:proofErr w:type="gramEnd"/>
      <w:r w:rsidRPr="00CF720F">
        <w:rPr>
          <w:rFonts w:asciiTheme="minorHAnsi" w:hAnsiTheme="minorHAnsi" w:cstheme="minorHAnsi"/>
        </w:rPr>
        <w:t xml:space="preserve"> devront faire preuve que leur action, projet ou fonctionnement répond à au moins deux objectifs globaux de 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rPr>
        <w:t>, à savoir :</w:t>
      </w:r>
    </w:p>
    <w:p w14:paraId="7A688351" w14:textId="77777777" w:rsidR="00C64726" w:rsidRPr="00CF720F" w:rsidRDefault="00075ECF" w:rsidP="00075ECF">
      <w:pPr>
        <w:pStyle w:val="Paragraphedeliste"/>
        <w:numPr>
          <w:ilvl w:val="0"/>
          <w:numId w:val="2"/>
        </w:numPr>
        <w:tabs>
          <w:tab w:val="left" w:pos="835"/>
          <w:tab w:val="left" w:pos="836"/>
        </w:tabs>
        <w:ind w:left="284" w:right="160" w:hanging="218"/>
        <w:jc w:val="both"/>
        <w:rPr>
          <w:rFonts w:asciiTheme="minorHAnsi" w:hAnsiTheme="minorHAnsi" w:cstheme="minorHAnsi"/>
        </w:rPr>
      </w:pPr>
      <w:r w:rsidRPr="00CF720F">
        <w:rPr>
          <w:rFonts w:asciiTheme="minorHAnsi" w:hAnsiTheme="minorHAnsi" w:cstheme="minorHAnsi"/>
        </w:rPr>
        <w:t xml:space="preserve">Respecter l’environnement (ex. tri des déchets, achats de matériaux durables, sensibilisation des </w:t>
      </w:r>
      <w:r w:rsidRPr="00CF720F">
        <w:rPr>
          <w:rFonts w:asciiTheme="minorHAnsi" w:hAnsiTheme="minorHAnsi" w:cstheme="minorHAnsi"/>
          <w:spacing w:val="-2"/>
        </w:rPr>
        <w:t>adhérents…),</w:t>
      </w:r>
    </w:p>
    <w:p w14:paraId="1682AC65" w14:textId="77777777" w:rsidR="00C64726" w:rsidRPr="00CF720F" w:rsidRDefault="00075ECF" w:rsidP="00075ECF">
      <w:pPr>
        <w:pStyle w:val="Paragraphedeliste"/>
        <w:numPr>
          <w:ilvl w:val="0"/>
          <w:numId w:val="2"/>
        </w:numPr>
        <w:tabs>
          <w:tab w:val="left" w:pos="835"/>
          <w:tab w:val="left" w:pos="836"/>
        </w:tabs>
        <w:ind w:left="284" w:hanging="218"/>
        <w:jc w:val="both"/>
        <w:rPr>
          <w:rFonts w:asciiTheme="minorHAnsi" w:hAnsiTheme="minorHAnsi" w:cstheme="minorHAnsi"/>
        </w:rPr>
      </w:pPr>
      <w:r w:rsidRPr="00CF720F">
        <w:rPr>
          <w:rFonts w:asciiTheme="minorHAnsi" w:hAnsiTheme="minorHAnsi" w:cstheme="minorHAnsi"/>
        </w:rPr>
        <w:t>Permettre</w:t>
      </w:r>
      <w:r w:rsidRPr="00CF720F">
        <w:rPr>
          <w:rFonts w:asciiTheme="minorHAnsi" w:hAnsiTheme="minorHAnsi" w:cstheme="minorHAnsi"/>
          <w:spacing w:val="-4"/>
        </w:rPr>
        <w:t xml:space="preserve"> </w:t>
      </w:r>
      <w:r w:rsidRPr="00CF720F">
        <w:rPr>
          <w:rFonts w:asciiTheme="minorHAnsi" w:hAnsiTheme="minorHAnsi" w:cstheme="minorHAnsi"/>
        </w:rPr>
        <w:t>la</w:t>
      </w:r>
      <w:r w:rsidRPr="00CF720F">
        <w:rPr>
          <w:rFonts w:asciiTheme="minorHAnsi" w:hAnsiTheme="minorHAnsi" w:cstheme="minorHAnsi"/>
          <w:spacing w:val="-4"/>
        </w:rPr>
        <w:t xml:space="preserve"> </w:t>
      </w:r>
      <w:r w:rsidRPr="00CF720F">
        <w:rPr>
          <w:rFonts w:asciiTheme="minorHAnsi" w:hAnsiTheme="minorHAnsi" w:cstheme="minorHAnsi"/>
        </w:rPr>
        <w:t>formation</w:t>
      </w:r>
      <w:r w:rsidRPr="00CF720F">
        <w:rPr>
          <w:rFonts w:asciiTheme="minorHAnsi" w:hAnsiTheme="minorHAnsi" w:cstheme="minorHAnsi"/>
          <w:spacing w:val="-4"/>
        </w:rPr>
        <w:t xml:space="preserve"> </w:t>
      </w:r>
      <w:r w:rsidRPr="00CF720F">
        <w:rPr>
          <w:rFonts w:asciiTheme="minorHAnsi" w:hAnsiTheme="minorHAnsi" w:cstheme="minorHAnsi"/>
        </w:rPr>
        <w:t>des</w:t>
      </w:r>
      <w:r w:rsidRPr="00CF720F">
        <w:rPr>
          <w:rFonts w:asciiTheme="minorHAnsi" w:hAnsiTheme="minorHAnsi" w:cstheme="minorHAnsi"/>
          <w:spacing w:val="-1"/>
        </w:rPr>
        <w:t xml:space="preserve"> </w:t>
      </w:r>
      <w:r w:rsidRPr="00CF720F">
        <w:rPr>
          <w:rFonts w:asciiTheme="minorHAnsi" w:hAnsiTheme="minorHAnsi" w:cstheme="minorHAnsi"/>
        </w:rPr>
        <w:t>adhérents,</w:t>
      </w:r>
      <w:r w:rsidRPr="00CF720F">
        <w:rPr>
          <w:rFonts w:asciiTheme="minorHAnsi" w:hAnsiTheme="minorHAnsi" w:cstheme="minorHAnsi"/>
          <w:spacing w:val="-6"/>
        </w:rPr>
        <w:t xml:space="preserve"> </w:t>
      </w:r>
      <w:r w:rsidRPr="00CF720F">
        <w:rPr>
          <w:rFonts w:asciiTheme="minorHAnsi" w:hAnsiTheme="minorHAnsi" w:cstheme="minorHAnsi"/>
        </w:rPr>
        <w:t>ou</w:t>
      </w:r>
      <w:r w:rsidRPr="00CF720F">
        <w:rPr>
          <w:rFonts w:asciiTheme="minorHAnsi" w:hAnsiTheme="minorHAnsi" w:cstheme="minorHAnsi"/>
          <w:spacing w:val="-2"/>
        </w:rPr>
        <w:t xml:space="preserve"> </w:t>
      </w:r>
      <w:r w:rsidRPr="00CF720F">
        <w:rPr>
          <w:rFonts w:asciiTheme="minorHAnsi" w:hAnsiTheme="minorHAnsi" w:cstheme="minorHAnsi"/>
        </w:rPr>
        <w:t>des</w:t>
      </w:r>
      <w:r w:rsidRPr="00CF720F">
        <w:rPr>
          <w:rFonts w:asciiTheme="minorHAnsi" w:hAnsiTheme="minorHAnsi" w:cstheme="minorHAnsi"/>
          <w:spacing w:val="-1"/>
        </w:rPr>
        <w:t xml:space="preserve"> </w:t>
      </w:r>
      <w:r w:rsidRPr="00CF720F">
        <w:rPr>
          <w:rFonts w:asciiTheme="minorHAnsi" w:hAnsiTheme="minorHAnsi" w:cstheme="minorHAnsi"/>
          <w:spacing w:val="-2"/>
        </w:rPr>
        <w:t>jeunes,</w:t>
      </w:r>
    </w:p>
    <w:p w14:paraId="2E1C5CCF" w14:textId="3D8FF6F7" w:rsidR="00C64726" w:rsidRPr="00CF720F" w:rsidRDefault="00075ECF" w:rsidP="00075ECF">
      <w:pPr>
        <w:pStyle w:val="Paragraphedeliste"/>
        <w:numPr>
          <w:ilvl w:val="0"/>
          <w:numId w:val="2"/>
        </w:numPr>
        <w:tabs>
          <w:tab w:val="left" w:pos="835"/>
          <w:tab w:val="left" w:pos="836"/>
        </w:tabs>
        <w:ind w:left="284" w:hanging="218"/>
        <w:jc w:val="both"/>
        <w:rPr>
          <w:rFonts w:asciiTheme="minorHAnsi" w:hAnsiTheme="minorHAnsi" w:cstheme="minorHAnsi"/>
        </w:rPr>
      </w:pPr>
      <w:r w:rsidRPr="00CF720F">
        <w:rPr>
          <w:rFonts w:asciiTheme="minorHAnsi" w:hAnsiTheme="minorHAnsi" w:cstheme="minorHAnsi"/>
        </w:rPr>
        <w:t>Créer</w:t>
      </w:r>
      <w:r w:rsidRPr="00CF720F">
        <w:rPr>
          <w:rFonts w:asciiTheme="minorHAnsi" w:hAnsiTheme="minorHAnsi" w:cstheme="minorHAnsi"/>
          <w:spacing w:val="-5"/>
        </w:rPr>
        <w:t xml:space="preserve"> </w:t>
      </w:r>
      <w:r w:rsidRPr="00CF720F">
        <w:rPr>
          <w:rFonts w:asciiTheme="minorHAnsi" w:hAnsiTheme="minorHAnsi" w:cstheme="minorHAnsi"/>
        </w:rPr>
        <w:t>du</w:t>
      </w:r>
      <w:r w:rsidRPr="00CF720F">
        <w:rPr>
          <w:rFonts w:asciiTheme="minorHAnsi" w:hAnsiTheme="minorHAnsi" w:cstheme="minorHAnsi"/>
          <w:spacing w:val="-2"/>
        </w:rPr>
        <w:t xml:space="preserve"> </w:t>
      </w:r>
      <w:r w:rsidRPr="00CF720F">
        <w:rPr>
          <w:rFonts w:asciiTheme="minorHAnsi" w:hAnsiTheme="minorHAnsi" w:cstheme="minorHAnsi"/>
        </w:rPr>
        <w:t>lien</w:t>
      </w:r>
      <w:r w:rsidRPr="00CF720F">
        <w:rPr>
          <w:rFonts w:asciiTheme="minorHAnsi" w:hAnsiTheme="minorHAnsi" w:cstheme="minorHAnsi"/>
          <w:spacing w:val="-2"/>
        </w:rPr>
        <w:t xml:space="preserve"> </w:t>
      </w:r>
      <w:r w:rsidRPr="00CF720F">
        <w:rPr>
          <w:rFonts w:asciiTheme="minorHAnsi" w:hAnsiTheme="minorHAnsi" w:cstheme="minorHAnsi"/>
        </w:rPr>
        <w:t>associatif</w:t>
      </w:r>
      <w:r w:rsidRPr="00CF720F">
        <w:rPr>
          <w:rFonts w:asciiTheme="minorHAnsi" w:hAnsiTheme="minorHAnsi" w:cstheme="minorHAnsi"/>
          <w:spacing w:val="-4"/>
        </w:rPr>
        <w:t xml:space="preserve"> </w:t>
      </w:r>
      <w:r w:rsidRPr="00CF720F">
        <w:rPr>
          <w:rFonts w:asciiTheme="minorHAnsi" w:hAnsiTheme="minorHAnsi" w:cstheme="minorHAnsi"/>
        </w:rPr>
        <w:t>en</w:t>
      </w:r>
      <w:r w:rsidRPr="00CF720F">
        <w:rPr>
          <w:rFonts w:asciiTheme="minorHAnsi" w:hAnsiTheme="minorHAnsi" w:cstheme="minorHAnsi"/>
          <w:spacing w:val="-3"/>
        </w:rPr>
        <w:t xml:space="preserve"> </w:t>
      </w:r>
      <w:r w:rsidRPr="00CF720F">
        <w:rPr>
          <w:rFonts w:asciiTheme="minorHAnsi" w:hAnsiTheme="minorHAnsi" w:cstheme="minorHAnsi"/>
        </w:rPr>
        <w:t>menant</w:t>
      </w:r>
      <w:r w:rsidRPr="00CF720F">
        <w:rPr>
          <w:rFonts w:asciiTheme="minorHAnsi" w:hAnsiTheme="minorHAnsi" w:cstheme="minorHAnsi"/>
          <w:spacing w:val="-2"/>
        </w:rPr>
        <w:t xml:space="preserve"> </w:t>
      </w:r>
      <w:r w:rsidRPr="00CF720F">
        <w:rPr>
          <w:rFonts w:asciiTheme="minorHAnsi" w:hAnsiTheme="minorHAnsi" w:cstheme="minorHAnsi"/>
        </w:rPr>
        <w:t>son</w:t>
      </w:r>
      <w:r w:rsidRPr="00CF720F">
        <w:rPr>
          <w:rFonts w:asciiTheme="minorHAnsi" w:hAnsiTheme="minorHAnsi" w:cstheme="minorHAnsi"/>
          <w:spacing w:val="-2"/>
        </w:rPr>
        <w:t xml:space="preserve"> </w:t>
      </w:r>
      <w:r w:rsidRPr="00CF720F">
        <w:rPr>
          <w:rFonts w:asciiTheme="minorHAnsi" w:hAnsiTheme="minorHAnsi" w:cstheme="minorHAnsi"/>
        </w:rPr>
        <w:t>action</w:t>
      </w:r>
      <w:r w:rsidRPr="00CF720F">
        <w:rPr>
          <w:rFonts w:asciiTheme="minorHAnsi" w:hAnsiTheme="minorHAnsi" w:cstheme="minorHAnsi"/>
          <w:spacing w:val="-2"/>
        </w:rPr>
        <w:t xml:space="preserve"> </w:t>
      </w:r>
      <w:r w:rsidRPr="00CF720F">
        <w:rPr>
          <w:rFonts w:asciiTheme="minorHAnsi" w:hAnsiTheme="minorHAnsi" w:cstheme="minorHAnsi"/>
        </w:rPr>
        <w:t>en</w:t>
      </w:r>
      <w:r w:rsidRPr="00CF720F">
        <w:rPr>
          <w:rFonts w:asciiTheme="minorHAnsi" w:hAnsiTheme="minorHAnsi" w:cstheme="minorHAnsi"/>
          <w:spacing w:val="-5"/>
        </w:rPr>
        <w:t xml:space="preserve"> </w:t>
      </w:r>
      <w:r w:rsidRPr="00CF720F">
        <w:rPr>
          <w:rFonts w:asciiTheme="minorHAnsi" w:hAnsiTheme="minorHAnsi" w:cstheme="minorHAnsi"/>
        </w:rPr>
        <w:t>partenariat</w:t>
      </w:r>
      <w:r w:rsidRPr="00CF720F">
        <w:rPr>
          <w:rFonts w:asciiTheme="minorHAnsi" w:hAnsiTheme="minorHAnsi" w:cstheme="minorHAnsi"/>
          <w:spacing w:val="-4"/>
        </w:rPr>
        <w:t xml:space="preserve"> </w:t>
      </w:r>
      <w:r w:rsidRPr="00CF720F">
        <w:rPr>
          <w:rFonts w:asciiTheme="minorHAnsi" w:hAnsiTheme="minorHAnsi" w:cstheme="minorHAnsi"/>
        </w:rPr>
        <w:t>avec</w:t>
      </w:r>
      <w:r w:rsidRPr="00CF720F">
        <w:rPr>
          <w:rFonts w:asciiTheme="minorHAnsi" w:hAnsiTheme="minorHAnsi" w:cstheme="minorHAnsi"/>
          <w:spacing w:val="-3"/>
        </w:rPr>
        <w:t xml:space="preserve"> </w:t>
      </w:r>
      <w:r w:rsidRPr="00CF720F">
        <w:rPr>
          <w:rFonts w:asciiTheme="minorHAnsi" w:hAnsiTheme="minorHAnsi" w:cstheme="minorHAnsi"/>
        </w:rPr>
        <w:t>d’autres</w:t>
      </w:r>
      <w:r w:rsidRPr="00CF720F">
        <w:rPr>
          <w:rFonts w:asciiTheme="minorHAnsi" w:hAnsiTheme="minorHAnsi" w:cstheme="minorHAnsi"/>
          <w:spacing w:val="-2"/>
        </w:rPr>
        <w:t xml:space="preserve"> </w:t>
      </w:r>
      <w:r w:rsidRPr="00CF720F">
        <w:rPr>
          <w:rFonts w:asciiTheme="minorHAnsi" w:hAnsiTheme="minorHAnsi" w:cstheme="minorHAnsi"/>
        </w:rPr>
        <w:t>associations de</w:t>
      </w:r>
      <w:r w:rsidRPr="00CF720F">
        <w:rPr>
          <w:rFonts w:asciiTheme="minorHAnsi" w:hAnsiTheme="minorHAnsi" w:cstheme="minorHAnsi"/>
          <w:spacing w:val="-4"/>
        </w:rPr>
        <w:t xml:space="preserve"> </w:t>
      </w:r>
      <w:r w:rsidRPr="00CF720F">
        <w:rPr>
          <w:rFonts w:asciiTheme="minorHAnsi" w:hAnsiTheme="minorHAnsi" w:cstheme="minorHAnsi"/>
        </w:rPr>
        <w:t>la</w:t>
      </w:r>
      <w:r w:rsidRPr="00CF720F">
        <w:rPr>
          <w:rFonts w:asciiTheme="minorHAnsi" w:hAnsiTheme="minorHAnsi" w:cstheme="minorHAnsi"/>
          <w:spacing w:val="-4"/>
        </w:rPr>
        <w:t xml:space="preserve"> </w:t>
      </w:r>
      <w:r w:rsidR="00CF720F" w:rsidRPr="00CF720F">
        <w:rPr>
          <w:rFonts w:asciiTheme="minorHAnsi" w:hAnsiTheme="minorHAnsi" w:cstheme="minorHAnsi"/>
          <w:spacing w:val="-4"/>
        </w:rPr>
        <w:t>CCVDS</w:t>
      </w:r>
      <w:r w:rsidRPr="00CF720F">
        <w:rPr>
          <w:rFonts w:asciiTheme="minorHAnsi" w:hAnsiTheme="minorHAnsi" w:cstheme="minorHAnsi"/>
          <w:spacing w:val="-4"/>
        </w:rPr>
        <w:t>,</w:t>
      </w:r>
    </w:p>
    <w:p w14:paraId="11213AEF" w14:textId="0B4CA65F" w:rsidR="00C64726" w:rsidRPr="00CF720F" w:rsidRDefault="00075ECF" w:rsidP="00075ECF">
      <w:pPr>
        <w:pStyle w:val="Paragraphedeliste"/>
        <w:numPr>
          <w:ilvl w:val="0"/>
          <w:numId w:val="2"/>
        </w:numPr>
        <w:tabs>
          <w:tab w:val="left" w:pos="835"/>
          <w:tab w:val="left" w:pos="836"/>
        </w:tabs>
        <w:ind w:left="284" w:hanging="218"/>
        <w:jc w:val="both"/>
        <w:rPr>
          <w:rFonts w:asciiTheme="minorHAnsi" w:hAnsiTheme="minorHAnsi" w:cstheme="minorHAnsi"/>
        </w:rPr>
      </w:pPr>
      <w:r w:rsidRPr="00CF720F">
        <w:rPr>
          <w:rFonts w:asciiTheme="minorHAnsi" w:hAnsiTheme="minorHAnsi" w:cstheme="minorHAnsi"/>
        </w:rPr>
        <w:t>Promouvoir</w:t>
      </w:r>
      <w:r w:rsidRPr="00CF720F">
        <w:rPr>
          <w:rFonts w:asciiTheme="minorHAnsi" w:hAnsiTheme="minorHAnsi" w:cstheme="minorHAnsi"/>
          <w:spacing w:val="-4"/>
        </w:rPr>
        <w:t xml:space="preserve"> </w:t>
      </w:r>
      <w:r w:rsidRPr="00CF720F">
        <w:rPr>
          <w:rFonts w:asciiTheme="minorHAnsi" w:hAnsiTheme="minorHAnsi" w:cstheme="minorHAnsi"/>
        </w:rPr>
        <w:t>et</w:t>
      </w:r>
      <w:r w:rsidRPr="00CF720F">
        <w:rPr>
          <w:rFonts w:asciiTheme="minorHAnsi" w:hAnsiTheme="minorHAnsi" w:cstheme="minorHAnsi"/>
          <w:spacing w:val="-4"/>
        </w:rPr>
        <w:t xml:space="preserve"> </w:t>
      </w:r>
      <w:r w:rsidRPr="00CF720F">
        <w:rPr>
          <w:rFonts w:asciiTheme="minorHAnsi" w:hAnsiTheme="minorHAnsi" w:cstheme="minorHAnsi"/>
        </w:rPr>
        <w:t>valoriser</w:t>
      </w:r>
      <w:r w:rsidRPr="00CF720F">
        <w:rPr>
          <w:rFonts w:asciiTheme="minorHAnsi" w:hAnsiTheme="minorHAnsi" w:cstheme="minorHAnsi"/>
          <w:spacing w:val="-1"/>
        </w:rPr>
        <w:t xml:space="preserve"> </w:t>
      </w:r>
      <w:r w:rsidRPr="00CF720F">
        <w:rPr>
          <w:rFonts w:asciiTheme="minorHAnsi" w:hAnsiTheme="minorHAnsi" w:cstheme="minorHAnsi"/>
        </w:rPr>
        <w:t>l’image</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la</w:t>
      </w:r>
      <w:r w:rsidRPr="00CF720F">
        <w:rPr>
          <w:rFonts w:asciiTheme="minorHAnsi" w:hAnsiTheme="minorHAnsi" w:cstheme="minorHAnsi"/>
          <w:spacing w:val="-3"/>
        </w:rPr>
        <w:t xml:space="preserve"> </w:t>
      </w:r>
      <w:r w:rsidR="00CF720F" w:rsidRPr="00CF720F">
        <w:rPr>
          <w:rFonts w:asciiTheme="minorHAnsi" w:hAnsiTheme="minorHAnsi" w:cstheme="minorHAnsi"/>
        </w:rPr>
        <w:t>CCVDS</w:t>
      </w:r>
      <w:r w:rsidRPr="00CF720F">
        <w:rPr>
          <w:rFonts w:asciiTheme="minorHAnsi" w:hAnsiTheme="minorHAnsi" w:cstheme="minorHAnsi"/>
          <w:spacing w:val="-4"/>
        </w:rPr>
        <w:t xml:space="preserve"> </w:t>
      </w:r>
      <w:r w:rsidRPr="00CF720F">
        <w:rPr>
          <w:rFonts w:asciiTheme="minorHAnsi" w:hAnsiTheme="minorHAnsi" w:cstheme="minorHAnsi"/>
        </w:rPr>
        <w:t>et</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3"/>
        </w:rPr>
        <w:t xml:space="preserve"> </w:t>
      </w:r>
      <w:r w:rsidRPr="00CF720F">
        <w:rPr>
          <w:rFonts w:asciiTheme="minorHAnsi" w:hAnsiTheme="minorHAnsi" w:cstheme="minorHAnsi"/>
          <w:spacing w:val="-2"/>
        </w:rPr>
        <w:t>territoire.</w:t>
      </w:r>
    </w:p>
    <w:p w14:paraId="42DE8C1C" w14:textId="28EF1231" w:rsidR="00C64726" w:rsidRDefault="00C64726" w:rsidP="00B31BFC">
      <w:pPr>
        <w:pStyle w:val="Corpsdetexte"/>
        <w:spacing w:line="276" w:lineRule="auto"/>
        <w:jc w:val="both"/>
        <w:rPr>
          <w:rFonts w:asciiTheme="minorHAnsi" w:hAnsiTheme="minorHAnsi" w:cstheme="minorHAnsi"/>
        </w:rPr>
      </w:pPr>
    </w:p>
    <w:p w14:paraId="7699BBDD" w14:textId="02C8F3DE" w:rsidR="00075ECF" w:rsidRDefault="00075ECF" w:rsidP="00B31BFC">
      <w:pPr>
        <w:pStyle w:val="Corpsdetexte"/>
        <w:spacing w:line="276" w:lineRule="auto"/>
        <w:jc w:val="both"/>
        <w:rPr>
          <w:rFonts w:asciiTheme="minorHAnsi" w:hAnsiTheme="minorHAnsi" w:cstheme="minorHAnsi"/>
        </w:rPr>
      </w:pPr>
    </w:p>
    <w:p w14:paraId="72403262" w14:textId="23D9D649" w:rsidR="00075ECF" w:rsidRDefault="00075ECF" w:rsidP="00B31BFC">
      <w:pPr>
        <w:pStyle w:val="Corpsdetexte"/>
        <w:spacing w:line="276" w:lineRule="auto"/>
        <w:jc w:val="both"/>
        <w:rPr>
          <w:rFonts w:asciiTheme="minorHAnsi" w:hAnsiTheme="minorHAnsi" w:cstheme="minorHAnsi"/>
        </w:rPr>
      </w:pPr>
    </w:p>
    <w:p w14:paraId="76FE82A9" w14:textId="77777777" w:rsidR="00075ECF" w:rsidRPr="00CF720F" w:rsidRDefault="00075ECF" w:rsidP="00B31BFC">
      <w:pPr>
        <w:pStyle w:val="Corpsdetexte"/>
        <w:spacing w:line="276" w:lineRule="auto"/>
        <w:jc w:val="both"/>
        <w:rPr>
          <w:rFonts w:asciiTheme="minorHAnsi" w:hAnsiTheme="minorHAnsi" w:cstheme="minorHAnsi"/>
        </w:rPr>
      </w:pPr>
    </w:p>
    <w:p w14:paraId="6EB1EB3B"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lastRenderedPageBreak/>
        <w:t>ARTICLE</w:t>
      </w:r>
      <w:r w:rsidRPr="00CF720F">
        <w:rPr>
          <w:rFonts w:asciiTheme="minorHAnsi" w:hAnsiTheme="minorHAnsi" w:cstheme="minorHAnsi"/>
          <w:spacing w:val="-6"/>
        </w:rPr>
        <w:t xml:space="preserve"> </w:t>
      </w:r>
      <w:r w:rsidRPr="00CF720F">
        <w:rPr>
          <w:rFonts w:asciiTheme="minorHAnsi" w:hAnsiTheme="minorHAnsi" w:cstheme="minorHAnsi"/>
        </w:rPr>
        <w:t>5</w:t>
      </w:r>
      <w:r w:rsidRPr="00CF720F">
        <w:rPr>
          <w:rFonts w:asciiTheme="minorHAnsi" w:hAnsiTheme="minorHAnsi" w:cstheme="minorHAnsi"/>
          <w:spacing w:val="48"/>
        </w:rPr>
        <w:t xml:space="preserve"> </w:t>
      </w:r>
      <w:r w:rsidRPr="00CF720F">
        <w:rPr>
          <w:rFonts w:asciiTheme="minorHAnsi" w:hAnsiTheme="minorHAnsi" w:cstheme="minorHAnsi"/>
        </w:rPr>
        <w:t>:</w:t>
      </w:r>
      <w:r w:rsidRPr="00CF720F">
        <w:rPr>
          <w:rFonts w:asciiTheme="minorHAnsi" w:hAnsiTheme="minorHAnsi" w:cstheme="minorHAnsi"/>
          <w:spacing w:val="-4"/>
        </w:rPr>
        <w:t xml:space="preserve"> </w:t>
      </w:r>
      <w:r w:rsidRPr="00CF720F">
        <w:rPr>
          <w:rFonts w:asciiTheme="minorHAnsi" w:hAnsiTheme="minorHAnsi" w:cstheme="minorHAnsi"/>
        </w:rPr>
        <w:t>MODALITES</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DEPOT</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3"/>
        </w:rPr>
        <w:t xml:space="preserve"> </w:t>
      </w:r>
      <w:r w:rsidRPr="00CF720F">
        <w:rPr>
          <w:rFonts w:asciiTheme="minorHAnsi" w:hAnsiTheme="minorHAnsi" w:cstheme="minorHAnsi"/>
        </w:rPr>
        <w:t>DOSSIER</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DEMANDE</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spacing w:val="-2"/>
        </w:rPr>
        <w:t>SUBVENTION</w:t>
      </w:r>
    </w:p>
    <w:p w14:paraId="46DEB79A" w14:textId="03BC10F4" w:rsidR="00C64726" w:rsidRPr="00CF720F" w:rsidRDefault="00075ECF" w:rsidP="00B31BFC">
      <w:pPr>
        <w:pStyle w:val="Corpsdetexte"/>
        <w:spacing w:line="276" w:lineRule="auto"/>
        <w:ind w:right="156"/>
        <w:jc w:val="both"/>
        <w:rPr>
          <w:rFonts w:asciiTheme="minorHAnsi" w:hAnsiTheme="minorHAnsi" w:cstheme="minorHAnsi"/>
        </w:rPr>
      </w:pPr>
      <w:r w:rsidRPr="00CF720F">
        <w:rPr>
          <w:rFonts w:asciiTheme="minorHAnsi" w:hAnsiTheme="minorHAnsi" w:cstheme="minorHAnsi"/>
        </w:rPr>
        <w:t xml:space="preserve">Les dossiers de demande de subvention sont à retirer sur le site </w:t>
      </w:r>
      <w:r w:rsidR="001849A8">
        <w:rPr>
          <w:rFonts w:asciiTheme="minorHAnsi" w:hAnsiTheme="minorHAnsi" w:cstheme="minorHAnsi"/>
        </w:rPr>
        <w:t>I</w:t>
      </w:r>
      <w:r w:rsidRPr="00CF720F">
        <w:rPr>
          <w:rFonts w:asciiTheme="minorHAnsi" w:hAnsiTheme="minorHAnsi" w:cstheme="minorHAnsi"/>
        </w:rPr>
        <w:t xml:space="preserve">nternet de la </w:t>
      </w:r>
      <w:r w:rsidR="005723AA">
        <w:rPr>
          <w:rFonts w:asciiTheme="minorHAnsi" w:hAnsiTheme="minorHAnsi" w:cstheme="minorHAnsi"/>
        </w:rPr>
        <w:t>CCVDS</w:t>
      </w:r>
      <w:r w:rsidR="001346DF">
        <w:rPr>
          <w:rFonts w:asciiTheme="minorHAnsi" w:hAnsiTheme="minorHAnsi" w:cstheme="minorHAnsi"/>
        </w:rPr>
        <w:t xml:space="preserve"> : </w:t>
      </w:r>
      <w:hyperlink r:id="rId9" w:history="1">
        <w:r w:rsidR="001346DF" w:rsidRPr="00544558">
          <w:rPr>
            <w:rStyle w:val="Lienhypertexte"/>
            <w:rFonts w:asciiTheme="minorHAnsi" w:hAnsiTheme="minorHAnsi" w:cstheme="minorHAnsi"/>
          </w:rPr>
          <w:t>www.cc-vallee-doller.fr</w:t>
        </w:r>
      </w:hyperlink>
      <w:r w:rsidR="001346DF">
        <w:rPr>
          <w:rFonts w:asciiTheme="minorHAnsi" w:hAnsiTheme="minorHAnsi" w:cstheme="minorHAnsi"/>
        </w:rPr>
        <w:t xml:space="preserve"> </w:t>
      </w:r>
    </w:p>
    <w:p w14:paraId="6936743F" w14:textId="77777777" w:rsidR="00C64726" w:rsidRPr="00CF720F" w:rsidRDefault="00C64726" w:rsidP="00B31BFC">
      <w:pPr>
        <w:pStyle w:val="Corpsdetexte"/>
        <w:spacing w:line="276" w:lineRule="auto"/>
        <w:jc w:val="both"/>
        <w:rPr>
          <w:rFonts w:asciiTheme="minorHAnsi" w:hAnsiTheme="minorHAnsi" w:cstheme="minorHAnsi"/>
        </w:rPr>
      </w:pPr>
    </w:p>
    <w:p w14:paraId="3CE3DAD0" w14:textId="1ED150FB" w:rsidR="00610780" w:rsidRDefault="00075ECF" w:rsidP="00B31BFC">
      <w:pPr>
        <w:pStyle w:val="Corpsdetexte"/>
        <w:spacing w:line="276" w:lineRule="auto"/>
        <w:ind w:right="158"/>
        <w:jc w:val="both"/>
        <w:rPr>
          <w:rFonts w:asciiTheme="minorHAnsi" w:hAnsiTheme="minorHAnsi" w:cstheme="minorHAnsi"/>
          <w:spacing w:val="-6"/>
        </w:rPr>
      </w:pPr>
      <w:r w:rsidRPr="00CF720F">
        <w:rPr>
          <w:rFonts w:asciiTheme="minorHAnsi" w:hAnsiTheme="minorHAnsi" w:cstheme="minorHAnsi"/>
        </w:rPr>
        <w:t>Les</w:t>
      </w:r>
      <w:r w:rsidRPr="00CF720F">
        <w:rPr>
          <w:rFonts w:asciiTheme="minorHAnsi" w:hAnsiTheme="minorHAnsi" w:cstheme="minorHAnsi"/>
          <w:spacing w:val="-6"/>
        </w:rPr>
        <w:t xml:space="preserve"> </w:t>
      </w:r>
      <w:r w:rsidRPr="00CF720F">
        <w:rPr>
          <w:rFonts w:asciiTheme="minorHAnsi" w:hAnsiTheme="minorHAnsi" w:cstheme="minorHAnsi"/>
        </w:rPr>
        <w:t>dossiers</w:t>
      </w:r>
      <w:r w:rsidRPr="00CF720F">
        <w:rPr>
          <w:rFonts w:asciiTheme="minorHAnsi" w:hAnsiTheme="minorHAnsi" w:cstheme="minorHAnsi"/>
          <w:spacing w:val="-6"/>
        </w:rPr>
        <w:t xml:space="preserve"> </w:t>
      </w:r>
      <w:r w:rsidRPr="00CF720F">
        <w:rPr>
          <w:rFonts w:asciiTheme="minorHAnsi" w:hAnsiTheme="minorHAnsi" w:cstheme="minorHAnsi"/>
        </w:rPr>
        <w:t>de</w:t>
      </w:r>
      <w:r w:rsidRPr="00CF720F">
        <w:rPr>
          <w:rFonts w:asciiTheme="minorHAnsi" w:hAnsiTheme="minorHAnsi" w:cstheme="minorHAnsi"/>
          <w:spacing w:val="-6"/>
        </w:rPr>
        <w:t xml:space="preserve"> </w:t>
      </w:r>
      <w:r w:rsidRPr="00CF720F">
        <w:rPr>
          <w:rFonts w:asciiTheme="minorHAnsi" w:hAnsiTheme="minorHAnsi" w:cstheme="minorHAnsi"/>
        </w:rPr>
        <w:t>demande</w:t>
      </w:r>
      <w:r w:rsidRPr="00CF720F">
        <w:rPr>
          <w:rFonts w:asciiTheme="minorHAnsi" w:hAnsiTheme="minorHAnsi" w:cstheme="minorHAnsi"/>
          <w:spacing w:val="-6"/>
        </w:rPr>
        <w:t xml:space="preserve"> </w:t>
      </w:r>
      <w:r w:rsidRPr="00CF720F">
        <w:rPr>
          <w:rFonts w:asciiTheme="minorHAnsi" w:hAnsiTheme="minorHAnsi" w:cstheme="minorHAnsi"/>
        </w:rPr>
        <w:t>de</w:t>
      </w:r>
      <w:r w:rsidRPr="00CF720F">
        <w:rPr>
          <w:rFonts w:asciiTheme="minorHAnsi" w:hAnsiTheme="minorHAnsi" w:cstheme="minorHAnsi"/>
          <w:spacing w:val="-8"/>
        </w:rPr>
        <w:t xml:space="preserve"> </w:t>
      </w:r>
      <w:r w:rsidRPr="00CF720F">
        <w:rPr>
          <w:rFonts w:asciiTheme="minorHAnsi" w:hAnsiTheme="minorHAnsi" w:cstheme="minorHAnsi"/>
        </w:rPr>
        <w:t>subvention</w:t>
      </w:r>
      <w:r w:rsidRPr="00CF720F">
        <w:rPr>
          <w:rFonts w:asciiTheme="minorHAnsi" w:hAnsiTheme="minorHAnsi" w:cstheme="minorHAnsi"/>
          <w:spacing w:val="-6"/>
        </w:rPr>
        <w:t xml:space="preserve"> </w:t>
      </w:r>
      <w:r w:rsidR="007C7C61">
        <w:rPr>
          <w:rFonts w:asciiTheme="minorHAnsi" w:hAnsiTheme="minorHAnsi" w:cstheme="minorHAnsi"/>
        </w:rPr>
        <w:t>pourront</w:t>
      </w:r>
      <w:r w:rsidRPr="00CF720F">
        <w:rPr>
          <w:rFonts w:asciiTheme="minorHAnsi" w:hAnsiTheme="minorHAnsi" w:cstheme="minorHAnsi"/>
          <w:spacing w:val="-6"/>
        </w:rPr>
        <w:t xml:space="preserve"> </w:t>
      </w:r>
      <w:r w:rsidRPr="00CF720F">
        <w:rPr>
          <w:rFonts w:asciiTheme="minorHAnsi" w:hAnsiTheme="minorHAnsi" w:cstheme="minorHAnsi"/>
        </w:rPr>
        <w:t>être</w:t>
      </w:r>
      <w:r w:rsidRPr="00CF720F">
        <w:rPr>
          <w:rFonts w:asciiTheme="minorHAnsi" w:hAnsiTheme="minorHAnsi" w:cstheme="minorHAnsi"/>
          <w:spacing w:val="-8"/>
        </w:rPr>
        <w:t xml:space="preserve"> </w:t>
      </w:r>
      <w:r w:rsidRPr="00CF720F">
        <w:rPr>
          <w:rFonts w:asciiTheme="minorHAnsi" w:hAnsiTheme="minorHAnsi" w:cstheme="minorHAnsi"/>
        </w:rPr>
        <w:t>déposés</w:t>
      </w:r>
      <w:r w:rsidRPr="00CF720F">
        <w:rPr>
          <w:rFonts w:asciiTheme="minorHAnsi" w:hAnsiTheme="minorHAnsi" w:cstheme="minorHAnsi"/>
          <w:spacing w:val="-6"/>
        </w:rPr>
        <w:t xml:space="preserve"> </w:t>
      </w:r>
      <w:r w:rsidR="00610780">
        <w:rPr>
          <w:rFonts w:asciiTheme="minorHAnsi" w:hAnsiTheme="minorHAnsi" w:cstheme="minorHAnsi"/>
          <w:spacing w:val="-6"/>
        </w:rPr>
        <w:t xml:space="preserve">suivant </w:t>
      </w:r>
      <w:r w:rsidR="007B7B5A">
        <w:rPr>
          <w:rFonts w:asciiTheme="minorHAnsi" w:hAnsiTheme="minorHAnsi" w:cstheme="minorHAnsi"/>
          <w:spacing w:val="-6"/>
        </w:rPr>
        <w:t>3</w:t>
      </w:r>
      <w:r w:rsidR="00610780">
        <w:rPr>
          <w:rFonts w:asciiTheme="minorHAnsi" w:hAnsiTheme="minorHAnsi" w:cstheme="minorHAnsi"/>
          <w:spacing w:val="-6"/>
        </w:rPr>
        <w:t xml:space="preserve"> sessions : </w:t>
      </w:r>
    </w:p>
    <w:p w14:paraId="4BD88046" w14:textId="77777777" w:rsidR="00610780" w:rsidRDefault="00075ECF" w:rsidP="00610780">
      <w:pPr>
        <w:pStyle w:val="Corpsdetexte"/>
        <w:numPr>
          <w:ilvl w:val="0"/>
          <w:numId w:val="2"/>
        </w:numPr>
        <w:spacing w:line="276" w:lineRule="auto"/>
        <w:ind w:right="158"/>
        <w:jc w:val="both"/>
        <w:rPr>
          <w:rFonts w:asciiTheme="minorHAnsi" w:hAnsiTheme="minorHAnsi" w:cstheme="minorHAnsi"/>
        </w:rPr>
      </w:pPr>
      <w:proofErr w:type="gramStart"/>
      <w:r w:rsidRPr="00CF720F">
        <w:rPr>
          <w:rFonts w:asciiTheme="minorHAnsi" w:hAnsiTheme="minorHAnsi" w:cstheme="minorHAnsi"/>
        </w:rPr>
        <w:t>avant</w:t>
      </w:r>
      <w:proofErr w:type="gramEnd"/>
      <w:r w:rsidRPr="00CF720F">
        <w:rPr>
          <w:rFonts w:asciiTheme="minorHAnsi" w:hAnsiTheme="minorHAnsi" w:cstheme="minorHAnsi"/>
          <w:spacing w:val="-8"/>
        </w:rPr>
        <w:t xml:space="preserve"> </w:t>
      </w:r>
      <w:r w:rsidRPr="00CF720F">
        <w:rPr>
          <w:rFonts w:asciiTheme="minorHAnsi" w:hAnsiTheme="minorHAnsi" w:cstheme="minorHAnsi"/>
        </w:rPr>
        <w:t>le</w:t>
      </w:r>
      <w:r w:rsidRPr="00CF720F">
        <w:rPr>
          <w:rFonts w:asciiTheme="minorHAnsi" w:hAnsiTheme="minorHAnsi" w:cstheme="minorHAnsi"/>
          <w:spacing w:val="-6"/>
        </w:rPr>
        <w:t xml:space="preserve"> </w:t>
      </w:r>
      <w:r w:rsidRPr="00CF720F">
        <w:rPr>
          <w:rFonts w:asciiTheme="minorHAnsi" w:hAnsiTheme="minorHAnsi" w:cstheme="minorHAnsi"/>
        </w:rPr>
        <w:t>30</w:t>
      </w:r>
      <w:r w:rsidRPr="00CF720F">
        <w:rPr>
          <w:rFonts w:asciiTheme="minorHAnsi" w:hAnsiTheme="minorHAnsi" w:cstheme="minorHAnsi"/>
          <w:spacing w:val="-8"/>
        </w:rPr>
        <w:t xml:space="preserve"> </w:t>
      </w:r>
      <w:r w:rsidRPr="00CF720F">
        <w:rPr>
          <w:rFonts w:asciiTheme="minorHAnsi" w:hAnsiTheme="minorHAnsi" w:cstheme="minorHAnsi"/>
        </w:rPr>
        <w:t>novembre</w:t>
      </w:r>
      <w:r w:rsidRPr="00CF720F">
        <w:rPr>
          <w:rFonts w:asciiTheme="minorHAnsi" w:hAnsiTheme="minorHAnsi" w:cstheme="minorHAnsi"/>
          <w:spacing w:val="-6"/>
        </w:rPr>
        <w:t xml:space="preserve"> </w:t>
      </w:r>
      <w:r w:rsidRPr="00CF720F">
        <w:rPr>
          <w:rFonts w:asciiTheme="minorHAnsi" w:hAnsiTheme="minorHAnsi" w:cstheme="minorHAnsi"/>
        </w:rPr>
        <w:t>de</w:t>
      </w:r>
      <w:r w:rsidRPr="00CF720F">
        <w:rPr>
          <w:rFonts w:asciiTheme="minorHAnsi" w:hAnsiTheme="minorHAnsi" w:cstheme="minorHAnsi"/>
          <w:spacing w:val="-6"/>
        </w:rPr>
        <w:t xml:space="preserve"> </w:t>
      </w:r>
      <w:r w:rsidRPr="00CF720F">
        <w:rPr>
          <w:rFonts w:asciiTheme="minorHAnsi" w:hAnsiTheme="minorHAnsi" w:cstheme="minorHAnsi"/>
        </w:rPr>
        <w:t>l’année</w:t>
      </w:r>
      <w:r w:rsidRPr="00CF720F">
        <w:rPr>
          <w:rFonts w:asciiTheme="minorHAnsi" w:hAnsiTheme="minorHAnsi" w:cstheme="minorHAnsi"/>
          <w:spacing w:val="-6"/>
        </w:rPr>
        <w:t xml:space="preserve"> </w:t>
      </w:r>
      <w:r w:rsidRPr="00CF720F">
        <w:rPr>
          <w:rFonts w:asciiTheme="minorHAnsi" w:hAnsiTheme="minorHAnsi" w:cstheme="minorHAnsi"/>
        </w:rPr>
        <w:t>N-1</w:t>
      </w:r>
    </w:p>
    <w:p w14:paraId="78B42445" w14:textId="5F1C606F" w:rsidR="00610780" w:rsidRDefault="00610780" w:rsidP="00610780">
      <w:pPr>
        <w:pStyle w:val="Corpsdetexte"/>
        <w:numPr>
          <w:ilvl w:val="0"/>
          <w:numId w:val="2"/>
        </w:numPr>
        <w:spacing w:line="276" w:lineRule="auto"/>
        <w:ind w:right="158"/>
        <w:jc w:val="both"/>
        <w:rPr>
          <w:rFonts w:asciiTheme="minorHAnsi" w:hAnsiTheme="minorHAnsi" w:cstheme="minorHAnsi"/>
        </w:rPr>
      </w:pPr>
      <w:proofErr w:type="gramStart"/>
      <w:r>
        <w:rPr>
          <w:rFonts w:asciiTheme="minorHAnsi" w:hAnsiTheme="minorHAnsi" w:cstheme="minorHAnsi"/>
        </w:rPr>
        <w:t>avant</w:t>
      </w:r>
      <w:proofErr w:type="gramEnd"/>
      <w:r>
        <w:rPr>
          <w:rFonts w:asciiTheme="minorHAnsi" w:hAnsiTheme="minorHAnsi" w:cstheme="minorHAnsi"/>
        </w:rPr>
        <w:t xml:space="preserve"> le 30 avril de l’année N</w:t>
      </w:r>
    </w:p>
    <w:p w14:paraId="5EAC6574" w14:textId="3B5B5F15" w:rsidR="007B7B5A" w:rsidRDefault="007B7B5A" w:rsidP="00610780">
      <w:pPr>
        <w:pStyle w:val="Corpsdetexte"/>
        <w:numPr>
          <w:ilvl w:val="0"/>
          <w:numId w:val="2"/>
        </w:numPr>
        <w:spacing w:line="276" w:lineRule="auto"/>
        <w:ind w:right="158"/>
        <w:jc w:val="both"/>
        <w:rPr>
          <w:rFonts w:asciiTheme="minorHAnsi" w:hAnsiTheme="minorHAnsi" w:cstheme="minorHAnsi"/>
        </w:rPr>
      </w:pPr>
      <w:proofErr w:type="gramStart"/>
      <w:r>
        <w:rPr>
          <w:rFonts w:asciiTheme="minorHAnsi" w:hAnsiTheme="minorHAnsi" w:cstheme="minorHAnsi"/>
        </w:rPr>
        <w:t>avant</w:t>
      </w:r>
      <w:proofErr w:type="gramEnd"/>
      <w:r>
        <w:rPr>
          <w:rFonts w:asciiTheme="minorHAnsi" w:hAnsiTheme="minorHAnsi" w:cstheme="minorHAnsi"/>
        </w:rPr>
        <w:t xml:space="preserve"> le 30 septembre de l’année N</w:t>
      </w:r>
    </w:p>
    <w:p w14:paraId="691684E7" w14:textId="7093FF40" w:rsidR="00C64726" w:rsidRPr="00CF720F" w:rsidRDefault="00075ECF" w:rsidP="00610780">
      <w:pPr>
        <w:pStyle w:val="Corpsdetexte"/>
        <w:spacing w:line="276" w:lineRule="auto"/>
        <w:ind w:right="158"/>
        <w:jc w:val="both"/>
        <w:rPr>
          <w:rFonts w:asciiTheme="minorHAnsi" w:hAnsiTheme="minorHAnsi" w:cstheme="minorHAnsi"/>
        </w:rPr>
      </w:pPr>
      <w:r w:rsidRPr="00CF720F">
        <w:rPr>
          <w:rFonts w:asciiTheme="minorHAnsi" w:hAnsiTheme="minorHAnsi" w:cstheme="minorHAnsi"/>
          <w:spacing w:val="-8"/>
        </w:rPr>
        <w:t xml:space="preserve"> </w:t>
      </w:r>
      <w:proofErr w:type="gramStart"/>
      <w:r w:rsidRPr="00CF720F">
        <w:rPr>
          <w:rFonts w:asciiTheme="minorHAnsi" w:hAnsiTheme="minorHAnsi" w:cstheme="minorHAnsi"/>
        </w:rPr>
        <w:t>au</w:t>
      </w:r>
      <w:proofErr w:type="gramEnd"/>
      <w:r w:rsidRPr="00CF720F">
        <w:rPr>
          <w:rFonts w:asciiTheme="minorHAnsi" w:hAnsiTheme="minorHAnsi" w:cstheme="minorHAnsi"/>
          <w:spacing w:val="-6"/>
        </w:rPr>
        <w:t xml:space="preserve"> </w:t>
      </w:r>
      <w:r w:rsidRPr="00CF720F">
        <w:rPr>
          <w:rFonts w:asciiTheme="minorHAnsi" w:hAnsiTheme="minorHAnsi" w:cstheme="minorHAnsi"/>
        </w:rPr>
        <w:t xml:space="preserve">siège de la </w:t>
      </w:r>
      <w:r w:rsidR="00CF720F" w:rsidRPr="00CF720F">
        <w:rPr>
          <w:rFonts w:asciiTheme="minorHAnsi" w:hAnsiTheme="minorHAnsi" w:cstheme="minorHAnsi"/>
        </w:rPr>
        <w:t>Communauté de Communes de la Vallée de la Doller et du Soultzbach</w:t>
      </w:r>
      <w:r w:rsidRPr="00CF720F">
        <w:rPr>
          <w:rFonts w:asciiTheme="minorHAnsi" w:hAnsiTheme="minorHAnsi" w:cstheme="minorHAnsi"/>
        </w:rPr>
        <w:t xml:space="preserve"> – </w:t>
      </w:r>
      <w:r w:rsidR="00DB3D26">
        <w:rPr>
          <w:rFonts w:asciiTheme="minorHAnsi" w:hAnsiTheme="minorHAnsi" w:cstheme="minorHAnsi"/>
        </w:rPr>
        <w:t xml:space="preserve">9, place des Alliés – 68290 Masevaux-Niederbruck </w:t>
      </w:r>
      <w:r w:rsidRPr="00CF720F">
        <w:rPr>
          <w:rFonts w:asciiTheme="minorHAnsi" w:hAnsiTheme="minorHAnsi" w:cstheme="minorHAnsi"/>
        </w:rPr>
        <w:t xml:space="preserve">ou transmis par mail à </w:t>
      </w:r>
      <w:hyperlink r:id="rId10" w:history="1">
        <w:r w:rsidR="00DB3D26" w:rsidRPr="00D917AC">
          <w:rPr>
            <w:rStyle w:val="Lienhypertexte"/>
            <w:rFonts w:asciiTheme="minorHAnsi" w:hAnsiTheme="minorHAnsi" w:cstheme="minorHAnsi"/>
          </w:rPr>
          <w:t>contact@cc-vallee-doller.fr</w:t>
        </w:r>
      </w:hyperlink>
    </w:p>
    <w:p w14:paraId="1FF580F7" w14:textId="77777777" w:rsidR="00C64726" w:rsidRPr="00CF720F" w:rsidRDefault="00C64726" w:rsidP="00B31BFC">
      <w:pPr>
        <w:pStyle w:val="Corpsdetexte"/>
        <w:spacing w:line="276" w:lineRule="auto"/>
        <w:jc w:val="both"/>
        <w:rPr>
          <w:rFonts w:asciiTheme="minorHAnsi" w:hAnsiTheme="minorHAnsi" w:cstheme="minorHAnsi"/>
        </w:rPr>
      </w:pPr>
    </w:p>
    <w:p w14:paraId="28613E8D"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4"/>
        </w:rPr>
        <w:t xml:space="preserve"> </w:t>
      </w:r>
      <w:r w:rsidRPr="00CF720F">
        <w:rPr>
          <w:rFonts w:asciiTheme="minorHAnsi" w:hAnsiTheme="minorHAnsi" w:cstheme="minorHAnsi"/>
        </w:rPr>
        <w:t>6</w:t>
      </w:r>
      <w:r w:rsidRPr="00CF720F">
        <w:rPr>
          <w:rFonts w:asciiTheme="minorHAnsi" w:hAnsiTheme="minorHAnsi" w:cstheme="minorHAnsi"/>
          <w:spacing w:val="47"/>
        </w:rPr>
        <w:t xml:space="preserve"> </w:t>
      </w:r>
      <w:r w:rsidRPr="00CF720F">
        <w:rPr>
          <w:rFonts w:asciiTheme="minorHAnsi" w:hAnsiTheme="minorHAnsi" w:cstheme="minorHAnsi"/>
        </w:rPr>
        <w:t>:</w:t>
      </w:r>
      <w:r w:rsidRPr="00CF720F">
        <w:rPr>
          <w:rFonts w:asciiTheme="minorHAnsi" w:hAnsiTheme="minorHAnsi" w:cstheme="minorHAnsi"/>
          <w:spacing w:val="-4"/>
        </w:rPr>
        <w:t xml:space="preserve"> </w:t>
      </w:r>
      <w:r w:rsidRPr="00CF720F">
        <w:rPr>
          <w:rFonts w:asciiTheme="minorHAnsi" w:hAnsiTheme="minorHAnsi" w:cstheme="minorHAnsi"/>
        </w:rPr>
        <w:t>PIECES</w:t>
      </w:r>
      <w:r w:rsidRPr="00CF720F">
        <w:rPr>
          <w:rFonts w:asciiTheme="minorHAnsi" w:hAnsiTheme="minorHAnsi" w:cstheme="minorHAnsi"/>
          <w:spacing w:val="-2"/>
        </w:rPr>
        <w:t xml:space="preserve"> </w:t>
      </w:r>
      <w:r w:rsidRPr="00CF720F">
        <w:rPr>
          <w:rFonts w:asciiTheme="minorHAnsi" w:hAnsiTheme="minorHAnsi" w:cstheme="minorHAnsi"/>
        </w:rPr>
        <w:t>CONSTITUTIVES</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4"/>
        </w:rPr>
        <w:t xml:space="preserve"> </w:t>
      </w:r>
      <w:r w:rsidRPr="00CF720F">
        <w:rPr>
          <w:rFonts w:asciiTheme="minorHAnsi" w:hAnsiTheme="minorHAnsi" w:cstheme="minorHAnsi"/>
          <w:spacing w:val="-2"/>
        </w:rPr>
        <w:t>DOSSIER</w:t>
      </w:r>
    </w:p>
    <w:p w14:paraId="406A8FC6"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Le</w:t>
      </w:r>
      <w:r w:rsidRPr="00CF720F">
        <w:rPr>
          <w:rFonts w:asciiTheme="minorHAnsi" w:hAnsiTheme="minorHAnsi" w:cstheme="minorHAnsi"/>
          <w:spacing w:val="-3"/>
        </w:rPr>
        <w:t xml:space="preserve"> </w:t>
      </w:r>
      <w:r w:rsidRPr="00CF720F">
        <w:rPr>
          <w:rFonts w:asciiTheme="minorHAnsi" w:hAnsiTheme="minorHAnsi" w:cstheme="minorHAnsi"/>
        </w:rPr>
        <w:t>dossier</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5"/>
        </w:rPr>
        <w:t xml:space="preserve"> </w:t>
      </w:r>
      <w:r w:rsidRPr="00CF720F">
        <w:rPr>
          <w:rFonts w:asciiTheme="minorHAnsi" w:hAnsiTheme="minorHAnsi" w:cstheme="minorHAnsi"/>
        </w:rPr>
        <w:t>demande</w:t>
      </w:r>
      <w:r w:rsidRPr="00CF720F">
        <w:rPr>
          <w:rFonts w:asciiTheme="minorHAnsi" w:hAnsiTheme="minorHAnsi" w:cstheme="minorHAnsi"/>
          <w:spacing w:val="-5"/>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subvention</w:t>
      </w:r>
      <w:r w:rsidRPr="00CF720F">
        <w:rPr>
          <w:rFonts w:asciiTheme="minorHAnsi" w:hAnsiTheme="minorHAnsi" w:cstheme="minorHAnsi"/>
          <w:spacing w:val="-2"/>
        </w:rPr>
        <w:t xml:space="preserve"> </w:t>
      </w:r>
      <w:r w:rsidRPr="00CF720F">
        <w:rPr>
          <w:rFonts w:asciiTheme="minorHAnsi" w:hAnsiTheme="minorHAnsi" w:cstheme="minorHAnsi"/>
        </w:rPr>
        <w:t>est</w:t>
      </w:r>
      <w:r w:rsidRPr="00CF720F">
        <w:rPr>
          <w:rFonts w:asciiTheme="minorHAnsi" w:hAnsiTheme="minorHAnsi" w:cstheme="minorHAnsi"/>
          <w:spacing w:val="-3"/>
        </w:rPr>
        <w:t xml:space="preserve"> </w:t>
      </w:r>
      <w:r w:rsidRPr="00CF720F">
        <w:rPr>
          <w:rFonts w:asciiTheme="minorHAnsi" w:hAnsiTheme="minorHAnsi" w:cstheme="minorHAnsi"/>
        </w:rPr>
        <w:t>composé</w:t>
      </w:r>
      <w:r w:rsidRPr="00CF720F">
        <w:rPr>
          <w:rFonts w:asciiTheme="minorHAnsi" w:hAnsiTheme="minorHAnsi" w:cstheme="minorHAnsi"/>
          <w:spacing w:val="-3"/>
        </w:rPr>
        <w:t xml:space="preserve"> </w:t>
      </w:r>
      <w:r w:rsidRPr="00CF720F">
        <w:rPr>
          <w:rFonts w:asciiTheme="minorHAnsi" w:hAnsiTheme="minorHAnsi" w:cstheme="minorHAnsi"/>
        </w:rPr>
        <w:t>obligatoirement</w:t>
      </w:r>
      <w:r w:rsidRPr="00CF720F">
        <w:rPr>
          <w:rFonts w:asciiTheme="minorHAnsi" w:hAnsiTheme="minorHAnsi" w:cstheme="minorHAnsi"/>
          <w:spacing w:val="-5"/>
        </w:rPr>
        <w:t xml:space="preserve"> </w:t>
      </w:r>
      <w:r w:rsidRPr="00CF720F">
        <w:rPr>
          <w:rFonts w:asciiTheme="minorHAnsi" w:hAnsiTheme="minorHAnsi" w:cstheme="minorHAnsi"/>
        </w:rPr>
        <w:t>des</w:t>
      </w:r>
      <w:r w:rsidRPr="00CF720F">
        <w:rPr>
          <w:rFonts w:asciiTheme="minorHAnsi" w:hAnsiTheme="minorHAnsi" w:cstheme="minorHAnsi"/>
          <w:spacing w:val="-3"/>
        </w:rPr>
        <w:t xml:space="preserve"> </w:t>
      </w:r>
      <w:r w:rsidRPr="00CF720F">
        <w:rPr>
          <w:rFonts w:asciiTheme="minorHAnsi" w:hAnsiTheme="minorHAnsi" w:cstheme="minorHAnsi"/>
        </w:rPr>
        <w:t>pièces</w:t>
      </w:r>
      <w:r w:rsidRPr="00CF720F">
        <w:rPr>
          <w:rFonts w:asciiTheme="minorHAnsi" w:hAnsiTheme="minorHAnsi" w:cstheme="minorHAnsi"/>
          <w:spacing w:val="-1"/>
        </w:rPr>
        <w:t xml:space="preserve"> </w:t>
      </w:r>
      <w:r w:rsidRPr="00CF720F">
        <w:rPr>
          <w:rFonts w:asciiTheme="minorHAnsi" w:hAnsiTheme="minorHAnsi" w:cstheme="minorHAnsi"/>
        </w:rPr>
        <w:t>suivantes</w:t>
      </w:r>
      <w:r w:rsidRPr="00CF720F">
        <w:rPr>
          <w:rFonts w:asciiTheme="minorHAnsi" w:hAnsiTheme="minorHAnsi" w:cstheme="minorHAnsi"/>
          <w:spacing w:val="-2"/>
        </w:rPr>
        <w:t xml:space="preserve"> </w:t>
      </w:r>
      <w:r w:rsidRPr="00CF720F">
        <w:rPr>
          <w:rFonts w:asciiTheme="minorHAnsi" w:hAnsiTheme="minorHAnsi" w:cstheme="minorHAnsi"/>
          <w:spacing w:val="-10"/>
        </w:rPr>
        <w:t>:</w:t>
      </w:r>
    </w:p>
    <w:p w14:paraId="531A6B81" w14:textId="7B703139" w:rsidR="00C64726" w:rsidRPr="00CF720F" w:rsidRDefault="00075ECF" w:rsidP="001849A8">
      <w:pPr>
        <w:pStyle w:val="Paragraphedeliste"/>
        <w:numPr>
          <w:ilvl w:val="0"/>
          <w:numId w:val="1"/>
        </w:numPr>
        <w:ind w:left="426" w:right="915" w:hanging="283"/>
        <w:jc w:val="both"/>
        <w:rPr>
          <w:rFonts w:asciiTheme="minorHAnsi" w:hAnsiTheme="minorHAnsi" w:cstheme="minorHAnsi"/>
        </w:rPr>
      </w:pPr>
      <w:proofErr w:type="gramStart"/>
      <w:r w:rsidRPr="00CF720F">
        <w:rPr>
          <w:rFonts w:asciiTheme="minorHAnsi" w:hAnsiTheme="minorHAnsi" w:cstheme="minorHAnsi"/>
        </w:rPr>
        <w:t>le</w:t>
      </w:r>
      <w:proofErr w:type="gramEnd"/>
      <w:r w:rsidRPr="00CF720F">
        <w:rPr>
          <w:rFonts w:asciiTheme="minorHAnsi" w:hAnsiTheme="minorHAnsi" w:cstheme="minorHAnsi"/>
          <w:spacing w:val="-2"/>
        </w:rPr>
        <w:t xml:space="preserve"> </w:t>
      </w:r>
      <w:r w:rsidRPr="00CF720F">
        <w:rPr>
          <w:rFonts w:asciiTheme="minorHAnsi" w:hAnsiTheme="minorHAnsi" w:cstheme="minorHAnsi"/>
        </w:rPr>
        <w:t>dossier</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demande</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subvention</w:t>
      </w:r>
      <w:r w:rsidRPr="00CF720F">
        <w:rPr>
          <w:rFonts w:asciiTheme="minorHAnsi" w:hAnsiTheme="minorHAnsi" w:cstheme="minorHAnsi"/>
          <w:spacing w:val="-2"/>
        </w:rPr>
        <w:t xml:space="preserve"> </w:t>
      </w:r>
      <w:r w:rsidRPr="00CF720F">
        <w:rPr>
          <w:rFonts w:asciiTheme="minorHAnsi" w:hAnsiTheme="minorHAnsi" w:cstheme="minorHAnsi"/>
        </w:rPr>
        <w:t>complété</w:t>
      </w:r>
      <w:r w:rsidRPr="00CF720F">
        <w:rPr>
          <w:rFonts w:asciiTheme="minorHAnsi" w:hAnsiTheme="minorHAnsi" w:cstheme="minorHAnsi"/>
          <w:spacing w:val="-2"/>
        </w:rPr>
        <w:t xml:space="preserve"> </w:t>
      </w:r>
      <w:r w:rsidRPr="00CF720F">
        <w:rPr>
          <w:rFonts w:asciiTheme="minorHAnsi" w:hAnsiTheme="minorHAnsi" w:cstheme="minorHAnsi"/>
          <w:i/>
        </w:rPr>
        <w:t>(à</w:t>
      </w:r>
      <w:r w:rsidRPr="00CF720F">
        <w:rPr>
          <w:rFonts w:asciiTheme="minorHAnsi" w:hAnsiTheme="minorHAnsi" w:cstheme="minorHAnsi"/>
          <w:i/>
          <w:spacing w:val="-2"/>
        </w:rPr>
        <w:t xml:space="preserve"> </w:t>
      </w:r>
      <w:r w:rsidRPr="00CF720F">
        <w:rPr>
          <w:rFonts w:asciiTheme="minorHAnsi" w:hAnsiTheme="minorHAnsi" w:cstheme="minorHAnsi"/>
          <w:i/>
        </w:rPr>
        <w:t>télécharger</w:t>
      </w:r>
      <w:r w:rsidRPr="00CF720F">
        <w:rPr>
          <w:rFonts w:asciiTheme="minorHAnsi" w:hAnsiTheme="minorHAnsi" w:cstheme="minorHAnsi"/>
          <w:i/>
          <w:spacing w:val="-2"/>
        </w:rPr>
        <w:t xml:space="preserve"> </w:t>
      </w:r>
      <w:r w:rsidRPr="00CF720F">
        <w:rPr>
          <w:rFonts w:asciiTheme="minorHAnsi" w:hAnsiTheme="minorHAnsi" w:cstheme="minorHAnsi"/>
          <w:i/>
        </w:rPr>
        <w:t>sur</w:t>
      </w:r>
      <w:r w:rsidRPr="00CF720F">
        <w:rPr>
          <w:rFonts w:asciiTheme="minorHAnsi" w:hAnsiTheme="minorHAnsi" w:cstheme="minorHAnsi"/>
          <w:i/>
          <w:spacing w:val="-3"/>
        </w:rPr>
        <w:t xml:space="preserve"> </w:t>
      </w:r>
      <w:r w:rsidRPr="00CF720F">
        <w:rPr>
          <w:rFonts w:asciiTheme="minorHAnsi" w:hAnsiTheme="minorHAnsi" w:cstheme="minorHAnsi"/>
          <w:i/>
        </w:rPr>
        <w:t>le</w:t>
      </w:r>
      <w:r w:rsidRPr="00CF720F">
        <w:rPr>
          <w:rFonts w:asciiTheme="minorHAnsi" w:hAnsiTheme="minorHAnsi" w:cstheme="minorHAnsi"/>
          <w:i/>
          <w:spacing w:val="-5"/>
        </w:rPr>
        <w:t xml:space="preserve"> </w:t>
      </w:r>
      <w:r w:rsidRPr="00CF720F">
        <w:rPr>
          <w:rFonts w:asciiTheme="minorHAnsi" w:hAnsiTheme="minorHAnsi" w:cstheme="minorHAnsi"/>
          <w:i/>
        </w:rPr>
        <w:t>site</w:t>
      </w:r>
      <w:r w:rsidRPr="00CF720F">
        <w:rPr>
          <w:rFonts w:asciiTheme="minorHAnsi" w:hAnsiTheme="minorHAnsi" w:cstheme="minorHAnsi"/>
          <w:i/>
          <w:spacing w:val="-4"/>
        </w:rPr>
        <w:t xml:space="preserve"> </w:t>
      </w:r>
      <w:r w:rsidRPr="00CF720F">
        <w:rPr>
          <w:rFonts w:asciiTheme="minorHAnsi" w:hAnsiTheme="minorHAnsi" w:cstheme="minorHAnsi"/>
          <w:i/>
        </w:rPr>
        <w:t>internet</w:t>
      </w:r>
      <w:r w:rsidRPr="00CF720F">
        <w:rPr>
          <w:rFonts w:asciiTheme="minorHAnsi" w:hAnsiTheme="minorHAnsi" w:cstheme="minorHAnsi"/>
          <w:i/>
          <w:spacing w:val="-2"/>
        </w:rPr>
        <w:t xml:space="preserve"> </w:t>
      </w:r>
      <w:r w:rsidRPr="00CF720F">
        <w:rPr>
          <w:rFonts w:asciiTheme="minorHAnsi" w:hAnsiTheme="minorHAnsi" w:cstheme="minorHAnsi"/>
          <w:i/>
        </w:rPr>
        <w:t>de</w:t>
      </w:r>
      <w:r w:rsidRPr="00CF720F">
        <w:rPr>
          <w:rFonts w:asciiTheme="minorHAnsi" w:hAnsiTheme="minorHAnsi" w:cstheme="minorHAnsi"/>
          <w:i/>
          <w:spacing w:val="-4"/>
        </w:rPr>
        <w:t xml:space="preserve"> </w:t>
      </w:r>
      <w:r w:rsidRPr="00CF720F">
        <w:rPr>
          <w:rFonts w:asciiTheme="minorHAnsi" w:hAnsiTheme="minorHAnsi" w:cstheme="minorHAnsi"/>
          <w:i/>
        </w:rPr>
        <w:t>la</w:t>
      </w:r>
      <w:r w:rsidRPr="00CF720F">
        <w:rPr>
          <w:rFonts w:asciiTheme="minorHAnsi" w:hAnsiTheme="minorHAnsi" w:cstheme="minorHAnsi"/>
          <w:i/>
          <w:spacing w:val="-4"/>
        </w:rPr>
        <w:t xml:space="preserve"> </w:t>
      </w:r>
      <w:r w:rsidR="005723AA">
        <w:rPr>
          <w:rFonts w:asciiTheme="minorHAnsi" w:hAnsiTheme="minorHAnsi" w:cstheme="minorHAnsi"/>
          <w:i/>
        </w:rPr>
        <w:t>CCVDS</w:t>
      </w:r>
      <w:r w:rsidRPr="00CF720F">
        <w:rPr>
          <w:rFonts w:asciiTheme="minorHAnsi" w:hAnsiTheme="minorHAnsi" w:cstheme="minorHAnsi"/>
          <w:i/>
          <w:spacing w:val="-2"/>
        </w:rPr>
        <w:t>)</w:t>
      </w:r>
      <w:r w:rsidRPr="00CF720F">
        <w:rPr>
          <w:rFonts w:asciiTheme="minorHAnsi" w:hAnsiTheme="minorHAnsi" w:cstheme="minorHAnsi"/>
          <w:spacing w:val="-2"/>
        </w:rPr>
        <w:t>,</w:t>
      </w:r>
    </w:p>
    <w:p w14:paraId="379B2621"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une</w:t>
      </w:r>
      <w:proofErr w:type="gramEnd"/>
      <w:r w:rsidRPr="00CF720F">
        <w:rPr>
          <w:rFonts w:asciiTheme="minorHAnsi" w:hAnsiTheme="minorHAnsi" w:cstheme="minorHAnsi"/>
          <w:spacing w:val="-3"/>
        </w:rPr>
        <w:t xml:space="preserve"> </w:t>
      </w:r>
      <w:r w:rsidRPr="00CF720F">
        <w:rPr>
          <w:rFonts w:asciiTheme="minorHAnsi" w:hAnsiTheme="minorHAnsi" w:cstheme="minorHAnsi"/>
        </w:rPr>
        <w:t>lettre</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demande</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5"/>
        </w:rPr>
        <w:t xml:space="preserve"> </w:t>
      </w:r>
      <w:r w:rsidRPr="00CF720F">
        <w:rPr>
          <w:rFonts w:asciiTheme="minorHAnsi" w:hAnsiTheme="minorHAnsi" w:cstheme="minorHAnsi"/>
        </w:rPr>
        <w:t>subvention</w:t>
      </w:r>
      <w:r w:rsidRPr="00CF720F">
        <w:rPr>
          <w:rFonts w:asciiTheme="minorHAnsi" w:hAnsiTheme="minorHAnsi" w:cstheme="minorHAnsi"/>
          <w:spacing w:val="-3"/>
        </w:rPr>
        <w:t xml:space="preserve"> </w:t>
      </w:r>
      <w:r w:rsidRPr="00CF720F">
        <w:rPr>
          <w:rFonts w:asciiTheme="minorHAnsi" w:hAnsiTheme="minorHAnsi" w:cstheme="minorHAnsi"/>
        </w:rPr>
        <w:t>du</w:t>
      </w:r>
      <w:r w:rsidRPr="00CF720F">
        <w:rPr>
          <w:rFonts w:asciiTheme="minorHAnsi" w:hAnsiTheme="minorHAnsi" w:cstheme="minorHAnsi"/>
          <w:spacing w:val="-2"/>
        </w:rPr>
        <w:t xml:space="preserve"> </w:t>
      </w:r>
      <w:r w:rsidRPr="00CF720F">
        <w:rPr>
          <w:rFonts w:asciiTheme="minorHAnsi" w:hAnsiTheme="minorHAnsi" w:cstheme="minorHAnsi"/>
        </w:rPr>
        <w:t>Président</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l’association</w:t>
      </w:r>
      <w:r w:rsidRPr="00CF720F">
        <w:rPr>
          <w:rFonts w:asciiTheme="minorHAnsi" w:hAnsiTheme="minorHAnsi" w:cstheme="minorHAnsi"/>
          <w:spacing w:val="-4"/>
        </w:rPr>
        <w:t xml:space="preserve"> </w:t>
      </w:r>
      <w:r w:rsidRPr="00CF720F">
        <w:rPr>
          <w:rFonts w:asciiTheme="minorHAnsi" w:hAnsiTheme="minorHAnsi" w:cstheme="minorHAnsi"/>
        </w:rPr>
        <w:t>justifiant</w:t>
      </w:r>
      <w:r w:rsidRPr="00CF720F">
        <w:rPr>
          <w:rFonts w:asciiTheme="minorHAnsi" w:hAnsiTheme="minorHAnsi" w:cstheme="minorHAnsi"/>
          <w:spacing w:val="-3"/>
        </w:rPr>
        <w:t xml:space="preserve"> </w:t>
      </w:r>
      <w:r w:rsidRPr="00CF720F">
        <w:rPr>
          <w:rFonts w:asciiTheme="minorHAnsi" w:hAnsiTheme="minorHAnsi" w:cstheme="minorHAnsi"/>
        </w:rPr>
        <w:t>le</w:t>
      </w:r>
      <w:r w:rsidRPr="00CF720F">
        <w:rPr>
          <w:rFonts w:asciiTheme="minorHAnsi" w:hAnsiTheme="minorHAnsi" w:cstheme="minorHAnsi"/>
          <w:spacing w:val="-4"/>
        </w:rPr>
        <w:t xml:space="preserve"> </w:t>
      </w:r>
      <w:r w:rsidRPr="00CF720F">
        <w:rPr>
          <w:rFonts w:asciiTheme="minorHAnsi" w:hAnsiTheme="minorHAnsi" w:cstheme="minorHAnsi"/>
          <w:spacing w:val="-2"/>
        </w:rPr>
        <w:t>projet,</w:t>
      </w:r>
    </w:p>
    <w:p w14:paraId="561299E7" w14:textId="77777777" w:rsidR="00C64726" w:rsidRPr="00CF720F" w:rsidRDefault="00075ECF" w:rsidP="001849A8">
      <w:pPr>
        <w:pStyle w:val="Paragraphedeliste"/>
        <w:numPr>
          <w:ilvl w:val="0"/>
          <w:numId w:val="1"/>
        </w:numPr>
        <w:ind w:left="426" w:right="301" w:hanging="283"/>
        <w:jc w:val="both"/>
        <w:rPr>
          <w:rFonts w:asciiTheme="minorHAnsi" w:hAnsiTheme="minorHAnsi" w:cstheme="minorHAnsi"/>
        </w:rPr>
      </w:pPr>
      <w:proofErr w:type="gramStart"/>
      <w:r w:rsidRPr="00CF720F">
        <w:rPr>
          <w:rFonts w:asciiTheme="minorHAnsi" w:hAnsiTheme="minorHAnsi" w:cstheme="minorHAnsi"/>
        </w:rPr>
        <w:t>un</w:t>
      </w:r>
      <w:proofErr w:type="gramEnd"/>
      <w:r w:rsidRPr="00CF720F">
        <w:rPr>
          <w:rFonts w:asciiTheme="minorHAnsi" w:hAnsiTheme="minorHAnsi" w:cstheme="minorHAnsi"/>
          <w:spacing w:val="-2"/>
        </w:rPr>
        <w:t xml:space="preserve"> </w:t>
      </w:r>
      <w:r w:rsidRPr="00CF720F">
        <w:rPr>
          <w:rFonts w:asciiTheme="minorHAnsi" w:hAnsiTheme="minorHAnsi" w:cstheme="minorHAnsi"/>
        </w:rPr>
        <w:t>dossier</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présentation</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4"/>
        </w:rPr>
        <w:t xml:space="preserve"> </w:t>
      </w:r>
      <w:r w:rsidRPr="00CF720F">
        <w:rPr>
          <w:rFonts w:asciiTheme="minorHAnsi" w:hAnsiTheme="minorHAnsi" w:cstheme="minorHAnsi"/>
        </w:rPr>
        <w:t>projet,</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l’action,</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2"/>
        </w:rPr>
        <w:t xml:space="preserve"> </w:t>
      </w:r>
      <w:r w:rsidRPr="00CF720F">
        <w:rPr>
          <w:rFonts w:asciiTheme="minorHAnsi" w:hAnsiTheme="minorHAnsi" w:cstheme="minorHAnsi"/>
        </w:rPr>
        <w:t>fonctionnement</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l’association</w:t>
      </w:r>
      <w:r w:rsidRPr="00CF720F">
        <w:rPr>
          <w:rFonts w:asciiTheme="minorHAnsi" w:hAnsiTheme="minorHAnsi" w:cstheme="minorHAnsi"/>
          <w:spacing w:val="-2"/>
        </w:rPr>
        <w:t xml:space="preserve"> </w:t>
      </w:r>
      <w:r w:rsidRPr="00CF720F">
        <w:rPr>
          <w:rFonts w:asciiTheme="minorHAnsi" w:hAnsiTheme="minorHAnsi" w:cstheme="minorHAnsi"/>
        </w:rPr>
        <w:t>(précisant</w:t>
      </w:r>
      <w:r w:rsidRPr="00CF720F">
        <w:rPr>
          <w:rFonts w:asciiTheme="minorHAnsi" w:hAnsiTheme="minorHAnsi" w:cstheme="minorHAnsi"/>
          <w:spacing w:val="-2"/>
        </w:rPr>
        <w:t xml:space="preserve"> </w:t>
      </w:r>
      <w:r w:rsidRPr="00CF720F">
        <w:rPr>
          <w:rFonts w:asciiTheme="minorHAnsi" w:hAnsiTheme="minorHAnsi" w:cstheme="minorHAnsi"/>
        </w:rPr>
        <w:t>les objectifs poursuivis),</w:t>
      </w:r>
    </w:p>
    <w:p w14:paraId="22A70B8F"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le</w:t>
      </w:r>
      <w:proofErr w:type="gramEnd"/>
      <w:r w:rsidRPr="00CF720F">
        <w:rPr>
          <w:rFonts w:asciiTheme="minorHAnsi" w:hAnsiTheme="minorHAnsi" w:cstheme="minorHAnsi"/>
          <w:spacing w:val="-3"/>
        </w:rPr>
        <w:t xml:space="preserve"> </w:t>
      </w:r>
      <w:r w:rsidRPr="00CF720F">
        <w:rPr>
          <w:rFonts w:asciiTheme="minorHAnsi" w:hAnsiTheme="minorHAnsi" w:cstheme="minorHAnsi"/>
        </w:rPr>
        <w:t>compte</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résultat</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la</w:t>
      </w:r>
      <w:r w:rsidRPr="00CF720F">
        <w:rPr>
          <w:rFonts w:asciiTheme="minorHAnsi" w:hAnsiTheme="minorHAnsi" w:cstheme="minorHAnsi"/>
          <w:spacing w:val="-3"/>
        </w:rPr>
        <w:t xml:space="preserve"> </w:t>
      </w:r>
      <w:r w:rsidRPr="00CF720F">
        <w:rPr>
          <w:rFonts w:asciiTheme="minorHAnsi" w:hAnsiTheme="minorHAnsi" w:cstheme="minorHAnsi"/>
        </w:rPr>
        <w:t>dernière</w:t>
      </w:r>
      <w:r w:rsidRPr="00CF720F">
        <w:rPr>
          <w:rFonts w:asciiTheme="minorHAnsi" w:hAnsiTheme="minorHAnsi" w:cstheme="minorHAnsi"/>
          <w:spacing w:val="-4"/>
        </w:rPr>
        <w:t xml:space="preserve"> </w:t>
      </w:r>
      <w:r w:rsidRPr="00CF720F">
        <w:rPr>
          <w:rFonts w:asciiTheme="minorHAnsi" w:hAnsiTheme="minorHAnsi" w:cstheme="minorHAnsi"/>
        </w:rPr>
        <w:t>assemblée</w:t>
      </w:r>
      <w:r w:rsidRPr="00CF720F">
        <w:rPr>
          <w:rFonts w:asciiTheme="minorHAnsi" w:hAnsiTheme="minorHAnsi" w:cstheme="minorHAnsi"/>
          <w:spacing w:val="-5"/>
        </w:rPr>
        <w:t xml:space="preserve"> </w:t>
      </w:r>
      <w:r w:rsidRPr="00CF720F">
        <w:rPr>
          <w:rFonts w:asciiTheme="minorHAnsi" w:hAnsiTheme="minorHAnsi" w:cstheme="minorHAnsi"/>
        </w:rPr>
        <w:t>générale</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5"/>
        </w:rPr>
        <w:t xml:space="preserve"> </w:t>
      </w:r>
      <w:r w:rsidRPr="00CF720F">
        <w:rPr>
          <w:rFonts w:asciiTheme="minorHAnsi" w:hAnsiTheme="minorHAnsi" w:cstheme="minorHAnsi"/>
        </w:rPr>
        <w:t>l’association</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5"/>
        </w:rPr>
        <w:t xml:space="preserve"> </w:t>
      </w:r>
      <w:r w:rsidRPr="00CF720F">
        <w:rPr>
          <w:rFonts w:asciiTheme="minorHAnsi" w:hAnsiTheme="minorHAnsi" w:cstheme="minorHAnsi"/>
        </w:rPr>
        <w:t>l’année</w:t>
      </w:r>
      <w:r w:rsidRPr="00CF720F">
        <w:rPr>
          <w:rFonts w:asciiTheme="minorHAnsi" w:hAnsiTheme="minorHAnsi" w:cstheme="minorHAnsi"/>
          <w:spacing w:val="-2"/>
        </w:rPr>
        <w:t xml:space="preserve"> </w:t>
      </w:r>
      <w:r w:rsidRPr="00CF720F">
        <w:rPr>
          <w:rFonts w:asciiTheme="minorHAnsi" w:hAnsiTheme="minorHAnsi" w:cstheme="minorHAnsi"/>
        </w:rPr>
        <w:t>N-</w:t>
      </w:r>
      <w:r w:rsidRPr="00CF720F">
        <w:rPr>
          <w:rFonts w:asciiTheme="minorHAnsi" w:hAnsiTheme="minorHAnsi" w:cstheme="minorHAnsi"/>
          <w:spacing w:val="-5"/>
        </w:rPr>
        <w:t>1,</w:t>
      </w:r>
    </w:p>
    <w:p w14:paraId="7D734237"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le</w:t>
      </w:r>
      <w:proofErr w:type="gramEnd"/>
      <w:r w:rsidRPr="00CF720F">
        <w:rPr>
          <w:rFonts w:asciiTheme="minorHAnsi" w:hAnsiTheme="minorHAnsi" w:cstheme="minorHAnsi"/>
          <w:spacing w:val="-2"/>
        </w:rPr>
        <w:t xml:space="preserve"> </w:t>
      </w:r>
      <w:r w:rsidRPr="00CF720F">
        <w:rPr>
          <w:rFonts w:asciiTheme="minorHAnsi" w:hAnsiTheme="minorHAnsi" w:cstheme="minorHAnsi"/>
        </w:rPr>
        <w:t>bilan</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l’association</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l’année</w:t>
      </w:r>
      <w:r w:rsidRPr="00CF720F">
        <w:rPr>
          <w:rFonts w:asciiTheme="minorHAnsi" w:hAnsiTheme="minorHAnsi" w:cstheme="minorHAnsi"/>
          <w:spacing w:val="-1"/>
        </w:rPr>
        <w:t xml:space="preserve"> </w:t>
      </w:r>
      <w:r w:rsidRPr="00CF720F">
        <w:rPr>
          <w:rFonts w:asciiTheme="minorHAnsi" w:hAnsiTheme="minorHAnsi" w:cstheme="minorHAnsi"/>
        </w:rPr>
        <w:t>N-</w:t>
      </w:r>
      <w:r w:rsidRPr="00CF720F">
        <w:rPr>
          <w:rFonts w:asciiTheme="minorHAnsi" w:hAnsiTheme="minorHAnsi" w:cstheme="minorHAnsi"/>
          <w:spacing w:val="-5"/>
        </w:rPr>
        <w:t>1,</w:t>
      </w:r>
    </w:p>
    <w:p w14:paraId="49C02CF1"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le</w:t>
      </w:r>
      <w:proofErr w:type="gramEnd"/>
      <w:r w:rsidRPr="00CF720F">
        <w:rPr>
          <w:rFonts w:asciiTheme="minorHAnsi" w:hAnsiTheme="minorHAnsi" w:cstheme="minorHAnsi"/>
          <w:spacing w:val="-3"/>
        </w:rPr>
        <w:t xml:space="preserve"> </w:t>
      </w:r>
      <w:r w:rsidRPr="00CF720F">
        <w:rPr>
          <w:rFonts w:asciiTheme="minorHAnsi" w:hAnsiTheme="minorHAnsi" w:cstheme="minorHAnsi"/>
        </w:rPr>
        <w:t>budget</w:t>
      </w:r>
      <w:r w:rsidRPr="00CF720F">
        <w:rPr>
          <w:rFonts w:asciiTheme="minorHAnsi" w:hAnsiTheme="minorHAnsi" w:cstheme="minorHAnsi"/>
          <w:spacing w:val="-3"/>
        </w:rPr>
        <w:t xml:space="preserve"> </w:t>
      </w:r>
      <w:r w:rsidRPr="00CF720F">
        <w:rPr>
          <w:rFonts w:asciiTheme="minorHAnsi" w:hAnsiTheme="minorHAnsi" w:cstheme="minorHAnsi"/>
        </w:rPr>
        <w:t>prévisionnel</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3"/>
        </w:rPr>
        <w:t xml:space="preserve"> </w:t>
      </w:r>
      <w:r w:rsidRPr="00CF720F">
        <w:rPr>
          <w:rFonts w:asciiTheme="minorHAnsi" w:hAnsiTheme="minorHAnsi" w:cstheme="minorHAnsi"/>
        </w:rPr>
        <w:t>projet</w:t>
      </w:r>
      <w:r w:rsidRPr="00CF720F">
        <w:rPr>
          <w:rFonts w:asciiTheme="minorHAnsi" w:hAnsiTheme="minorHAnsi" w:cstheme="minorHAnsi"/>
          <w:spacing w:val="-2"/>
        </w:rPr>
        <w:t xml:space="preserve"> </w:t>
      </w:r>
      <w:r w:rsidRPr="00CF720F">
        <w:rPr>
          <w:rFonts w:asciiTheme="minorHAnsi" w:hAnsiTheme="minorHAnsi" w:cstheme="minorHAnsi"/>
          <w:spacing w:val="-4"/>
        </w:rPr>
        <w:t>(N),</w:t>
      </w:r>
    </w:p>
    <w:p w14:paraId="6C890838"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les</w:t>
      </w:r>
      <w:proofErr w:type="gramEnd"/>
      <w:r w:rsidRPr="00CF720F">
        <w:rPr>
          <w:rFonts w:asciiTheme="minorHAnsi" w:hAnsiTheme="minorHAnsi" w:cstheme="minorHAnsi"/>
          <w:spacing w:val="-2"/>
        </w:rPr>
        <w:t xml:space="preserve"> </w:t>
      </w:r>
      <w:r w:rsidRPr="00CF720F">
        <w:rPr>
          <w:rFonts w:asciiTheme="minorHAnsi" w:hAnsiTheme="minorHAnsi" w:cstheme="minorHAnsi"/>
        </w:rPr>
        <w:t>statuts</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1"/>
        </w:rPr>
        <w:t xml:space="preserve"> </w:t>
      </w:r>
      <w:r w:rsidRPr="00CF720F">
        <w:rPr>
          <w:rFonts w:asciiTheme="minorHAnsi" w:hAnsiTheme="minorHAnsi" w:cstheme="minorHAnsi"/>
          <w:spacing w:val="-2"/>
        </w:rPr>
        <w:t>l’association,</w:t>
      </w:r>
    </w:p>
    <w:p w14:paraId="600D310C"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un</w:t>
      </w:r>
      <w:proofErr w:type="gramEnd"/>
      <w:r w:rsidRPr="00CF720F">
        <w:rPr>
          <w:rFonts w:asciiTheme="minorHAnsi" w:hAnsiTheme="minorHAnsi" w:cstheme="minorHAnsi"/>
        </w:rPr>
        <w:t xml:space="preserve"> </w:t>
      </w:r>
      <w:r w:rsidRPr="00CF720F">
        <w:rPr>
          <w:rFonts w:asciiTheme="minorHAnsi" w:hAnsiTheme="minorHAnsi" w:cstheme="minorHAnsi"/>
          <w:spacing w:val="-4"/>
        </w:rPr>
        <w:t>RIB,</w:t>
      </w:r>
    </w:p>
    <w:p w14:paraId="751F77FE" w14:textId="77777777" w:rsidR="00C64726" w:rsidRPr="00CF720F" w:rsidRDefault="00075ECF" w:rsidP="001849A8">
      <w:pPr>
        <w:pStyle w:val="Paragraphedeliste"/>
        <w:numPr>
          <w:ilvl w:val="0"/>
          <w:numId w:val="1"/>
        </w:numPr>
        <w:ind w:left="426" w:hanging="283"/>
        <w:jc w:val="both"/>
        <w:rPr>
          <w:rFonts w:asciiTheme="minorHAnsi" w:hAnsiTheme="minorHAnsi" w:cstheme="minorHAnsi"/>
        </w:rPr>
      </w:pPr>
      <w:proofErr w:type="gramStart"/>
      <w:r w:rsidRPr="00CF720F">
        <w:rPr>
          <w:rFonts w:asciiTheme="minorHAnsi" w:hAnsiTheme="minorHAnsi" w:cstheme="minorHAnsi"/>
        </w:rPr>
        <w:t>les</w:t>
      </w:r>
      <w:proofErr w:type="gramEnd"/>
      <w:r w:rsidRPr="00CF720F">
        <w:rPr>
          <w:rFonts w:asciiTheme="minorHAnsi" w:hAnsiTheme="minorHAnsi" w:cstheme="minorHAnsi"/>
          <w:spacing w:val="-5"/>
        </w:rPr>
        <w:t xml:space="preserve"> </w:t>
      </w:r>
      <w:r w:rsidRPr="00CF720F">
        <w:rPr>
          <w:rFonts w:asciiTheme="minorHAnsi" w:hAnsiTheme="minorHAnsi" w:cstheme="minorHAnsi"/>
        </w:rPr>
        <w:t>devis</w:t>
      </w:r>
      <w:r w:rsidRPr="00CF720F">
        <w:rPr>
          <w:rFonts w:asciiTheme="minorHAnsi" w:hAnsiTheme="minorHAnsi" w:cstheme="minorHAnsi"/>
          <w:spacing w:val="-4"/>
        </w:rPr>
        <w:t xml:space="preserve"> </w:t>
      </w:r>
      <w:r w:rsidRPr="00CF720F">
        <w:rPr>
          <w:rFonts w:asciiTheme="minorHAnsi" w:hAnsiTheme="minorHAnsi" w:cstheme="minorHAnsi"/>
        </w:rPr>
        <w:t>(en</w:t>
      </w:r>
      <w:r w:rsidRPr="00CF720F">
        <w:rPr>
          <w:rFonts w:asciiTheme="minorHAnsi" w:hAnsiTheme="minorHAnsi" w:cstheme="minorHAnsi"/>
          <w:spacing w:val="-2"/>
        </w:rPr>
        <w:t xml:space="preserve"> </w:t>
      </w:r>
      <w:r w:rsidRPr="00CF720F">
        <w:rPr>
          <w:rFonts w:asciiTheme="minorHAnsi" w:hAnsiTheme="minorHAnsi" w:cstheme="minorHAnsi"/>
        </w:rPr>
        <w:t>ce</w:t>
      </w:r>
      <w:r w:rsidRPr="00CF720F">
        <w:rPr>
          <w:rFonts w:asciiTheme="minorHAnsi" w:hAnsiTheme="minorHAnsi" w:cstheme="minorHAnsi"/>
          <w:spacing w:val="-2"/>
        </w:rPr>
        <w:t xml:space="preserve"> </w:t>
      </w:r>
      <w:r w:rsidRPr="00CF720F">
        <w:rPr>
          <w:rFonts w:asciiTheme="minorHAnsi" w:hAnsiTheme="minorHAnsi" w:cstheme="minorHAnsi"/>
        </w:rPr>
        <w:t>qui</w:t>
      </w:r>
      <w:r w:rsidRPr="00CF720F">
        <w:rPr>
          <w:rFonts w:asciiTheme="minorHAnsi" w:hAnsiTheme="minorHAnsi" w:cstheme="minorHAnsi"/>
          <w:spacing w:val="-3"/>
        </w:rPr>
        <w:t xml:space="preserve"> </w:t>
      </w:r>
      <w:r w:rsidRPr="00CF720F">
        <w:rPr>
          <w:rFonts w:asciiTheme="minorHAnsi" w:hAnsiTheme="minorHAnsi" w:cstheme="minorHAnsi"/>
        </w:rPr>
        <w:t>concerne</w:t>
      </w:r>
      <w:r w:rsidRPr="00CF720F">
        <w:rPr>
          <w:rFonts w:asciiTheme="minorHAnsi" w:hAnsiTheme="minorHAnsi" w:cstheme="minorHAnsi"/>
          <w:spacing w:val="-3"/>
        </w:rPr>
        <w:t xml:space="preserve"> </w:t>
      </w:r>
      <w:r w:rsidRPr="00CF720F">
        <w:rPr>
          <w:rFonts w:asciiTheme="minorHAnsi" w:hAnsiTheme="minorHAnsi" w:cstheme="minorHAnsi"/>
        </w:rPr>
        <w:t>les</w:t>
      </w:r>
      <w:r w:rsidRPr="00CF720F">
        <w:rPr>
          <w:rFonts w:asciiTheme="minorHAnsi" w:hAnsiTheme="minorHAnsi" w:cstheme="minorHAnsi"/>
          <w:spacing w:val="-1"/>
        </w:rPr>
        <w:t xml:space="preserve"> </w:t>
      </w:r>
      <w:r w:rsidRPr="00CF720F">
        <w:rPr>
          <w:rFonts w:asciiTheme="minorHAnsi" w:hAnsiTheme="minorHAnsi" w:cstheme="minorHAnsi"/>
        </w:rPr>
        <w:t>demandes</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subvention</w:t>
      </w:r>
      <w:r w:rsidRPr="00CF720F">
        <w:rPr>
          <w:rFonts w:asciiTheme="minorHAnsi" w:hAnsiTheme="minorHAnsi" w:cstheme="minorHAnsi"/>
          <w:spacing w:val="-3"/>
        </w:rPr>
        <w:t xml:space="preserve"> </w:t>
      </w:r>
      <w:r w:rsidRPr="00CF720F">
        <w:rPr>
          <w:rFonts w:asciiTheme="minorHAnsi" w:hAnsiTheme="minorHAnsi" w:cstheme="minorHAnsi"/>
          <w:spacing w:val="-2"/>
        </w:rPr>
        <w:t>d’investissement).</w:t>
      </w:r>
    </w:p>
    <w:p w14:paraId="073A2013"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La</w:t>
      </w:r>
      <w:r w:rsidRPr="00CF720F">
        <w:rPr>
          <w:rFonts w:asciiTheme="minorHAnsi" w:hAnsiTheme="minorHAnsi" w:cstheme="minorHAnsi"/>
          <w:spacing w:val="-4"/>
        </w:rPr>
        <w:t xml:space="preserve"> </w:t>
      </w:r>
      <w:r w:rsidRPr="00CF720F">
        <w:rPr>
          <w:rFonts w:asciiTheme="minorHAnsi" w:hAnsiTheme="minorHAnsi" w:cstheme="minorHAnsi"/>
        </w:rPr>
        <w:t>Communauté</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Communes</w:t>
      </w:r>
      <w:r w:rsidRPr="00CF720F">
        <w:rPr>
          <w:rFonts w:asciiTheme="minorHAnsi" w:hAnsiTheme="minorHAnsi" w:cstheme="minorHAnsi"/>
          <w:spacing w:val="-1"/>
        </w:rPr>
        <w:t xml:space="preserve"> </w:t>
      </w:r>
      <w:r w:rsidRPr="00CF720F">
        <w:rPr>
          <w:rFonts w:asciiTheme="minorHAnsi" w:hAnsiTheme="minorHAnsi" w:cstheme="minorHAnsi"/>
        </w:rPr>
        <w:t>se</w:t>
      </w:r>
      <w:r w:rsidRPr="00CF720F">
        <w:rPr>
          <w:rFonts w:asciiTheme="minorHAnsi" w:hAnsiTheme="minorHAnsi" w:cstheme="minorHAnsi"/>
          <w:spacing w:val="-4"/>
        </w:rPr>
        <w:t xml:space="preserve"> </w:t>
      </w:r>
      <w:r w:rsidRPr="00CF720F">
        <w:rPr>
          <w:rFonts w:asciiTheme="minorHAnsi" w:hAnsiTheme="minorHAnsi" w:cstheme="minorHAnsi"/>
        </w:rPr>
        <w:t>réserve</w:t>
      </w:r>
      <w:r w:rsidRPr="00CF720F">
        <w:rPr>
          <w:rFonts w:asciiTheme="minorHAnsi" w:hAnsiTheme="minorHAnsi" w:cstheme="minorHAnsi"/>
          <w:spacing w:val="-4"/>
        </w:rPr>
        <w:t xml:space="preserve"> </w:t>
      </w:r>
      <w:r w:rsidRPr="00CF720F">
        <w:rPr>
          <w:rFonts w:asciiTheme="minorHAnsi" w:hAnsiTheme="minorHAnsi" w:cstheme="minorHAnsi"/>
        </w:rPr>
        <w:t>le</w:t>
      </w:r>
      <w:r w:rsidRPr="00CF720F">
        <w:rPr>
          <w:rFonts w:asciiTheme="minorHAnsi" w:hAnsiTheme="minorHAnsi" w:cstheme="minorHAnsi"/>
          <w:spacing w:val="-4"/>
        </w:rPr>
        <w:t xml:space="preserve"> </w:t>
      </w:r>
      <w:r w:rsidRPr="00CF720F">
        <w:rPr>
          <w:rFonts w:asciiTheme="minorHAnsi" w:hAnsiTheme="minorHAnsi" w:cstheme="minorHAnsi"/>
        </w:rPr>
        <w:t>droit</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demander</w:t>
      </w:r>
      <w:r w:rsidRPr="00CF720F">
        <w:rPr>
          <w:rFonts w:asciiTheme="minorHAnsi" w:hAnsiTheme="minorHAnsi" w:cstheme="minorHAnsi"/>
          <w:spacing w:val="-1"/>
        </w:rPr>
        <w:t xml:space="preserve"> </w:t>
      </w:r>
      <w:r w:rsidRPr="00CF720F">
        <w:rPr>
          <w:rFonts w:asciiTheme="minorHAnsi" w:hAnsiTheme="minorHAnsi" w:cstheme="minorHAnsi"/>
        </w:rPr>
        <w:t>des</w:t>
      </w:r>
      <w:r w:rsidRPr="00CF720F">
        <w:rPr>
          <w:rFonts w:asciiTheme="minorHAnsi" w:hAnsiTheme="minorHAnsi" w:cstheme="minorHAnsi"/>
          <w:spacing w:val="-5"/>
        </w:rPr>
        <w:t xml:space="preserve"> </w:t>
      </w:r>
      <w:r w:rsidRPr="00CF720F">
        <w:rPr>
          <w:rFonts w:asciiTheme="minorHAnsi" w:hAnsiTheme="minorHAnsi" w:cstheme="minorHAnsi"/>
        </w:rPr>
        <w:t>pièces</w:t>
      </w:r>
      <w:r w:rsidRPr="00CF720F">
        <w:rPr>
          <w:rFonts w:asciiTheme="minorHAnsi" w:hAnsiTheme="minorHAnsi" w:cstheme="minorHAnsi"/>
          <w:spacing w:val="-3"/>
        </w:rPr>
        <w:t xml:space="preserve"> </w:t>
      </w:r>
      <w:r w:rsidRPr="00CF720F">
        <w:rPr>
          <w:rFonts w:asciiTheme="minorHAnsi" w:hAnsiTheme="minorHAnsi" w:cstheme="minorHAnsi"/>
          <w:spacing w:val="-2"/>
        </w:rPr>
        <w:t>complémentaires.</w:t>
      </w:r>
    </w:p>
    <w:p w14:paraId="32FD8BBC" w14:textId="77777777" w:rsidR="00C64726" w:rsidRPr="00CF720F" w:rsidRDefault="00C64726" w:rsidP="00B31BFC">
      <w:pPr>
        <w:pStyle w:val="Corpsdetexte"/>
        <w:spacing w:line="276" w:lineRule="auto"/>
        <w:jc w:val="both"/>
        <w:rPr>
          <w:rFonts w:asciiTheme="minorHAnsi" w:hAnsiTheme="minorHAnsi" w:cstheme="minorHAnsi"/>
        </w:rPr>
      </w:pPr>
    </w:p>
    <w:p w14:paraId="43E669A3"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4"/>
        </w:rPr>
        <w:t xml:space="preserve"> </w:t>
      </w:r>
      <w:r w:rsidRPr="00CF720F">
        <w:rPr>
          <w:rFonts w:asciiTheme="minorHAnsi" w:hAnsiTheme="minorHAnsi" w:cstheme="minorHAnsi"/>
        </w:rPr>
        <w:t>7</w:t>
      </w:r>
      <w:r w:rsidRPr="00CF720F">
        <w:rPr>
          <w:rFonts w:asciiTheme="minorHAnsi" w:hAnsiTheme="minorHAnsi" w:cstheme="minorHAnsi"/>
          <w:spacing w:val="47"/>
        </w:rPr>
        <w:t xml:space="preserve"> </w:t>
      </w:r>
      <w:r w:rsidRPr="00CF720F">
        <w:rPr>
          <w:rFonts w:asciiTheme="minorHAnsi" w:hAnsiTheme="minorHAnsi" w:cstheme="minorHAnsi"/>
        </w:rPr>
        <w:t>:</w:t>
      </w:r>
      <w:r w:rsidRPr="00CF720F">
        <w:rPr>
          <w:rFonts w:asciiTheme="minorHAnsi" w:hAnsiTheme="minorHAnsi" w:cstheme="minorHAnsi"/>
          <w:spacing w:val="-4"/>
        </w:rPr>
        <w:t xml:space="preserve"> </w:t>
      </w:r>
      <w:r w:rsidRPr="00CF720F">
        <w:rPr>
          <w:rFonts w:asciiTheme="minorHAnsi" w:hAnsiTheme="minorHAnsi" w:cstheme="minorHAnsi"/>
        </w:rPr>
        <w:t>PROCEDURE</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1"/>
        </w:rPr>
        <w:t xml:space="preserve"> </w:t>
      </w:r>
      <w:r w:rsidRPr="00CF720F">
        <w:rPr>
          <w:rFonts w:asciiTheme="minorHAnsi" w:hAnsiTheme="minorHAnsi" w:cstheme="minorHAnsi"/>
          <w:spacing w:val="-2"/>
        </w:rPr>
        <w:t>DECISION</w:t>
      </w:r>
    </w:p>
    <w:p w14:paraId="43491E7B"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Chaque</w:t>
      </w:r>
      <w:r w:rsidRPr="00CF720F">
        <w:rPr>
          <w:rFonts w:asciiTheme="minorHAnsi" w:hAnsiTheme="minorHAnsi" w:cstheme="minorHAnsi"/>
          <w:spacing w:val="-2"/>
        </w:rPr>
        <w:t xml:space="preserve"> </w:t>
      </w:r>
      <w:r w:rsidRPr="00CF720F">
        <w:rPr>
          <w:rFonts w:asciiTheme="minorHAnsi" w:hAnsiTheme="minorHAnsi" w:cstheme="minorHAnsi"/>
        </w:rPr>
        <w:t>demande</w:t>
      </w:r>
      <w:r w:rsidRPr="00CF720F">
        <w:rPr>
          <w:rFonts w:asciiTheme="minorHAnsi" w:hAnsiTheme="minorHAnsi" w:cstheme="minorHAnsi"/>
          <w:spacing w:val="-4"/>
        </w:rPr>
        <w:t xml:space="preserve"> </w:t>
      </w:r>
      <w:r w:rsidRPr="00CF720F">
        <w:rPr>
          <w:rFonts w:asciiTheme="minorHAnsi" w:hAnsiTheme="minorHAnsi" w:cstheme="minorHAnsi"/>
        </w:rPr>
        <w:t>fait</w:t>
      </w:r>
      <w:r w:rsidRPr="00CF720F">
        <w:rPr>
          <w:rFonts w:asciiTheme="minorHAnsi" w:hAnsiTheme="minorHAnsi" w:cstheme="minorHAnsi"/>
          <w:spacing w:val="-6"/>
        </w:rPr>
        <w:t xml:space="preserve"> </w:t>
      </w:r>
      <w:r w:rsidRPr="00CF720F">
        <w:rPr>
          <w:rFonts w:asciiTheme="minorHAnsi" w:hAnsiTheme="minorHAnsi" w:cstheme="minorHAnsi"/>
        </w:rPr>
        <w:t>l’objet</w:t>
      </w:r>
      <w:r w:rsidRPr="00CF720F">
        <w:rPr>
          <w:rFonts w:asciiTheme="minorHAnsi" w:hAnsiTheme="minorHAnsi" w:cstheme="minorHAnsi"/>
          <w:spacing w:val="-2"/>
        </w:rPr>
        <w:t xml:space="preserve"> </w:t>
      </w:r>
      <w:r w:rsidRPr="00CF720F">
        <w:rPr>
          <w:rFonts w:asciiTheme="minorHAnsi" w:hAnsiTheme="minorHAnsi" w:cstheme="minorHAnsi"/>
        </w:rPr>
        <w:t>d’une</w:t>
      </w:r>
      <w:r w:rsidRPr="00CF720F">
        <w:rPr>
          <w:rFonts w:asciiTheme="minorHAnsi" w:hAnsiTheme="minorHAnsi" w:cstheme="minorHAnsi"/>
          <w:spacing w:val="-2"/>
        </w:rPr>
        <w:t xml:space="preserve"> </w:t>
      </w:r>
      <w:r w:rsidRPr="00CF720F">
        <w:rPr>
          <w:rFonts w:asciiTheme="minorHAnsi" w:hAnsiTheme="minorHAnsi" w:cstheme="minorHAnsi"/>
        </w:rPr>
        <w:t>évaluation</w:t>
      </w:r>
      <w:r w:rsidRPr="00CF720F">
        <w:rPr>
          <w:rFonts w:asciiTheme="minorHAnsi" w:hAnsiTheme="minorHAnsi" w:cstheme="minorHAnsi"/>
          <w:spacing w:val="-1"/>
        </w:rPr>
        <w:t xml:space="preserve"> </w:t>
      </w:r>
      <w:r w:rsidRPr="00CF720F">
        <w:rPr>
          <w:rFonts w:asciiTheme="minorHAnsi" w:hAnsiTheme="minorHAnsi" w:cstheme="minorHAnsi"/>
          <w:spacing w:val="-2"/>
        </w:rPr>
        <w:t>préalable.</w:t>
      </w:r>
    </w:p>
    <w:p w14:paraId="67233304"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Les demandes de subvention après avoir été analysées et déclarées remplir l’ensemble des conditions du niveau 1 (cf. article 4) seront analysées suivant les critères du niveau 2 comme suit :</w:t>
      </w:r>
    </w:p>
    <w:p w14:paraId="4C691497" w14:textId="2DBD763F" w:rsidR="00C64726" w:rsidRPr="00CF720F" w:rsidRDefault="00075ECF" w:rsidP="00FA7E10">
      <w:pPr>
        <w:pStyle w:val="Paragraphedeliste"/>
        <w:numPr>
          <w:ilvl w:val="0"/>
          <w:numId w:val="1"/>
        </w:numPr>
        <w:tabs>
          <w:tab w:val="left" w:pos="835"/>
          <w:tab w:val="left" w:pos="836"/>
        </w:tabs>
        <w:spacing w:line="276" w:lineRule="auto"/>
        <w:ind w:left="426" w:hanging="284"/>
        <w:jc w:val="both"/>
        <w:rPr>
          <w:rFonts w:asciiTheme="minorHAnsi" w:hAnsiTheme="minorHAnsi" w:cstheme="minorHAnsi"/>
        </w:rPr>
      </w:pPr>
      <w:r w:rsidRPr="00CF720F">
        <w:rPr>
          <w:rFonts w:asciiTheme="minorHAnsi" w:hAnsiTheme="minorHAnsi" w:cstheme="minorHAnsi"/>
        </w:rPr>
        <w:t>En</w:t>
      </w:r>
      <w:r w:rsidRPr="00CF720F">
        <w:rPr>
          <w:rFonts w:asciiTheme="minorHAnsi" w:hAnsiTheme="minorHAnsi" w:cstheme="minorHAnsi"/>
          <w:spacing w:val="-5"/>
        </w:rPr>
        <w:t xml:space="preserve"> </w:t>
      </w:r>
      <w:r w:rsidRPr="00CF720F">
        <w:rPr>
          <w:rFonts w:asciiTheme="minorHAnsi" w:hAnsiTheme="minorHAnsi" w:cstheme="minorHAnsi"/>
        </w:rPr>
        <w:t>commission</w:t>
      </w:r>
      <w:r w:rsidRPr="00CF720F">
        <w:rPr>
          <w:rFonts w:asciiTheme="minorHAnsi" w:hAnsiTheme="minorHAnsi" w:cstheme="minorHAnsi"/>
          <w:spacing w:val="-4"/>
        </w:rPr>
        <w:t xml:space="preserve"> </w:t>
      </w:r>
      <w:r w:rsidR="001849A8">
        <w:rPr>
          <w:rFonts w:asciiTheme="minorHAnsi" w:hAnsiTheme="minorHAnsi" w:cstheme="minorHAnsi"/>
        </w:rPr>
        <w:t>Culture-Education-Sports</w:t>
      </w:r>
      <w:r w:rsidRPr="00CF720F">
        <w:rPr>
          <w:rFonts w:asciiTheme="minorHAnsi" w:hAnsiTheme="minorHAnsi" w:cstheme="minorHAnsi"/>
          <w:spacing w:val="-5"/>
        </w:rPr>
        <w:t xml:space="preserve"> </w:t>
      </w:r>
      <w:r w:rsidRPr="00CF720F">
        <w:rPr>
          <w:rFonts w:asciiTheme="minorHAnsi" w:hAnsiTheme="minorHAnsi" w:cstheme="minorHAnsi"/>
        </w:rPr>
        <w:t>pour</w:t>
      </w:r>
      <w:r w:rsidRPr="00CF720F">
        <w:rPr>
          <w:rFonts w:asciiTheme="minorHAnsi" w:hAnsiTheme="minorHAnsi" w:cstheme="minorHAnsi"/>
          <w:spacing w:val="-2"/>
        </w:rPr>
        <w:t xml:space="preserve"> </w:t>
      </w:r>
      <w:r w:rsidRPr="00CF720F">
        <w:rPr>
          <w:rFonts w:asciiTheme="minorHAnsi" w:hAnsiTheme="minorHAnsi" w:cstheme="minorHAnsi"/>
        </w:rPr>
        <w:t>les</w:t>
      </w:r>
      <w:r w:rsidRPr="00CF720F">
        <w:rPr>
          <w:rFonts w:asciiTheme="minorHAnsi" w:hAnsiTheme="minorHAnsi" w:cstheme="minorHAnsi"/>
          <w:spacing w:val="-2"/>
        </w:rPr>
        <w:t xml:space="preserve"> </w:t>
      </w:r>
      <w:r w:rsidRPr="00CF720F">
        <w:rPr>
          <w:rFonts w:asciiTheme="minorHAnsi" w:hAnsiTheme="minorHAnsi" w:cstheme="minorHAnsi"/>
        </w:rPr>
        <w:t>associations</w:t>
      </w:r>
      <w:r w:rsidRPr="00CF720F">
        <w:rPr>
          <w:rFonts w:asciiTheme="minorHAnsi" w:hAnsiTheme="minorHAnsi" w:cstheme="minorHAnsi"/>
          <w:spacing w:val="-4"/>
        </w:rPr>
        <w:t xml:space="preserve"> </w:t>
      </w:r>
      <w:r w:rsidRPr="00CF720F">
        <w:rPr>
          <w:rFonts w:asciiTheme="minorHAnsi" w:hAnsiTheme="minorHAnsi" w:cstheme="minorHAnsi"/>
        </w:rPr>
        <w:t>sportives</w:t>
      </w:r>
      <w:r w:rsidRPr="00CF720F">
        <w:rPr>
          <w:rFonts w:asciiTheme="minorHAnsi" w:hAnsiTheme="minorHAnsi" w:cstheme="minorHAnsi"/>
          <w:spacing w:val="-5"/>
        </w:rPr>
        <w:t xml:space="preserve"> </w:t>
      </w:r>
      <w:r w:rsidRPr="00CF720F">
        <w:rPr>
          <w:rFonts w:asciiTheme="minorHAnsi" w:hAnsiTheme="minorHAnsi" w:cstheme="minorHAnsi"/>
        </w:rPr>
        <w:t>et</w:t>
      </w:r>
      <w:r w:rsidRPr="00CF720F">
        <w:rPr>
          <w:rFonts w:asciiTheme="minorHAnsi" w:hAnsiTheme="minorHAnsi" w:cstheme="minorHAnsi"/>
          <w:spacing w:val="-2"/>
        </w:rPr>
        <w:t xml:space="preserve"> culturelles,</w:t>
      </w:r>
    </w:p>
    <w:p w14:paraId="7647D386" w14:textId="77777777" w:rsidR="00C64726" w:rsidRPr="00CF720F" w:rsidRDefault="00075ECF" w:rsidP="00FA7E10">
      <w:pPr>
        <w:pStyle w:val="Paragraphedeliste"/>
        <w:numPr>
          <w:ilvl w:val="0"/>
          <w:numId w:val="1"/>
        </w:numPr>
        <w:tabs>
          <w:tab w:val="left" w:pos="835"/>
          <w:tab w:val="left" w:pos="836"/>
        </w:tabs>
        <w:spacing w:line="276" w:lineRule="auto"/>
        <w:ind w:left="426" w:hanging="284"/>
        <w:jc w:val="both"/>
        <w:rPr>
          <w:rFonts w:asciiTheme="minorHAnsi" w:hAnsiTheme="minorHAnsi" w:cstheme="minorHAnsi"/>
        </w:rPr>
      </w:pPr>
      <w:r w:rsidRPr="00CF720F">
        <w:rPr>
          <w:rFonts w:asciiTheme="minorHAnsi" w:hAnsiTheme="minorHAnsi" w:cstheme="minorHAnsi"/>
        </w:rPr>
        <w:t>En</w:t>
      </w:r>
      <w:r w:rsidRPr="00CF720F">
        <w:rPr>
          <w:rFonts w:asciiTheme="minorHAnsi" w:hAnsiTheme="minorHAnsi" w:cstheme="minorHAnsi"/>
          <w:spacing w:val="-2"/>
        </w:rPr>
        <w:t xml:space="preserve"> </w:t>
      </w:r>
      <w:r w:rsidRPr="00CF720F">
        <w:rPr>
          <w:rFonts w:asciiTheme="minorHAnsi" w:hAnsiTheme="minorHAnsi" w:cstheme="minorHAnsi"/>
        </w:rPr>
        <w:t>Bureau</w:t>
      </w:r>
      <w:r w:rsidRPr="00CF720F">
        <w:rPr>
          <w:rFonts w:asciiTheme="minorHAnsi" w:hAnsiTheme="minorHAnsi" w:cstheme="minorHAnsi"/>
          <w:spacing w:val="-1"/>
        </w:rPr>
        <w:t xml:space="preserve"> </w:t>
      </w:r>
      <w:r w:rsidRPr="00CF720F">
        <w:rPr>
          <w:rFonts w:asciiTheme="minorHAnsi" w:hAnsiTheme="minorHAnsi" w:cstheme="minorHAnsi"/>
        </w:rPr>
        <w:t>en</w:t>
      </w:r>
      <w:r w:rsidRPr="00CF720F">
        <w:rPr>
          <w:rFonts w:asciiTheme="minorHAnsi" w:hAnsiTheme="minorHAnsi" w:cstheme="minorHAnsi"/>
          <w:spacing w:val="-4"/>
        </w:rPr>
        <w:t xml:space="preserve"> </w:t>
      </w:r>
      <w:r w:rsidRPr="00CF720F">
        <w:rPr>
          <w:rFonts w:asciiTheme="minorHAnsi" w:hAnsiTheme="minorHAnsi" w:cstheme="minorHAnsi"/>
        </w:rPr>
        <w:t>ce</w:t>
      </w:r>
      <w:r w:rsidRPr="00CF720F">
        <w:rPr>
          <w:rFonts w:asciiTheme="minorHAnsi" w:hAnsiTheme="minorHAnsi" w:cstheme="minorHAnsi"/>
          <w:spacing w:val="-1"/>
        </w:rPr>
        <w:t xml:space="preserve"> </w:t>
      </w:r>
      <w:r w:rsidRPr="00CF720F">
        <w:rPr>
          <w:rFonts w:asciiTheme="minorHAnsi" w:hAnsiTheme="minorHAnsi" w:cstheme="minorHAnsi"/>
        </w:rPr>
        <w:t>qui</w:t>
      </w:r>
      <w:r w:rsidRPr="00CF720F">
        <w:rPr>
          <w:rFonts w:asciiTheme="minorHAnsi" w:hAnsiTheme="minorHAnsi" w:cstheme="minorHAnsi"/>
          <w:spacing w:val="-1"/>
        </w:rPr>
        <w:t xml:space="preserve"> </w:t>
      </w:r>
      <w:r w:rsidRPr="00CF720F">
        <w:rPr>
          <w:rFonts w:asciiTheme="minorHAnsi" w:hAnsiTheme="minorHAnsi" w:cstheme="minorHAnsi"/>
        </w:rPr>
        <w:t>concerne</w:t>
      </w:r>
      <w:r w:rsidRPr="00CF720F">
        <w:rPr>
          <w:rFonts w:asciiTheme="minorHAnsi" w:hAnsiTheme="minorHAnsi" w:cstheme="minorHAnsi"/>
          <w:spacing w:val="-4"/>
        </w:rPr>
        <w:t xml:space="preserve"> </w:t>
      </w:r>
      <w:r w:rsidRPr="00CF720F">
        <w:rPr>
          <w:rFonts w:asciiTheme="minorHAnsi" w:hAnsiTheme="minorHAnsi" w:cstheme="minorHAnsi"/>
        </w:rPr>
        <w:t>les</w:t>
      </w:r>
      <w:r w:rsidRPr="00CF720F">
        <w:rPr>
          <w:rFonts w:asciiTheme="minorHAnsi" w:hAnsiTheme="minorHAnsi" w:cstheme="minorHAnsi"/>
          <w:spacing w:val="-1"/>
        </w:rPr>
        <w:t xml:space="preserve"> </w:t>
      </w:r>
      <w:r w:rsidRPr="00CF720F">
        <w:rPr>
          <w:rFonts w:asciiTheme="minorHAnsi" w:hAnsiTheme="minorHAnsi" w:cstheme="minorHAnsi"/>
        </w:rPr>
        <w:t>autres</w:t>
      </w:r>
      <w:r w:rsidRPr="00CF720F">
        <w:rPr>
          <w:rFonts w:asciiTheme="minorHAnsi" w:hAnsiTheme="minorHAnsi" w:cstheme="minorHAnsi"/>
          <w:spacing w:val="-1"/>
        </w:rPr>
        <w:t xml:space="preserve"> </w:t>
      </w:r>
      <w:r w:rsidRPr="00CF720F">
        <w:rPr>
          <w:rFonts w:asciiTheme="minorHAnsi" w:hAnsiTheme="minorHAnsi" w:cstheme="minorHAnsi"/>
          <w:spacing w:val="-2"/>
        </w:rPr>
        <w:t>demandes.</w:t>
      </w:r>
    </w:p>
    <w:p w14:paraId="3C8AA062" w14:textId="77777777" w:rsidR="00C64726" w:rsidRPr="00CF720F" w:rsidRDefault="00C64726" w:rsidP="00B31BFC">
      <w:pPr>
        <w:pStyle w:val="Corpsdetexte"/>
        <w:spacing w:line="276" w:lineRule="auto"/>
        <w:jc w:val="both"/>
        <w:rPr>
          <w:rFonts w:asciiTheme="minorHAnsi" w:hAnsiTheme="minorHAnsi" w:cstheme="minorHAnsi"/>
        </w:rPr>
      </w:pPr>
    </w:p>
    <w:p w14:paraId="2D37AE3D" w14:textId="2E158D2F"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Le</w:t>
      </w:r>
      <w:r w:rsidRPr="00CF720F">
        <w:rPr>
          <w:rFonts w:asciiTheme="minorHAnsi" w:hAnsiTheme="minorHAnsi" w:cstheme="minorHAnsi"/>
          <w:spacing w:val="27"/>
        </w:rPr>
        <w:t xml:space="preserve"> </w:t>
      </w:r>
      <w:r w:rsidRPr="00CF720F">
        <w:rPr>
          <w:rFonts w:asciiTheme="minorHAnsi" w:hAnsiTheme="minorHAnsi" w:cstheme="minorHAnsi"/>
        </w:rPr>
        <w:t>Bureau</w:t>
      </w:r>
      <w:r w:rsidRPr="00CF720F">
        <w:rPr>
          <w:rFonts w:asciiTheme="minorHAnsi" w:hAnsiTheme="minorHAnsi" w:cstheme="minorHAnsi"/>
          <w:spacing w:val="27"/>
        </w:rPr>
        <w:t xml:space="preserve"> </w:t>
      </w:r>
      <w:r w:rsidRPr="00CF720F">
        <w:rPr>
          <w:rFonts w:asciiTheme="minorHAnsi" w:hAnsiTheme="minorHAnsi" w:cstheme="minorHAnsi"/>
        </w:rPr>
        <w:t>émettra</w:t>
      </w:r>
      <w:r w:rsidRPr="00CF720F">
        <w:rPr>
          <w:rFonts w:asciiTheme="minorHAnsi" w:hAnsiTheme="minorHAnsi" w:cstheme="minorHAnsi"/>
          <w:spacing w:val="23"/>
        </w:rPr>
        <w:t xml:space="preserve"> </w:t>
      </w:r>
      <w:r w:rsidRPr="00CF720F">
        <w:rPr>
          <w:rFonts w:asciiTheme="minorHAnsi" w:hAnsiTheme="minorHAnsi" w:cstheme="minorHAnsi"/>
        </w:rPr>
        <w:t>ensuite</w:t>
      </w:r>
      <w:r w:rsidRPr="00CF720F">
        <w:rPr>
          <w:rFonts w:asciiTheme="minorHAnsi" w:hAnsiTheme="minorHAnsi" w:cstheme="minorHAnsi"/>
          <w:spacing w:val="25"/>
        </w:rPr>
        <w:t xml:space="preserve"> </w:t>
      </w:r>
      <w:r w:rsidRPr="00CF720F">
        <w:rPr>
          <w:rFonts w:asciiTheme="minorHAnsi" w:hAnsiTheme="minorHAnsi" w:cstheme="minorHAnsi"/>
        </w:rPr>
        <w:t>un</w:t>
      </w:r>
      <w:r w:rsidRPr="00CF720F">
        <w:rPr>
          <w:rFonts w:asciiTheme="minorHAnsi" w:hAnsiTheme="minorHAnsi" w:cstheme="minorHAnsi"/>
          <w:spacing w:val="25"/>
        </w:rPr>
        <w:t xml:space="preserve"> </w:t>
      </w:r>
      <w:r w:rsidRPr="00CF720F">
        <w:rPr>
          <w:rFonts w:asciiTheme="minorHAnsi" w:hAnsiTheme="minorHAnsi" w:cstheme="minorHAnsi"/>
        </w:rPr>
        <w:t>avis</w:t>
      </w:r>
      <w:r w:rsidRPr="00CF720F">
        <w:rPr>
          <w:rFonts w:asciiTheme="minorHAnsi" w:hAnsiTheme="minorHAnsi" w:cstheme="minorHAnsi"/>
          <w:spacing w:val="27"/>
        </w:rPr>
        <w:t xml:space="preserve"> </w:t>
      </w:r>
      <w:r w:rsidRPr="00CF720F">
        <w:rPr>
          <w:rFonts w:asciiTheme="minorHAnsi" w:hAnsiTheme="minorHAnsi" w:cstheme="minorHAnsi"/>
        </w:rPr>
        <w:t>sur</w:t>
      </w:r>
      <w:r w:rsidRPr="00CF720F">
        <w:rPr>
          <w:rFonts w:asciiTheme="minorHAnsi" w:hAnsiTheme="minorHAnsi" w:cstheme="minorHAnsi"/>
          <w:spacing w:val="24"/>
        </w:rPr>
        <w:t xml:space="preserve"> </w:t>
      </w:r>
      <w:r w:rsidRPr="00CF720F">
        <w:rPr>
          <w:rFonts w:asciiTheme="minorHAnsi" w:hAnsiTheme="minorHAnsi" w:cstheme="minorHAnsi"/>
        </w:rPr>
        <w:t>l’ensemble</w:t>
      </w:r>
      <w:r w:rsidRPr="00CF720F">
        <w:rPr>
          <w:rFonts w:asciiTheme="minorHAnsi" w:hAnsiTheme="minorHAnsi" w:cstheme="minorHAnsi"/>
          <w:spacing w:val="25"/>
        </w:rPr>
        <w:t xml:space="preserve"> </w:t>
      </w:r>
      <w:r w:rsidRPr="00CF720F">
        <w:rPr>
          <w:rFonts w:asciiTheme="minorHAnsi" w:hAnsiTheme="minorHAnsi" w:cstheme="minorHAnsi"/>
        </w:rPr>
        <w:t>des</w:t>
      </w:r>
      <w:r w:rsidRPr="00CF720F">
        <w:rPr>
          <w:rFonts w:asciiTheme="minorHAnsi" w:hAnsiTheme="minorHAnsi" w:cstheme="minorHAnsi"/>
          <w:spacing w:val="27"/>
        </w:rPr>
        <w:t xml:space="preserve"> </w:t>
      </w:r>
      <w:r w:rsidRPr="00CF720F">
        <w:rPr>
          <w:rFonts w:asciiTheme="minorHAnsi" w:hAnsiTheme="minorHAnsi" w:cstheme="minorHAnsi"/>
        </w:rPr>
        <w:t>demandes</w:t>
      </w:r>
      <w:r w:rsidRPr="00CF720F">
        <w:rPr>
          <w:rFonts w:asciiTheme="minorHAnsi" w:hAnsiTheme="minorHAnsi" w:cstheme="minorHAnsi"/>
          <w:spacing w:val="27"/>
        </w:rPr>
        <w:t xml:space="preserve"> </w:t>
      </w:r>
      <w:r w:rsidRPr="00CF720F">
        <w:rPr>
          <w:rFonts w:asciiTheme="minorHAnsi" w:hAnsiTheme="minorHAnsi" w:cstheme="minorHAnsi"/>
        </w:rPr>
        <w:t>de</w:t>
      </w:r>
      <w:r w:rsidRPr="00CF720F">
        <w:rPr>
          <w:rFonts w:asciiTheme="minorHAnsi" w:hAnsiTheme="minorHAnsi" w:cstheme="minorHAnsi"/>
          <w:spacing w:val="27"/>
        </w:rPr>
        <w:t xml:space="preserve"> </w:t>
      </w:r>
      <w:r w:rsidRPr="00CF720F">
        <w:rPr>
          <w:rFonts w:asciiTheme="minorHAnsi" w:hAnsiTheme="minorHAnsi" w:cstheme="minorHAnsi"/>
        </w:rPr>
        <w:t>subventions</w:t>
      </w:r>
      <w:r w:rsidRPr="00CF720F">
        <w:rPr>
          <w:rFonts w:asciiTheme="minorHAnsi" w:hAnsiTheme="minorHAnsi" w:cstheme="minorHAnsi"/>
          <w:spacing w:val="29"/>
        </w:rPr>
        <w:t xml:space="preserve"> </w:t>
      </w:r>
      <w:r w:rsidRPr="00CF720F">
        <w:rPr>
          <w:rFonts w:asciiTheme="minorHAnsi" w:hAnsiTheme="minorHAnsi" w:cstheme="minorHAnsi"/>
        </w:rPr>
        <w:t>déclarées</w:t>
      </w:r>
      <w:r w:rsidRPr="00CF720F">
        <w:rPr>
          <w:rFonts w:asciiTheme="minorHAnsi" w:hAnsiTheme="minorHAnsi" w:cstheme="minorHAnsi"/>
          <w:spacing w:val="27"/>
        </w:rPr>
        <w:t xml:space="preserve"> </w:t>
      </w:r>
      <w:r w:rsidRPr="00CF720F">
        <w:rPr>
          <w:rFonts w:asciiTheme="minorHAnsi" w:hAnsiTheme="minorHAnsi" w:cstheme="minorHAnsi"/>
        </w:rPr>
        <w:t>éligibles</w:t>
      </w:r>
      <w:r w:rsidRPr="00CF720F">
        <w:rPr>
          <w:rFonts w:asciiTheme="minorHAnsi" w:hAnsiTheme="minorHAnsi" w:cstheme="minorHAnsi"/>
          <w:spacing w:val="24"/>
        </w:rPr>
        <w:t xml:space="preserve"> </w:t>
      </w:r>
      <w:r w:rsidRPr="00CF720F">
        <w:rPr>
          <w:rFonts w:asciiTheme="minorHAnsi" w:hAnsiTheme="minorHAnsi" w:cstheme="minorHAnsi"/>
        </w:rPr>
        <w:t>en fonction des enveloppes budgétaires disponibles</w:t>
      </w:r>
      <w:r w:rsidR="0047279F">
        <w:rPr>
          <w:rFonts w:asciiTheme="minorHAnsi" w:hAnsiTheme="minorHAnsi" w:cstheme="minorHAnsi"/>
        </w:rPr>
        <w:t xml:space="preserve"> et attribuera lesdites subventions selon la délégation qui lui a été donnée par le Conseil Communautaire</w:t>
      </w:r>
      <w:r w:rsidRPr="00CF720F">
        <w:rPr>
          <w:rFonts w:asciiTheme="minorHAnsi" w:hAnsiTheme="minorHAnsi" w:cstheme="minorHAnsi"/>
        </w:rPr>
        <w:t>.</w:t>
      </w:r>
    </w:p>
    <w:p w14:paraId="208A7C9A" w14:textId="77777777" w:rsidR="00C64726" w:rsidRPr="00CF720F" w:rsidRDefault="00C64726" w:rsidP="00B31BFC">
      <w:pPr>
        <w:pStyle w:val="Corpsdetexte"/>
        <w:spacing w:line="276" w:lineRule="auto"/>
        <w:jc w:val="both"/>
        <w:rPr>
          <w:rFonts w:asciiTheme="minorHAnsi" w:hAnsiTheme="minorHAnsi" w:cstheme="minorHAnsi"/>
        </w:rPr>
      </w:pPr>
    </w:p>
    <w:p w14:paraId="7BDADFC8" w14:textId="349E20BD"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L’attribution</w:t>
      </w:r>
      <w:r w:rsidRPr="00CF720F">
        <w:rPr>
          <w:rFonts w:asciiTheme="minorHAnsi" w:hAnsiTheme="minorHAnsi" w:cstheme="minorHAnsi"/>
          <w:spacing w:val="80"/>
        </w:rPr>
        <w:t xml:space="preserve"> </w:t>
      </w:r>
      <w:r w:rsidRPr="00CF720F">
        <w:rPr>
          <w:rFonts w:asciiTheme="minorHAnsi" w:hAnsiTheme="minorHAnsi" w:cstheme="minorHAnsi"/>
        </w:rPr>
        <w:t>de</w:t>
      </w:r>
      <w:r w:rsidRPr="00CF720F">
        <w:rPr>
          <w:rFonts w:asciiTheme="minorHAnsi" w:hAnsiTheme="minorHAnsi" w:cstheme="minorHAnsi"/>
          <w:spacing w:val="80"/>
        </w:rPr>
        <w:t xml:space="preserve"> </w:t>
      </w:r>
      <w:r w:rsidRPr="00CF720F">
        <w:rPr>
          <w:rFonts w:asciiTheme="minorHAnsi" w:hAnsiTheme="minorHAnsi" w:cstheme="minorHAnsi"/>
        </w:rPr>
        <w:t>la</w:t>
      </w:r>
      <w:r w:rsidRPr="00CF720F">
        <w:rPr>
          <w:rFonts w:asciiTheme="minorHAnsi" w:hAnsiTheme="minorHAnsi" w:cstheme="minorHAnsi"/>
          <w:spacing w:val="80"/>
        </w:rPr>
        <w:t xml:space="preserve"> </w:t>
      </w:r>
      <w:r w:rsidRPr="00CF720F">
        <w:rPr>
          <w:rFonts w:asciiTheme="minorHAnsi" w:hAnsiTheme="minorHAnsi" w:cstheme="minorHAnsi"/>
        </w:rPr>
        <w:t>subvention</w:t>
      </w:r>
      <w:r w:rsidRPr="00CF720F">
        <w:rPr>
          <w:rFonts w:asciiTheme="minorHAnsi" w:hAnsiTheme="minorHAnsi" w:cstheme="minorHAnsi"/>
          <w:spacing w:val="80"/>
        </w:rPr>
        <w:t xml:space="preserve"> </w:t>
      </w:r>
      <w:r w:rsidRPr="00CF720F">
        <w:rPr>
          <w:rFonts w:asciiTheme="minorHAnsi" w:hAnsiTheme="minorHAnsi" w:cstheme="minorHAnsi"/>
        </w:rPr>
        <w:t>ou</w:t>
      </w:r>
      <w:r w:rsidRPr="00CF720F">
        <w:rPr>
          <w:rFonts w:asciiTheme="minorHAnsi" w:hAnsiTheme="minorHAnsi" w:cstheme="minorHAnsi"/>
          <w:spacing w:val="80"/>
        </w:rPr>
        <w:t xml:space="preserve"> </w:t>
      </w:r>
      <w:r w:rsidRPr="00CF720F">
        <w:rPr>
          <w:rFonts w:asciiTheme="minorHAnsi" w:hAnsiTheme="minorHAnsi" w:cstheme="minorHAnsi"/>
        </w:rPr>
        <w:t>non</w:t>
      </w:r>
      <w:r w:rsidRPr="00CF720F">
        <w:rPr>
          <w:rFonts w:asciiTheme="minorHAnsi" w:hAnsiTheme="minorHAnsi" w:cstheme="minorHAnsi"/>
          <w:spacing w:val="80"/>
        </w:rPr>
        <w:t xml:space="preserve"> </w:t>
      </w:r>
      <w:r w:rsidRPr="00CF720F">
        <w:rPr>
          <w:rFonts w:asciiTheme="minorHAnsi" w:hAnsiTheme="minorHAnsi" w:cstheme="minorHAnsi"/>
        </w:rPr>
        <w:t>sera</w:t>
      </w:r>
      <w:r w:rsidRPr="00CF720F">
        <w:rPr>
          <w:rFonts w:asciiTheme="minorHAnsi" w:hAnsiTheme="minorHAnsi" w:cstheme="minorHAnsi"/>
          <w:spacing w:val="80"/>
        </w:rPr>
        <w:t xml:space="preserve"> </w:t>
      </w:r>
      <w:r w:rsidRPr="00CF720F">
        <w:rPr>
          <w:rFonts w:asciiTheme="minorHAnsi" w:hAnsiTheme="minorHAnsi" w:cstheme="minorHAnsi"/>
        </w:rPr>
        <w:t>notifiée</w:t>
      </w:r>
      <w:r w:rsidRPr="00CF720F">
        <w:rPr>
          <w:rFonts w:asciiTheme="minorHAnsi" w:hAnsiTheme="minorHAnsi" w:cstheme="minorHAnsi"/>
          <w:spacing w:val="80"/>
        </w:rPr>
        <w:t xml:space="preserve"> </w:t>
      </w:r>
      <w:r w:rsidRPr="00CF720F">
        <w:rPr>
          <w:rFonts w:asciiTheme="minorHAnsi" w:hAnsiTheme="minorHAnsi" w:cstheme="minorHAnsi"/>
        </w:rPr>
        <w:t>à</w:t>
      </w:r>
      <w:r w:rsidRPr="00CF720F">
        <w:rPr>
          <w:rFonts w:asciiTheme="minorHAnsi" w:hAnsiTheme="minorHAnsi" w:cstheme="minorHAnsi"/>
          <w:spacing w:val="80"/>
        </w:rPr>
        <w:t xml:space="preserve"> </w:t>
      </w:r>
      <w:r w:rsidRPr="00CF720F">
        <w:rPr>
          <w:rFonts w:asciiTheme="minorHAnsi" w:hAnsiTheme="minorHAnsi" w:cstheme="minorHAnsi"/>
        </w:rPr>
        <w:t>l’association</w:t>
      </w:r>
      <w:r w:rsidRPr="00CF720F">
        <w:rPr>
          <w:rFonts w:asciiTheme="minorHAnsi" w:hAnsiTheme="minorHAnsi" w:cstheme="minorHAnsi"/>
          <w:spacing w:val="80"/>
        </w:rPr>
        <w:t xml:space="preserve"> </w:t>
      </w:r>
      <w:r w:rsidRPr="00CF720F">
        <w:rPr>
          <w:rFonts w:asciiTheme="minorHAnsi" w:hAnsiTheme="minorHAnsi" w:cstheme="minorHAnsi"/>
        </w:rPr>
        <w:t>après</w:t>
      </w:r>
      <w:r w:rsidRPr="00CF720F">
        <w:rPr>
          <w:rFonts w:asciiTheme="minorHAnsi" w:hAnsiTheme="minorHAnsi" w:cstheme="minorHAnsi"/>
          <w:spacing w:val="80"/>
        </w:rPr>
        <w:t xml:space="preserve"> </w:t>
      </w:r>
      <w:r w:rsidRPr="00CF720F">
        <w:rPr>
          <w:rFonts w:asciiTheme="minorHAnsi" w:hAnsiTheme="minorHAnsi" w:cstheme="minorHAnsi"/>
        </w:rPr>
        <w:t>délibération</w:t>
      </w:r>
      <w:r w:rsidRPr="00CF720F">
        <w:rPr>
          <w:rFonts w:asciiTheme="minorHAnsi" w:hAnsiTheme="minorHAnsi" w:cstheme="minorHAnsi"/>
          <w:spacing w:val="80"/>
        </w:rPr>
        <w:t xml:space="preserve"> </w:t>
      </w:r>
      <w:r w:rsidRPr="00CF720F">
        <w:rPr>
          <w:rFonts w:asciiTheme="minorHAnsi" w:hAnsiTheme="minorHAnsi" w:cstheme="minorHAnsi"/>
        </w:rPr>
        <w:t>du</w:t>
      </w:r>
      <w:r w:rsidRPr="00CF720F">
        <w:rPr>
          <w:rFonts w:asciiTheme="minorHAnsi" w:hAnsiTheme="minorHAnsi" w:cstheme="minorHAnsi"/>
          <w:spacing w:val="80"/>
        </w:rPr>
        <w:t xml:space="preserve"> </w:t>
      </w:r>
      <w:r w:rsidR="0047279F">
        <w:rPr>
          <w:rFonts w:asciiTheme="minorHAnsi" w:hAnsiTheme="minorHAnsi" w:cstheme="minorHAnsi"/>
        </w:rPr>
        <w:t>Bureau</w:t>
      </w:r>
      <w:r w:rsidRPr="00CF720F">
        <w:rPr>
          <w:rFonts w:asciiTheme="minorHAnsi" w:hAnsiTheme="minorHAnsi" w:cstheme="minorHAnsi"/>
          <w:spacing w:val="-2"/>
        </w:rPr>
        <w:t>.</w:t>
      </w:r>
    </w:p>
    <w:p w14:paraId="0FB188B5"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Tout accord de subvention n’engage pas la collectivité pour les années suivantes que ce soit en termes de montant ni de reconduction de la subvention.</w:t>
      </w:r>
    </w:p>
    <w:p w14:paraId="407C97A5" w14:textId="77777777" w:rsidR="00C64726" w:rsidRPr="00CF720F" w:rsidRDefault="00C64726" w:rsidP="00B31BFC">
      <w:pPr>
        <w:pStyle w:val="Corpsdetexte"/>
        <w:spacing w:line="276" w:lineRule="auto"/>
        <w:jc w:val="both"/>
        <w:rPr>
          <w:rFonts w:asciiTheme="minorHAnsi" w:hAnsiTheme="minorHAnsi" w:cstheme="minorHAnsi"/>
        </w:rPr>
      </w:pPr>
    </w:p>
    <w:p w14:paraId="06D26FC2"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4"/>
        </w:rPr>
        <w:t xml:space="preserve"> </w:t>
      </w:r>
      <w:r w:rsidRPr="00CF720F">
        <w:rPr>
          <w:rFonts w:asciiTheme="minorHAnsi" w:hAnsiTheme="minorHAnsi" w:cstheme="minorHAnsi"/>
        </w:rPr>
        <w:t>8</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3"/>
        </w:rPr>
        <w:t xml:space="preserve"> </w:t>
      </w:r>
      <w:r w:rsidRPr="00CF720F">
        <w:rPr>
          <w:rFonts w:asciiTheme="minorHAnsi" w:hAnsiTheme="minorHAnsi" w:cstheme="minorHAnsi"/>
        </w:rPr>
        <w:t>MONTANT</w:t>
      </w:r>
      <w:r w:rsidRPr="00CF720F">
        <w:rPr>
          <w:rFonts w:asciiTheme="minorHAnsi" w:hAnsiTheme="minorHAnsi" w:cstheme="minorHAnsi"/>
          <w:spacing w:val="-3"/>
        </w:rPr>
        <w:t xml:space="preserve"> </w:t>
      </w:r>
      <w:r w:rsidRPr="00CF720F">
        <w:rPr>
          <w:rFonts w:asciiTheme="minorHAnsi" w:hAnsiTheme="minorHAnsi" w:cstheme="minorHAnsi"/>
        </w:rPr>
        <w:t>DES</w:t>
      </w:r>
      <w:r w:rsidRPr="00CF720F">
        <w:rPr>
          <w:rFonts w:asciiTheme="minorHAnsi" w:hAnsiTheme="minorHAnsi" w:cstheme="minorHAnsi"/>
          <w:spacing w:val="-1"/>
        </w:rPr>
        <w:t xml:space="preserve"> </w:t>
      </w:r>
      <w:r w:rsidRPr="00CF720F">
        <w:rPr>
          <w:rFonts w:asciiTheme="minorHAnsi" w:hAnsiTheme="minorHAnsi" w:cstheme="minorHAnsi"/>
          <w:spacing w:val="-2"/>
        </w:rPr>
        <w:t>SUBVENTIONS</w:t>
      </w:r>
    </w:p>
    <w:p w14:paraId="35A2907C" w14:textId="214BEB18" w:rsidR="00C64726" w:rsidRDefault="00075ECF" w:rsidP="00B31BFC">
      <w:pPr>
        <w:pStyle w:val="Corpsdetexte"/>
        <w:spacing w:line="276" w:lineRule="auto"/>
        <w:jc w:val="both"/>
        <w:rPr>
          <w:rFonts w:asciiTheme="minorHAnsi" w:hAnsiTheme="minorHAnsi" w:cstheme="minorHAnsi"/>
          <w:spacing w:val="-5"/>
        </w:rPr>
      </w:pPr>
      <w:r w:rsidRPr="00CF720F">
        <w:rPr>
          <w:rFonts w:asciiTheme="minorHAnsi" w:hAnsiTheme="minorHAnsi" w:cstheme="minorHAnsi"/>
        </w:rPr>
        <w:t>Le</w:t>
      </w:r>
      <w:r w:rsidRPr="00CF720F">
        <w:rPr>
          <w:rFonts w:asciiTheme="minorHAnsi" w:hAnsiTheme="minorHAnsi" w:cstheme="minorHAnsi"/>
          <w:spacing w:val="-4"/>
        </w:rPr>
        <w:t xml:space="preserve"> </w:t>
      </w:r>
      <w:r w:rsidRPr="00CF720F">
        <w:rPr>
          <w:rFonts w:asciiTheme="minorHAnsi" w:hAnsiTheme="minorHAnsi" w:cstheme="minorHAnsi"/>
        </w:rPr>
        <w:t>montant</w:t>
      </w:r>
      <w:r w:rsidRPr="00CF720F">
        <w:rPr>
          <w:rFonts w:asciiTheme="minorHAnsi" w:hAnsiTheme="minorHAnsi" w:cstheme="minorHAnsi"/>
          <w:spacing w:val="-4"/>
        </w:rPr>
        <w:t xml:space="preserve"> </w:t>
      </w:r>
      <w:r w:rsidRPr="00CF720F">
        <w:rPr>
          <w:rFonts w:asciiTheme="minorHAnsi" w:hAnsiTheme="minorHAnsi" w:cstheme="minorHAnsi"/>
        </w:rPr>
        <w:t>des</w:t>
      </w:r>
      <w:r w:rsidRPr="00CF720F">
        <w:rPr>
          <w:rFonts w:asciiTheme="minorHAnsi" w:hAnsiTheme="minorHAnsi" w:cstheme="minorHAnsi"/>
          <w:spacing w:val="-3"/>
        </w:rPr>
        <w:t xml:space="preserve"> </w:t>
      </w:r>
      <w:r w:rsidRPr="00CF720F">
        <w:rPr>
          <w:rFonts w:asciiTheme="minorHAnsi" w:hAnsiTheme="minorHAnsi" w:cstheme="minorHAnsi"/>
        </w:rPr>
        <w:t>subventions</w:t>
      </w:r>
      <w:r w:rsidRPr="00CF720F">
        <w:rPr>
          <w:rFonts w:asciiTheme="minorHAnsi" w:hAnsiTheme="minorHAnsi" w:cstheme="minorHAnsi"/>
          <w:spacing w:val="-4"/>
        </w:rPr>
        <w:t xml:space="preserve"> </w:t>
      </w:r>
      <w:r w:rsidRPr="00CF720F">
        <w:rPr>
          <w:rFonts w:asciiTheme="minorHAnsi" w:hAnsiTheme="minorHAnsi" w:cstheme="minorHAnsi"/>
        </w:rPr>
        <w:t>dépendra</w:t>
      </w:r>
      <w:r w:rsidRPr="00CF720F">
        <w:rPr>
          <w:rFonts w:asciiTheme="minorHAnsi" w:hAnsiTheme="minorHAnsi" w:cstheme="minorHAnsi"/>
          <w:spacing w:val="-5"/>
        </w:rPr>
        <w:t xml:space="preserve"> </w:t>
      </w:r>
      <w:r w:rsidRPr="00CF720F">
        <w:rPr>
          <w:rFonts w:asciiTheme="minorHAnsi" w:hAnsiTheme="minorHAnsi" w:cstheme="minorHAnsi"/>
        </w:rPr>
        <w:t>des</w:t>
      </w:r>
      <w:r w:rsidRPr="00CF720F">
        <w:rPr>
          <w:rFonts w:asciiTheme="minorHAnsi" w:hAnsiTheme="minorHAnsi" w:cstheme="minorHAnsi"/>
          <w:spacing w:val="-4"/>
        </w:rPr>
        <w:t xml:space="preserve"> </w:t>
      </w:r>
      <w:r w:rsidRPr="00CF720F">
        <w:rPr>
          <w:rFonts w:asciiTheme="minorHAnsi" w:hAnsiTheme="minorHAnsi" w:cstheme="minorHAnsi"/>
        </w:rPr>
        <w:t>enveloppes</w:t>
      </w:r>
      <w:r w:rsidRPr="00CF720F">
        <w:rPr>
          <w:rFonts w:asciiTheme="minorHAnsi" w:hAnsiTheme="minorHAnsi" w:cstheme="minorHAnsi"/>
          <w:spacing w:val="-3"/>
        </w:rPr>
        <w:t xml:space="preserve"> </w:t>
      </w:r>
      <w:r w:rsidRPr="00CF720F">
        <w:rPr>
          <w:rFonts w:asciiTheme="minorHAnsi" w:hAnsiTheme="minorHAnsi" w:cstheme="minorHAnsi"/>
        </w:rPr>
        <w:t>budgétaires</w:t>
      </w:r>
      <w:r w:rsidRPr="00CF720F">
        <w:rPr>
          <w:rFonts w:asciiTheme="minorHAnsi" w:hAnsiTheme="minorHAnsi" w:cstheme="minorHAnsi"/>
          <w:spacing w:val="-6"/>
        </w:rPr>
        <w:t xml:space="preserve"> </w:t>
      </w:r>
      <w:r w:rsidRPr="00CF720F">
        <w:rPr>
          <w:rFonts w:asciiTheme="minorHAnsi" w:hAnsiTheme="minorHAnsi" w:cstheme="minorHAnsi"/>
        </w:rPr>
        <w:t>disponibles</w:t>
      </w:r>
      <w:r w:rsidRPr="00CF720F">
        <w:rPr>
          <w:rFonts w:asciiTheme="minorHAnsi" w:hAnsiTheme="minorHAnsi" w:cstheme="minorHAnsi"/>
          <w:spacing w:val="-5"/>
        </w:rPr>
        <w:t xml:space="preserve"> </w:t>
      </w:r>
      <w:r w:rsidRPr="00CF720F">
        <w:rPr>
          <w:rFonts w:asciiTheme="minorHAnsi" w:hAnsiTheme="minorHAnsi" w:cstheme="minorHAnsi"/>
        </w:rPr>
        <w:t>l’année</w:t>
      </w:r>
      <w:r w:rsidRPr="00CF720F">
        <w:rPr>
          <w:rFonts w:asciiTheme="minorHAnsi" w:hAnsiTheme="minorHAnsi" w:cstheme="minorHAnsi"/>
          <w:spacing w:val="-3"/>
        </w:rPr>
        <w:t xml:space="preserve"> </w:t>
      </w:r>
      <w:r w:rsidRPr="00CF720F">
        <w:rPr>
          <w:rFonts w:asciiTheme="minorHAnsi" w:hAnsiTheme="minorHAnsi" w:cstheme="minorHAnsi"/>
          <w:spacing w:val="-5"/>
        </w:rPr>
        <w:t>N.</w:t>
      </w:r>
    </w:p>
    <w:p w14:paraId="7886B921" w14:textId="637916C8" w:rsidR="0047279F" w:rsidRDefault="0047279F" w:rsidP="00B31BFC">
      <w:pPr>
        <w:pStyle w:val="Corpsdetexte"/>
        <w:spacing w:line="276" w:lineRule="auto"/>
        <w:jc w:val="both"/>
        <w:rPr>
          <w:rFonts w:asciiTheme="minorHAnsi" w:hAnsiTheme="minorHAnsi" w:cstheme="minorHAnsi"/>
          <w:spacing w:val="-5"/>
        </w:rPr>
      </w:pPr>
    </w:p>
    <w:p w14:paraId="376BD0CC" w14:textId="6743419A" w:rsidR="0047279F" w:rsidRPr="00DE0EDC" w:rsidRDefault="0047279F" w:rsidP="00B31BFC">
      <w:pPr>
        <w:pStyle w:val="Corpsdetexte"/>
        <w:spacing w:line="276" w:lineRule="auto"/>
        <w:jc w:val="both"/>
        <w:rPr>
          <w:rFonts w:asciiTheme="minorHAnsi" w:hAnsiTheme="minorHAnsi" w:cstheme="minorHAnsi"/>
          <w:spacing w:val="-5"/>
          <w:u w:val="single"/>
        </w:rPr>
      </w:pPr>
      <w:r w:rsidRPr="00DE0EDC">
        <w:rPr>
          <w:rFonts w:asciiTheme="minorHAnsi" w:hAnsiTheme="minorHAnsi" w:cstheme="minorHAnsi"/>
          <w:spacing w:val="-5"/>
          <w:u w:val="single"/>
        </w:rPr>
        <w:t>Fonctionnement</w:t>
      </w:r>
      <w:r w:rsidR="001849A8">
        <w:rPr>
          <w:rFonts w:asciiTheme="minorHAnsi" w:hAnsiTheme="minorHAnsi" w:cstheme="minorHAnsi"/>
          <w:spacing w:val="-5"/>
          <w:u w:val="single"/>
        </w:rPr>
        <w:t xml:space="preserve"> annuel</w:t>
      </w:r>
      <w:r w:rsidRPr="00DE0EDC">
        <w:rPr>
          <w:rFonts w:asciiTheme="minorHAnsi" w:hAnsiTheme="minorHAnsi" w:cstheme="minorHAnsi"/>
          <w:spacing w:val="-5"/>
          <w:u w:val="single"/>
        </w:rPr>
        <w:t> :</w:t>
      </w:r>
    </w:p>
    <w:p w14:paraId="266682ED" w14:textId="61F385CC" w:rsidR="0047279F" w:rsidRDefault="0047279F" w:rsidP="00B31BFC">
      <w:pPr>
        <w:pStyle w:val="Corpsdetexte"/>
        <w:spacing w:line="276" w:lineRule="auto"/>
        <w:jc w:val="both"/>
        <w:rPr>
          <w:rFonts w:asciiTheme="minorHAnsi" w:hAnsiTheme="minorHAnsi" w:cstheme="minorHAnsi"/>
          <w:spacing w:val="-5"/>
        </w:rPr>
      </w:pPr>
      <w:r w:rsidRPr="0047279F">
        <w:rPr>
          <w:rFonts w:asciiTheme="minorHAnsi" w:hAnsiTheme="minorHAnsi" w:cstheme="minorHAnsi"/>
          <w:spacing w:val="-5"/>
        </w:rPr>
        <w:t xml:space="preserve">Le plafond maximal de subvention pour les projets </w:t>
      </w:r>
      <w:r>
        <w:rPr>
          <w:rFonts w:asciiTheme="minorHAnsi" w:hAnsiTheme="minorHAnsi" w:cstheme="minorHAnsi"/>
          <w:spacing w:val="-5"/>
        </w:rPr>
        <w:t xml:space="preserve">de fonctionnement </w:t>
      </w:r>
      <w:r w:rsidRPr="0047279F">
        <w:rPr>
          <w:rFonts w:asciiTheme="minorHAnsi" w:hAnsiTheme="minorHAnsi" w:cstheme="minorHAnsi"/>
          <w:spacing w:val="-5"/>
        </w:rPr>
        <w:t xml:space="preserve">est fixé à </w:t>
      </w:r>
      <w:r>
        <w:rPr>
          <w:rFonts w:asciiTheme="minorHAnsi" w:hAnsiTheme="minorHAnsi" w:cstheme="minorHAnsi"/>
          <w:spacing w:val="-5"/>
        </w:rPr>
        <w:t>5</w:t>
      </w:r>
      <w:r w:rsidRPr="0047279F">
        <w:rPr>
          <w:rFonts w:asciiTheme="minorHAnsi" w:hAnsiTheme="minorHAnsi" w:cstheme="minorHAnsi"/>
          <w:spacing w:val="-5"/>
        </w:rPr>
        <w:t>0 % du budget total présenté, plafonné à 10 000 €</w:t>
      </w:r>
      <w:r>
        <w:rPr>
          <w:rFonts w:asciiTheme="minorHAnsi" w:hAnsiTheme="minorHAnsi" w:cstheme="minorHAnsi"/>
          <w:spacing w:val="-5"/>
        </w:rPr>
        <w:t>.</w:t>
      </w:r>
    </w:p>
    <w:p w14:paraId="0340320E" w14:textId="1F01BF61" w:rsidR="0047279F" w:rsidRDefault="0047279F"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Des bonifications peuvent être accordées selon la nature du projet présenté</w:t>
      </w:r>
      <w:r w:rsidR="001849A8">
        <w:rPr>
          <w:rFonts w:asciiTheme="minorHAnsi" w:hAnsiTheme="minorHAnsi" w:cstheme="minorHAnsi"/>
          <w:spacing w:val="-5"/>
        </w:rPr>
        <w:t>, sans toutefois dépasser le plafond défini</w:t>
      </w:r>
      <w:r>
        <w:rPr>
          <w:rFonts w:asciiTheme="minorHAnsi" w:hAnsiTheme="minorHAnsi" w:cstheme="minorHAnsi"/>
          <w:spacing w:val="-5"/>
        </w:rPr>
        <w:t> :</w:t>
      </w:r>
    </w:p>
    <w:tbl>
      <w:tblPr>
        <w:tblStyle w:val="Grilledutableau"/>
        <w:tblW w:w="0" w:type="auto"/>
        <w:jc w:val="center"/>
        <w:tblLook w:val="04A0" w:firstRow="1" w:lastRow="0" w:firstColumn="1" w:lastColumn="0" w:noHBand="0" w:noVBand="1"/>
      </w:tblPr>
      <w:tblGrid>
        <w:gridCol w:w="4516"/>
        <w:gridCol w:w="2579"/>
      </w:tblGrid>
      <w:tr w:rsidR="0047279F" w14:paraId="31F5B704" w14:textId="77777777" w:rsidTr="00DE0EDC">
        <w:trPr>
          <w:jc w:val="center"/>
        </w:trPr>
        <w:tc>
          <w:tcPr>
            <w:tcW w:w="4516" w:type="dxa"/>
          </w:tcPr>
          <w:p w14:paraId="6F4CB539" w14:textId="049C6DCD" w:rsidR="0047279F" w:rsidRDefault="00DE0EDC"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Nature de l’activité et/ou du projet</w:t>
            </w:r>
          </w:p>
        </w:tc>
        <w:tc>
          <w:tcPr>
            <w:tcW w:w="2579" w:type="dxa"/>
          </w:tcPr>
          <w:p w14:paraId="6CD13BF2" w14:textId="03A54F60" w:rsidR="0047279F" w:rsidRDefault="00DE0EDC"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Montant de la bonification</w:t>
            </w:r>
          </w:p>
        </w:tc>
      </w:tr>
      <w:tr w:rsidR="0047279F" w14:paraId="6769DF9E" w14:textId="77777777" w:rsidTr="00DE0EDC">
        <w:trPr>
          <w:jc w:val="center"/>
        </w:trPr>
        <w:tc>
          <w:tcPr>
            <w:tcW w:w="4516" w:type="dxa"/>
          </w:tcPr>
          <w:p w14:paraId="3A7AD0EC" w14:textId="6311A974" w:rsidR="0047279F" w:rsidRDefault="00DE0EDC"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Rayonnement national ou international</w:t>
            </w:r>
          </w:p>
        </w:tc>
        <w:tc>
          <w:tcPr>
            <w:tcW w:w="2579" w:type="dxa"/>
          </w:tcPr>
          <w:p w14:paraId="14ADB79E" w14:textId="6D902933" w:rsidR="0047279F" w:rsidRDefault="00DE0EDC" w:rsidP="00B31BFC">
            <w:pPr>
              <w:pStyle w:val="Corpsdetexte"/>
              <w:spacing w:line="276" w:lineRule="auto"/>
              <w:jc w:val="center"/>
              <w:rPr>
                <w:rFonts w:asciiTheme="minorHAnsi" w:hAnsiTheme="minorHAnsi" w:cstheme="minorHAnsi"/>
                <w:spacing w:val="-5"/>
              </w:rPr>
            </w:pPr>
            <w:r>
              <w:rPr>
                <w:rFonts w:asciiTheme="minorHAnsi" w:hAnsiTheme="minorHAnsi" w:cstheme="minorHAnsi"/>
                <w:spacing w:val="-5"/>
              </w:rPr>
              <w:t>+10%</w:t>
            </w:r>
          </w:p>
        </w:tc>
      </w:tr>
      <w:tr w:rsidR="0047279F" w14:paraId="6D8D311C" w14:textId="77777777" w:rsidTr="00DE0EDC">
        <w:trPr>
          <w:jc w:val="center"/>
        </w:trPr>
        <w:tc>
          <w:tcPr>
            <w:tcW w:w="4516" w:type="dxa"/>
          </w:tcPr>
          <w:p w14:paraId="63B4AB94" w14:textId="173C902B" w:rsidR="0047279F" w:rsidRDefault="00DE0EDC"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Activités favorisant la jeunesse (sport ou culture)</w:t>
            </w:r>
          </w:p>
        </w:tc>
        <w:tc>
          <w:tcPr>
            <w:tcW w:w="2579" w:type="dxa"/>
          </w:tcPr>
          <w:p w14:paraId="25273E49" w14:textId="194C15A9" w:rsidR="0047279F" w:rsidRDefault="00DE0EDC" w:rsidP="00B31BFC">
            <w:pPr>
              <w:pStyle w:val="Corpsdetexte"/>
              <w:spacing w:line="276" w:lineRule="auto"/>
              <w:jc w:val="center"/>
              <w:rPr>
                <w:rFonts w:asciiTheme="minorHAnsi" w:hAnsiTheme="minorHAnsi" w:cstheme="minorHAnsi"/>
                <w:spacing w:val="-5"/>
              </w:rPr>
            </w:pPr>
            <w:r>
              <w:rPr>
                <w:rFonts w:asciiTheme="minorHAnsi" w:hAnsiTheme="minorHAnsi" w:cstheme="minorHAnsi"/>
                <w:spacing w:val="-5"/>
              </w:rPr>
              <w:t>+10%</w:t>
            </w:r>
          </w:p>
        </w:tc>
      </w:tr>
      <w:tr w:rsidR="0047279F" w14:paraId="0D3FE8B8" w14:textId="77777777" w:rsidTr="00DE0EDC">
        <w:trPr>
          <w:jc w:val="center"/>
        </w:trPr>
        <w:tc>
          <w:tcPr>
            <w:tcW w:w="4516" w:type="dxa"/>
          </w:tcPr>
          <w:p w14:paraId="5CA20105" w14:textId="1BBA0EDF" w:rsidR="0047279F" w:rsidRDefault="00DE0EDC"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Aide exceptionnelle suite à une difficulté majeure</w:t>
            </w:r>
          </w:p>
        </w:tc>
        <w:tc>
          <w:tcPr>
            <w:tcW w:w="2579" w:type="dxa"/>
          </w:tcPr>
          <w:p w14:paraId="4E0E14C7" w14:textId="53619C54" w:rsidR="0047279F" w:rsidRDefault="00DE0EDC" w:rsidP="00B31BFC">
            <w:pPr>
              <w:pStyle w:val="Corpsdetexte"/>
              <w:spacing w:line="276" w:lineRule="auto"/>
              <w:jc w:val="center"/>
              <w:rPr>
                <w:rFonts w:asciiTheme="minorHAnsi" w:hAnsiTheme="minorHAnsi" w:cstheme="minorHAnsi"/>
                <w:spacing w:val="-5"/>
              </w:rPr>
            </w:pPr>
            <w:r>
              <w:rPr>
                <w:rFonts w:asciiTheme="minorHAnsi" w:hAnsiTheme="minorHAnsi" w:cstheme="minorHAnsi"/>
                <w:spacing w:val="-5"/>
              </w:rPr>
              <w:t>+10%</w:t>
            </w:r>
          </w:p>
        </w:tc>
      </w:tr>
    </w:tbl>
    <w:p w14:paraId="549DD78B" w14:textId="31E06C2B" w:rsidR="0047279F" w:rsidRDefault="0047279F" w:rsidP="00B31BFC">
      <w:pPr>
        <w:pStyle w:val="Corpsdetexte"/>
        <w:spacing w:line="276" w:lineRule="auto"/>
        <w:jc w:val="both"/>
        <w:rPr>
          <w:rFonts w:asciiTheme="minorHAnsi" w:hAnsiTheme="minorHAnsi" w:cstheme="minorHAnsi"/>
          <w:spacing w:val="-5"/>
        </w:rPr>
      </w:pPr>
    </w:p>
    <w:p w14:paraId="0DE7F2A8" w14:textId="1A389C3F" w:rsidR="001346DF" w:rsidRPr="00223CDC" w:rsidRDefault="001849A8" w:rsidP="00B31BFC">
      <w:pPr>
        <w:pStyle w:val="Corpsdetexte"/>
        <w:spacing w:line="276" w:lineRule="auto"/>
        <w:jc w:val="both"/>
        <w:rPr>
          <w:rFonts w:asciiTheme="minorHAnsi" w:hAnsiTheme="minorHAnsi" w:cstheme="minorHAnsi"/>
          <w:spacing w:val="-5"/>
          <w:u w:val="single"/>
        </w:rPr>
      </w:pPr>
      <w:r w:rsidRPr="00223CDC">
        <w:rPr>
          <w:rFonts w:asciiTheme="minorHAnsi" w:hAnsiTheme="minorHAnsi" w:cstheme="minorHAnsi"/>
          <w:spacing w:val="-5"/>
          <w:u w:val="single"/>
        </w:rPr>
        <w:lastRenderedPageBreak/>
        <w:t xml:space="preserve">Evènementiel : </w:t>
      </w:r>
    </w:p>
    <w:p w14:paraId="08CED490" w14:textId="06BCFAD2" w:rsidR="001849A8" w:rsidRDefault="001849A8"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Est considéré comme évènementiel</w:t>
      </w:r>
      <w:r w:rsidR="00223CDC">
        <w:rPr>
          <w:rFonts w:asciiTheme="minorHAnsi" w:hAnsiTheme="minorHAnsi" w:cstheme="minorHAnsi"/>
          <w:spacing w:val="-5"/>
        </w:rPr>
        <w:t>le</w:t>
      </w:r>
      <w:r>
        <w:rPr>
          <w:rFonts w:asciiTheme="minorHAnsi" w:hAnsiTheme="minorHAnsi" w:cstheme="minorHAnsi"/>
          <w:spacing w:val="-5"/>
        </w:rPr>
        <w:t xml:space="preserve"> une manifestation annuelle, récurrente ou non, concourant au rayonnement de la Vallée de la Doller et du Soultzbach</w:t>
      </w:r>
      <w:r w:rsidR="00223CDC">
        <w:rPr>
          <w:rFonts w:asciiTheme="minorHAnsi" w:hAnsiTheme="minorHAnsi" w:cstheme="minorHAnsi"/>
          <w:spacing w:val="-5"/>
        </w:rPr>
        <w:t xml:space="preserve"> et générant des recettes (vente de produits, buvette, restauration..</w:t>
      </w:r>
      <w:r>
        <w:rPr>
          <w:rFonts w:asciiTheme="minorHAnsi" w:hAnsiTheme="minorHAnsi" w:cstheme="minorHAnsi"/>
          <w:spacing w:val="-5"/>
        </w:rPr>
        <w:t>.</w:t>
      </w:r>
      <w:r w:rsidR="00223CDC">
        <w:rPr>
          <w:rFonts w:asciiTheme="minorHAnsi" w:hAnsiTheme="minorHAnsi" w:cstheme="minorHAnsi"/>
          <w:spacing w:val="-5"/>
        </w:rPr>
        <w:t>).</w:t>
      </w:r>
    </w:p>
    <w:p w14:paraId="706AF55E" w14:textId="74D2C4AE" w:rsidR="001849A8" w:rsidRDefault="001849A8" w:rsidP="00B31BFC">
      <w:pPr>
        <w:pStyle w:val="Corpsdetexte"/>
        <w:spacing w:line="276" w:lineRule="auto"/>
        <w:jc w:val="both"/>
        <w:rPr>
          <w:rFonts w:asciiTheme="minorHAnsi" w:hAnsiTheme="minorHAnsi" w:cstheme="minorHAnsi"/>
          <w:spacing w:val="-5"/>
        </w:rPr>
      </w:pPr>
      <w:r>
        <w:rPr>
          <w:rFonts w:asciiTheme="minorHAnsi" w:hAnsiTheme="minorHAnsi" w:cstheme="minorHAnsi"/>
          <w:spacing w:val="-5"/>
        </w:rPr>
        <w:t xml:space="preserve">Le montant maximal de la subvention possible est plafonné à 50% du déficit constaté à </w:t>
      </w:r>
      <w:r w:rsidR="00223CDC">
        <w:rPr>
          <w:rFonts w:asciiTheme="minorHAnsi" w:hAnsiTheme="minorHAnsi" w:cstheme="minorHAnsi"/>
          <w:spacing w:val="-5"/>
        </w:rPr>
        <w:t>l’issue de la manifestation, après présentation des bilans, dans la limite de 3 000 €. Si la manifestation ne génère pas de recettes directes pour l’association</w:t>
      </w:r>
      <w:r w:rsidR="006375DE">
        <w:rPr>
          <w:rFonts w:asciiTheme="minorHAnsi" w:hAnsiTheme="minorHAnsi" w:cstheme="minorHAnsi"/>
          <w:spacing w:val="-5"/>
        </w:rPr>
        <w:t xml:space="preserve"> (à but humanitaire par exemple)</w:t>
      </w:r>
      <w:r w:rsidR="00223CDC">
        <w:rPr>
          <w:rFonts w:asciiTheme="minorHAnsi" w:hAnsiTheme="minorHAnsi" w:cstheme="minorHAnsi"/>
          <w:spacing w:val="-5"/>
        </w:rPr>
        <w:t>, la demande sera examinée au titre du fonctionnement annuel.</w:t>
      </w:r>
    </w:p>
    <w:p w14:paraId="7A161990" w14:textId="77777777" w:rsidR="00075ECF" w:rsidRDefault="00075ECF" w:rsidP="00B31BFC">
      <w:pPr>
        <w:pStyle w:val="Corpsdetexte"/>
        <w:spacing w:line="276" w:lineRule="auto"/>
        <w:jc w:val="both"/>
        <w:rPr>
          <w:rFonts w:asciiTheme="minorHAnsi" w:hAnsiTheme="minorHAnsi" w:cstheme="minorHAnsi"/>
          <w:spacing w:val="-5"/>
          <w:u w:val="single"/>
        </w:rPr>
      </w:pPr>
    </w:p>
    <w:p w14:paraId="779FD68D" w14:textId="1CE78CED" w:rsidR="0047279F" w:rsidRPr="00DE0EDC" w:rsidRDefault="0047279F" w:rsidP="00B31BFC">
      <w:pPr>
        <w:pStyle w:val="Corpsdetexte"/>
        <w:spacing w:line="276" w:lineRule="auto"/>
        <w:jc w:val="both"/>
        <w:rPr>
          <w:rFonts w:asciiTheme="minorHAnsi" w:hAnsiTheme="minorHAnsi" w:cstheme="minorHAnsi"/>
          <w:u w:val="single"/>
        </w:rPr>
      </w:pPr>
      <w:r w:rsidRPr="00DE0EDC">
        <w:rPr>
          <w:rFonts w:asciiTheme="minorHAnsi" w:hAnsiTheme="minorHAnsi" w:cstheme="minorHAnsi"/>
          <w:spacing w:val="-5"/>
          <w:u w:val="single"/>
        </w:rPr>
        <w:t>Investissement :</w:t>
      </w:r>
    </w:p>
    <w:p w14:paraId="388DB825" w14:textId="34CAD940" w:rsidR="00C64726" w:rsidRPr="00CF720F" w:rsidRDefault="00075ECF" w:rsidP="00B31BFC">
      <w:pPr>
        <w:pStyle w:val="Corpsdetexte"/>
        <w:spacing w:line="276" w:lineRule="auto"/>
        <w:ind w:right="78"/>
        <w:jc w:val="both"/>
        <w:rPr>
          <w:rFonts w:asciiTheme="minorHAnsi" w:hAnsiTheme="minorHAnsi" w:cstheme="minorHAnsi"/>
        </w:rPr>
      </w:pPr>
      <w:r w:rsidRPr="00CF720F">
        <w:rPr>
          <w:rFonts w:asciiTheme="minorHAnsi" w:hAnsiTheme="minorHAnsi" w:cstheme="minorHAnsi"/>
        </w:rPr>
        <w:t>Le</w:t>
      </w:r>
      <w:r w:rsidRPr="00CF720F">
        <w:rPr>
          <w:rFonts w:asciiTheme="minorHAnsi" w:hAnsiTheme="minorHAnsi" w:cstheme="minorHAnsi"/>
          <w:spacing w:val="-4"/>
        </w:rPr>
        <w:t xml:space="preserve"> </w:t>
      </w:r>
      <w:r w:rsidRPr="00CF720F">
        <w:rPr>
          <w:rFonts w:asciiTheme="minorHAnsi" w:hAnsiTheme="minorHAnsi" w:cstheme="minorHAnsi"/>
        </w:rPr>
        <w:t>plafond</w:t>
      </w:r>
      <w:r w:rsidRPr="00CF720F">
        <w:rPr>
          <w:rFonts w:asciiTheme="minorHAnsi" w:hAnsiTheme="minorHAnsi" w:cstheme="minorHAnsi"/>
          <w:spacing w:val="-4"/>
        </w:rPr>
        <w:t xml:space="preserve"> </w:t>
      </w:r>
      <w:r w:rsidRPr="00CF720F">
        <w:rPr>
          <w:rFonts w:asciiTheme="minorHAnsi" w:hAnsiTheme="minorHAnsi" w:cstheme="minorHAnsi"/>
        </w:rPr>
        <w:t>maximal</w:t>
      </w:r>
      <w:r w:rsidRPr="00CF720F">
        <w:rPr>
          <w:rFonts w:asciiTheme="minorHAnsi" w:hAnsiTheme="minorHAnsi" w:cstheme="minorHAnsi"/>
          <w:spacing w:val="-5"/>
        </w:rPr>
        <w:t xml:space="preserve"> </w:t>
      </w:r>
      <w:r w:rsidRPr="00CF720F">
        <w:rPr>
          <w:rFonts w:asciiTheme="minorHAnsi" w:hAnsiTheme="minorHAnsi" w:cstheme="minorHAnsi"/>
        </w:rPr>
        <w:t>de</w:t>
      </w:r>
      <w:r w:rsidRPr="00CF720F">
        <w:rPr>
          <w:rFonts w:asciiTheme="minorHAnsi" w:hAnsiTheme="minorHAnsi" w:cstheme="minorHAnsi"/>
          <w:spacing w:val="-6"/>
        </w:rPr>
        <w:t xml:space="preserve"> </w:t>
      </w:r>
      <w:r w:rsidRPr="00CF720F">
        <w:rPr>
          <w:rFonts w:asciiTheme="minorHAnsi" w:hAnsiTheme="minorHAnsi" w:cstheme="minorHAnsi"/>
        </w:rPr>
        <w:t>subvention</w:t>
      </w:r>
      <w:r w:rsidRPr="00CF720F">
        <w:rPr>
          <w:rFonts w:asciiTheme="minorHAnsi" w:hAnsiTheme="minorHAnsi" w:cstheme="minorHAnsi"/>
          <w:spacing w:val="-4"/>
        </w:rPr>
        <w:t xml:space="preserve"> </w:t>
      </w:r>
      <w:r w:rsidRPr="00CF720F">
        <w:rPr>
          <w:rFonts w:asciiTheme="minorHAnsi" w:hAnsiTheme="minorHAnsi" w:cstheme="minorHAnsi"/>
        </w:rPr>
        <w:t>pour</w:t>
      </w:r>
      <w:r w:rsidRPr="00CF720F">
        <w:rPr>
          <w:rFonts w:asciiTheme="minorHAnsi" w:hAnsiTheme="minorHAnsi" w:cstheme="minorHAnsi"/>
          <w:spacing w:val="-7"/>
        </w:rPr>
        <w:t xml:space="preserve"> </w:t>
      </w:r>
      <w:r w:rsidRPr="00CF720F">
        <w:rPr>
          <w:rFonts w:asciiTheme="minorHAnsi" w:hAnsiTheme="minorHAnsi" w:cstheme="minorHAnsi"/>
        </w:rPr>
        <w:t>les</w:t>
      </w:r>
      <w:r w:rsidRPr="00CF720F">
        <w:rPr>
          <w:rFonts w:asciiTheme="minorHAnsi" w:hAnsiTheme="minorHAnsi" w:cstheme="minorHAnsi"/>
          <w:spacing w:val="-6"/>
        </w:rPr>
        <w:t xml:space="preserve"> </w:t>
      </w:r>
      <w:r w:rsidRPr="00CF720F">
        <w:rPr>
          <w:rFonts w:asciiTheme="minorHAnsi" w:hAnsiTheme="minorHAnsi" w:cstheme="minorHAnsi"/>
        </w:rPr>
        <w:t>projets</w:t>
      </w:r>
      <w:r w:rsidRPr="00CF720F">
        <w:rPr>
          <w:rFonts w:asciiTheme="minorHAnsi" w:hAnsiTheme="minorHAnsi" w:cstheme="minorHAnsi"/>
          <w:spacing w:val="-4"/>
        </w:rPr>
        <w:t xml:space="preserve"> </w:t>
      </w:r>
      <w:r w:rsidRPr="00CF720F">
        <w:rPr>
          <w:rFonts w:asciiTheme="minorHAnsi" w:hAnsiTheme="minorHAnsi" w:cstheme="minorHAnsi"/>
        </w:rPr>
        <w:t>d’investissement</w:t>
      </w:r>
      <w:r w:rsidRPr="00CF720F">
        <w:rPr>
          <w:rFonts w:asciiTheme="minorHAnsi" w:hAnsiTheme="minorHAnsi" w:cstheme="minorHAnsi"/>
          <w:spacing w:val="-4"/>
        </w:rPr>
        <w:t xml:space="preserve"> </w:t>
      </w:r>
      <w:r w:rsidRPr="00CF720F">
        <w:rPr>
          <w:rFonts w:asciiTheme="minorHAnsi" w:hAnsiTheme="minorHAnsi" w:cstheme="minorHAnsi"/>
        </w:rPr>
        <w:t>est</w:t>
      </w:r>
      <w:r w:rsidRPr="00CF720F">
        <w:rPr>
          <w:rFonts w:asciiTheme="minorHAnsi" w:hAnsiTheme="minorHAnsi" w:cstheme="minorHAnsi"/>
          <w:spacing w:val="-4"/>
        </w:rPr>
        <w:t xml:space="preserve"> </w:t>
      </w:r>
      <w:r w:rsidRPr="00CF720F">
        <w:rPr>
          <w:rFonts w:asciiTheme="minorHAnsi" w:hAnsiTheme="minorHAnsi" w:cstheme="minorHAnsi"/>
        </w:rPr>
        <w:t>fixé</w:t>
      </w:r>
      <w:r w:rsidRPr="00CF720F">
        <w:rPr>
          <w:rFonts w:asciiTheme="minorHAnsi" w:hAnsiTheme="minorHAnsi" w:cstheme="minorHAnsi"/>
          <w:spacing w:val="-5"/>
        </w:rPr>
        <w:t xml:space="preserve"> </w:t>
      </w:r>
      <w:r w:rsidRPr="00CF720F">
        <w:rPr>
          <w:rFonts w:asciiTheme="minorHAnsi" w:hAnsiTheme="minorHAnsi" w:cstheme="minorHAnsi"/>
        </w:rPr>
        <w:t>à</w:t>
      </w:r>
      <w:r w:rsidRPr="00CF720F">
        <w:rPr>
          <w:rFonts w:asciiTheme="minorHAnsi" w:hAnsiTheme="minorHAnsi" w:cstheme="minorHAnsi"/>
          <w:spacing w:val="-4"/>
        </w:rPr>
        <w:t xml:space="preserve"> </w:t>
      </w:r>
      <w:r w:rsidR="0047279F">
        <w:rPr>
          <w:rFonts w:asciiTheme="minorHAnsi" w:hAnsiTheme="minorHAnsi" w:cstheme="minorHAnsi"/>
        </w:rPr>
        <w:t>30</w:t>
      </w:r>
      <w:r w:rsidRPr="00CF720F">
        <w:rPr>
          <w:rFonts w:asciiTheme="minorHAnsi" w:hAnsiTheme="minorHAnsi" w:cstheme="minorHAnsi"/>
          <w:spacing w:val="-8"/>
        </w:rPr>
        <w:t xml:space="preserve"> </w:t>
      </w:r>
      <w:r w:rsidRPr="00CF720F">
        <w:rPr>
          <w:rFonts w:asciiTheme="minorHAnsi" w:hAnsiTheme="minorHAnsi" w:cstheme="minorHAnsi"/>
        </w:rPr>
        <w:t>%</w:t>
      </w:r>
      <w:r w:rsidRPr="00CF720F">
        <w:rPr>
          <w:rFonts w:asciiTheme="minorHAnsi" w:hAnsiTheme="minorHAnsi" w:cstheme="minorHAnsi"/>
          <w:spacing w:val="-2"/>
        </w:rPr>
        <w:t xml:space="preserve"> </w:t>
      </w:r>
      <w:r w:rsidRPr="00CF720F">
        <w:rPr>
          <w:rFonts w:asciiTheme="minorHAnsi" w:hAnsiTheme="minorHAnsi" w:cstheme="minorHAnsi"/>
        </w:rPr>
        <w:t>du</w:t>
      </w:r>
      <w:r w:rsidRPr="00CF720F">
        <w:rPr>
          <w:rFonts w:asciiTheme="minorHAnsi" w:hAnsiTheme="minorHAnsi" w:cstheme="minorHAnsi"/>
          <w:spacing w:val="-4"/>
        </w:rPr>
        <w:t xml:space="preserve"> </w:t>
      </w:r>
      <w:r w:rsidRPr="00CF720F">
        <w:rPr>
          <w:rFonts w:asciiTheme="minorHAnsi" w:hAnsiTheme="minorHAnsi" w:cstheme="minorHAnsi"/>
        </w:rPr>
        <w:t>budget</w:t>
      </w:r>
      <w:r w:rsidRPr="00CF720F">
        <w:rPr>
          <w:rFonts w:asciiTheme="minorHAnsi" w:hAnsiTheme="minorHAnsi" w:cstheme="minorHAnsi"/>
          <w:spacing w:val="-4"/>
        </w:rPr>
        <w:t xml:space="preserve"> </w:t>
      </w:r>
      <w:r w:rsidRPr="00CF720F">
        <w:rPr>
          <w:rFonts w:asciiTheme="minorHAnsi" w:hAnsiTheme="minorHAnsi" w:cstheme="minorHAnsi"/>
        </w:rPr>
        <w:t>total</w:t>
      </w:r>
      <w:r w:rsidRPr="00CF720F">
        <w:rPr>
          <w:rFonts w:asciiTheme="minorHAnsi" w:hAnsiTheme="minorHAnsi" w:cstheme="minorHAnsi"/>
          <w:spacing w:val="-2"/>
        </w:rPr>
        <w:t xml:space="preserve"> </w:t>
      </w:r>
      <w:r w:rsidRPr="00CF720F">
        <w:rPr>
          <w:rFonts w:asciiTheme="minorHAnsi" w:hAnsiTheme="minorHAnsi" w:cstheme="minorHAnsi"/>
        </w:rPr>
        <w:t>présenté</w:t>
      </w:r>
      <w:r w:rsidR="0047279F">
        <w:rPr>
          <w:rFonts w:asciiTheme="minorHAnsi" w:hAnsiTheme="minorHAnsi" w:cstheme="minorHAnsi"/>
        </w:rPr>
        <w:t>, plafonné à 10 000 €</w:t>
      </w:r>
      <w:r w:rsidRPr="00CF720F">
        <w:rPr>
          <w:rFonts w:asciiTheme="minorHAnsi" w:hAnsiTheme="minorHAnsi" w:cstheme="minorHAnsi"/>
        </w:rPr>
        <w:t>. Le montant minimal de subvention alloué est fixé à 100 €.</w:t>
      </w:r>
    </w:p>
    <w:p w14:paraId="2FDE27C7"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Une</w:t>
      </w:r>
      <w:r w:rsidRPr="00CF720F">
        <w:rPr>
          <w:rFonts w:asciiTheme="minorHAnsi" w:hAnsiTheme="minorHAnsi" w:cstheme="minorHAnsi"/>
          <w:spacing w:val="-2"/>
        </w:rPr>
        <w:t xml:space="preserve"> </w:t>
      </w:r>
      <w:r w:rsidRPr="00CF720F">
        <w:rPr>
          <w:rFonts w:asciiTheme="minorHAnsi" w:hAnsiTheme="minorHAnsi" w:cstheme="minorHAnsi"/>
        </w:rPr>
        <w:t>seule</w:t>
      </w:r>
      <w:r w:rsidRPr="00CF720F">
        <w:rPr>
          <w:rFonts w:asciiTheme="minorHAnsi" w:hAnsiTheme="minorHAnsi" w:cstheme="minorHAnsi"/>
          <w:spacing w:val="-3"/>
        </w:rPr>
        <w:t xml:space="preserve"> </w:t>
      </w:r>
      <w:r w:rsidRPr="00CF720F">
        <w:rPr>
          <w:rFonts w:asciiTheme="minorHAnsi" w:hAnsiTheme="minorHAnsi" w:cstheme="minorHAnsi"/>
        </w:rPr>
        <w:t>aide</w:t>
      </w:r>
      <w:r w:rsidRPr="00CF720F">
        <w:rPr>
          <w:rFonts w:asciiTheme="minorHAnsi" w:hAnsiTheme="minorHAnsi" w:cstheme="minorHAnsi"/>
          <w:spacing w:val="-4"/>
        </w:rPr>
        <w:t xml:space="preserve"> </w:t>
      </w:r>
      <w:r w:rsidRPr="00CF720F">
        <w:rPr>
          <w:rFonts w:asciiTheme="minorHAnsi" w:hAnsiTheme="minorHAnsi" w:cstheme="minorHAnsi"/>
        </w:rPr>
        <w:t>maximum</w:t>
      </w:r>
      <w:r w:rsidRPr="00CF720F">
        <w:rPr>
          <w:rFonts w:asciiTheme="minorHAnsi" w:hAnsiTheme="minorHAnsi" w:cstheme="minorHAnsi"/>
          <w:spacing w:val="-2"/>
        </w:rPr>
        <w:t xml:space="preserve"> </w:t>
      </w:r>
      <w:r w:rsidRPr="00CF720F">
        <w:rPr>
          <w:rFonts w:asciiTheme="minorHAnsi" w:hAnsiTheme="minorHAnsi" w:cstheme="minorHAnsi"/>
        </w:rPr>
        <w:t>par</w:t>
      </w:r>
      <w:r w:rsidRPr="00CF720F">
        <w:rPr>
          <w:rFonts w:asciiTheme="minorHAnsi" w:hAnsiTheme="minorHAnsi" w:cstheme="minorHAnsi"/>
          <w:spacing w:val="-5"/>
        </w:rPr>
        <w:t xml:space="preserve"> </w:t>
      </w:r>
      <w:r w:rsidRPr="00CF720F">
        <w:rPr>
          <w:rFonts w:asciiTheme="minorHAnsi" w:hAnsiTheme="minorHAnsi" w:cstheme="minorHAnsi"/>
        </w:rPr>
        <w:t>an</w:t>
      </w:r>
      <w:r w:rsidRPr="00CF720F">
        <w:rPr>
          <w:rFonts w:asciiTheme="minorHAnsi" w:hAnsiTheme="minorHAnsi" w:cstheme="minorHAnsi"/>
          <w:spacing w:val="-1"/>
        </w:rPr>
        <w:t xml:space="preserve"> </w:t>
      </w:r>
      <w:r w:rsidRPr="00CF720F">
        <w:rPr>
          <w:rFonts w:asciiTheme="minorHAnsi" w:hAnsiTheme="minorHAnsi" w:cstheme="minorHAnsi"/>
        </w:rPr>
        <w:t>et</w:t>
      </w:r>
      <w:r w:rsidRPr="00CF720F">
        <w:rPr>
          <w:rFonts w:asciiTheme="minorHAnsi" w:hAnsiTheme="minorHAnsi" w:cstheme="minorHAnsi"/>
          <w:spacing w:val="-2"/>
        </w:rPr>
        <w:t xml:space="preserve"> </w:t>
      </w:r>
      <w:r w:rsidRPr="00CF720F">
        <w:rPr>
          <w:rFonts w:asciiTheme="minorHAnsi" w:hAnsiTheme="minorHAnsi" w:cstheme="minorHAnsi"/>
        </w:rPr>
        <w:t>par</w:t>
      </w:r>
      <w:r w:rsidRPr="00CF720F">
        <w:rPr>
          <w:rFonts w:asciiTheme="minorHAnsi" w:hAnsiTheme="minorHAnsi" w:cstheme="minorHAnsi"/>
          <w:spacing w:val="-2"/>
        </w:rPr>
        <w:t xml:space="preserve"> </w:t>
      </w:r>
      <w:r w:rsidRPr="00CF720F">
        <w:rPr>
          <w:rFonts w:asciiTheme="minorHAnsi" w:hAnsiTheme="minorHAnsi" w:cstheme="minorHAnsi"/>
        </w:rPr>
        <w:t>association</w:t>
      </w:r>
      <w:r w:rsidRPr="00CF720F">
        <w:rPr>
          <w:rFonts w:asciiTheme="minorHAnsi" w:hAnsiTheme="minorHAnsi" w:cstheme="minorHAnsi"/>
          <w:spacing w:val="-4"/>
        </w:rPr>
        <w:t xml:space="preserve"> </w:t>
      </w:r>
      <w:r w:rsidRPr="00CF720F">
        <w:rPr>
          <w:rFonts w:asciiTheme="minorHAnsi" w:hAnsiTheme="minorHAnsi" w:cstheme="minorHAnsi"/>
        </w:rPr>
        <w:t>sera</w:t>
      </w:r>
      <w:r w:rsidRPr="00CF720F">
        <w:rPr>
          <w:rFonts w:asciiTheme="minorHAnsi" w:hAnsiTheme="minorHAnsi" w:cstheme="minorHAnsi"/>
          <w:spacing w:val="-1"/>
        </w:rPr>
        <w:t xml:space="preserve"> </w:t>
      </w:r>
      <w:r w:rsidRPr="00CF720F">
        <w:rPr>
          <w:rFonts w:asciiTheme="minorHAnsi" w:hAnsiTheme="minorHAnsi" w:cstheme="minorHAnsi"/>
          <w:spacing w:val="-2"/>
        </w:rPr>
        <w:t>attribuée.</w:t>
      </w:r>
    </w:p>
    <w:p w14:paraId="53E36F9A" w14:textId="77777777" w:rsidR="006375DE" w:rsidRDefault="006375DE" w:rsidP="00B31BFC">
      <w:pPr>
        <w:pStyle w:val="Titre1"/>
        <w:spacing w:line="276" w:lineRule="auto"/>
        <w:ind w:left="0"/>
        <w:jc w:val="both"/>
        <w:rPr>
          <w:rFonts w:asciiTheme="minorHAnsi" w:hAnsiTheme="minorHAnsi" w:cstheme="minorHAnsi"/>
        </w:rPr>
      </w:pPr>
    </w:p>
    <w:p w14:paraId="152EC3F7" w14:textId="54D03DE5"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4"/>
        </w:rPr>
        <w:t xml:space="preserve"> </w:t>
      </w:r>
      <w:r w:rsidRPr="00CF720F">
        <w:rPr>
          <w:rFonts w:asciiTheme="minorHAnsi" w:hAnsiTheme="minorHAnsi" w:cstheme="minorHAnsi"/>
        </w:rPr>
        <w:t>9</w:t>
      </w:r>
      <w:r w:rsidRPr="00CF720F">
        <w:rPr>
          <w:rFonts w:asciiTheme="minorHAnsi" w:hAnsiTheme="minorHAnsi" w:cstheme="minorHAnsi"/>
          <w:spacing w:val="46"/>
        </w:rPr>
        <w:t xml:space="preserve"> </w:t>
      </w:r>
      <w:r w:rsidRPr="00CF720F">
        <w:rPr>
          <w:rFonts w:asciiTheme="minorHAnsi" w:hAnsiTheme="minorHAnsi" w:cstheme="minorHAnsi"/>
        </w:rPr>
        <w:t>:</w:t>
      </w:r>
      <w:r w:rsidRPr="00CF720F">
        <w:rPr>
          <w:rFonts w:asciiTheme="minorHAnsi" w:hAnsiTheme="minorHAnsi" w:cstheme="minorHAnsi"/>
          <w:spacing w:val="-4"/>
        </w:rPr>
        <w:t xml:space="preserve"> </w:t>
      </w:r>
      <w:r w:rsidRPr="00CF720F">
        <w:rPr>
          <w:rFonts w:asciiTheme="minorHAnsi" w:hAnsiTheme="minorHAnsi" w:cstheme="minorHAnsi"/>
        </w:rPr>
        <w:t>MODALITES</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VERSEMENT</w:t>
      </w:r>
      <w:r w:rsidRPr="00CF720F">
        <w:rPr>
          <w:rFonts w:asciiTheme="minorHAnsi" w:hAnsiTheme="minorHAnsi" w:cstheme="minorHAnsi"/>
          <w:spacing w:val="-4"/>
        </w:rPr>
        <w:t xml:space="preserve"> </w:t>
      </w:r>
      <w:r w:rsidRPr="00CF720F">
        <w:rPr>
          <w:rFonts w:asciiTheme="minorHAnsi" w:hAnsiTheme="minorHAnsi" w:cstheme="minorHAnsi"/>
        </w:rPr>
        <w:t>DES</w:t>
      </w:r>
      <w:r w:rsidRPr="00CF720F">
        <w:rPr>
          <w:rFonts w:asciiTheme="minorHAnsi" w:hAnsiTheme="minorHAnsi" w:cstheme="minorHAnsi"/>
          <w:spacing w:val="-2"/>
        </w:rPr>
        <w:t xml:space="preserve"> SUBVENTIONS</w:t>
      </w:r>
    </w:p>
    <w:p w14:paraId="03F6422B" w14:textId="7777777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 xml:space="preserve">L’ensemble des subventions seront versées par mandat administratif (virement bancaire sur le compte de </w:t>
      </w:r>
      <w:r w:rsidRPr="00CF720F">
        <w:rPr>
          <w:rFonts w:asciiTheme="minorHAnsi" w:hAnsiTheme="minorHAnsi" w:cstheme="minorHAnsi"/>
          <w:spacing w:val="-2"/>
        </w:rPr>
        <w:t>l’association).</w:t>
      </w:r>
    </w:p>
    <w:p w14:paraId="1955223F" w14:textId="77777777" w:rsidR="00C64726" w:rsidRPr="00CF720F" w:rsidRDefault="00C64726" w:rsidP="00B31BFC">
      <w:pPr>
        <w:pStyle w:val="Corpsdetexte"/>
        <w:spacing w:line="276" w:lineRule="auto"/>
        <w:jc w:val="both"/>
        <w:rPr>
          <w:rFonts w:asciiTheme="minorHAnsi" w:hAnsiTheme="minorHAnsi" w:cstheme="minorHAnsi"/>
        </w:rPr>
      </w:pPr>
    </w:p>
    <w:p w14:paraId="720F8E52" w14:textId="21A057A7" w:rsidR="00C64726" w:rsidRPr="00CF720F" w:rsidRDefault="00075ECF" w:rsidP="00B31BFC">
      <w:pPr>
        <w:pStyle w:val="Corpsdetexte"/>
        <w:spacing w:line="276" w:lineRule="auto"/>
        <w:jc w:val="both"/>
        <w:rPr>
          <w:rFonts w:asciiTheme="minorHAnsi" w:hAnsiTheme="minorHAnsi" w:cstheme="minorHAnsi"/>
        </w:rPr>
      </w:pPr>
      <w:r w:rsidRPr="00CF720F">
        <w:rPr>
          <w:rFonts w:asciiTheme="minorHAnsi" w:hAnsiTheme="minorHAnsi" w:cstheme="minorHAnsi"/>
        </w:rPr>
        <w:t>En</w:t>
      </w:r>
      <w:r w:rsidRPr="00CF720F">
        <w:rPr>
          <w:rFonts w:asciiTheme="minorHAnsi" w:hAnsiTheme="minorHAnsi" w:cstheme="minorHAnsi"/>
          <w:spacing w:val="22"/>
        </w:rPr>
        <w:t xml:space="preserve"> </w:t>
      </w:r>
      <w:r w:rsidRPr="00CF720F">
        <w:rPr>
          <w:rFonts w:asciiTheme="minorHAnsi" w:hAnsiTheme="minorHAnsi" w:cstheme="minorHAnsi"/>
        </w:rPr>
        <w:t>ce qui concerne</w:t>
      </w:r>
      <w:r w:rsidRPr="00CF720F">
        <w:rPr>
          <w:rFonts w:asciiTheme="minorHAnsi" w:hAnsiTheme="minorHAnsi" w:cstheme="minorHAnsi"/>
          <w:spacing w:val="22"/>
        </w:rPr>
        <w:t xml:space="preserve"> </w:t>
      </w:r>
      <w:r w:rsidRPr="00CF720F">
        <w:rPr>
          <w:rFonts w:asciiTheme="minorHAnsi" w:hAnsiTheme="minorHAnsi" w:cstheme="minorHAnsi"/>
        </w:rPr>
        <w:t>les subventions</w:t>
      </w:r>
      <w:r w:rsidRPr="00CF720F">
        <w:rPr>
          <w:rFonts w:asciiTheme="minorHAnsi" w:hAnsiTheme="minorHAnsi" w:cstheme="minorHAnsi"/>
          <w:spacing w:val="22"/>
        </w:rPr>
        <w:t xml:space="preserve"> </w:t>
      </w:r>
      <w:r w:rsidRPr="00CF720F">
        <w:rPr>
          <w:rFonts w:asciiTheme="minorHAnsi" w:hAnsiTheme="minorHAnsi" w:cstheme="minorHAnsi"/>
        </w:rPr>
        <w:t>de fonctionnement, le versement de la subvention pourra s’effectuer</w:t>
      </w:r>
      <w:r w:rsidRPr="00CF720F">
        <w:rPr>
          <w:rFonts w:asciiTheme="minorHAnsi" w:hAnsiTheme="minorHAnsi" w:cstheme="minorHAnsi"/>
          <w:spacing w:val="40"/>
        </w:rPr>
        <w:t xml:space="preserve"> </w:t>
      </w:r>
      <w:r w:rsidRPr="00CF720F">
        <w:rPr>
          <w:rFonts w:asciiTheme="minorHAnsi" w:hAnsiTheme="minorHAnsi" w:cstheme="minorHAnsi"/>
        </w:rPr>
        <w:t xml:space="preserve">après délibération du </w:t>
      </w:r>
      <w:r w:rsidR="0047279F">
        <w:rPr>
          <w:rFonts w:asciiTheme="minorHAnsi" w:hAnsiTheme="minorHAnsi" w:cstheme="minorHAnsi"/>
        </w:rPr>
        <w:t>Bureau</w:t>
      </w:r>
      <w:r w:rsidRPr="00CF720F">
        <w:rPr>
          <w:rFonts w:asciiTheme="minorHAnsi" w:hAnsiTheme="minorHAnsi" w:cstheme="minorHAnsi"/>
        </w:rPr>
        <w:t>.</w:t>
      </w:r>
    </w:p>
    <w:p w14:paraId="59D3CBE9" w14:textId="77777777" w:rsidR="00C64726" w:rsidRPr="00CF720F" w:rsidRDefault="00C64726" w:rsidP="00B31BFC">
      <w:pPr>
        <w:pStyle w:val="Corpsdetexte"/>
        <w:spacing w:line="276" w:lineRule="auto"/>
        <w:jc w:val="both"/>
        <w:rPr>
          <w:rFonts w:asciiTheme="minorHAnsi" w:hAnsiTheme="minorHAnsi" w:cstheme="minorHAnsi"/>
        </w:rPr>
      </w:pPr>
    </w:p>
    <w:p w14:paraId="2D4287AE" w14:textId="72499CD2" w:rsidR="00C64726" w:rsidRPr="00CF720F" w:rsidRDefault="00075ECF" w:rsidP="00B31BFC">
      <w:pPr>
        <w:pStyle w:val="Corpsdetexte"/>
        <w:spacing w:line="276" w:lineRule="auto"/>
        <w:ind w:right="158"/>
        <w:jc w:val="both"/>
        <w:rPr>
          <w:rFonts w:asciiTheme="minorHAnsi" w:hAnsiTheme="minorHAnsi" w:cstheme="minorHAnsi"/>
        </w:rPr>
      </w:pPr>
      <w:r w:rsidRPr="00CF720F">
        <w:rPr>
          <w:rFonts w:asciiTheme="minorHAnsi" w:hAnsiTheme="minorHAnsi" w:cstheme="minorHAnsi"/>
        </w:rPr>
        <w:t>En ce</w:t>
      </w:r>
      <w:r w:rsidRPr="00CF720F">
        <w:rPr>
          <w:rFonts w:asciiTheme="minorHAnsi" w:hAnsiTheme="minorHAnsi" w:cstheme="minorHAnsi"/>
          <w:spacing w:val="-1"/>
        </w:rPr>
        <w:t xml:space="preserve"> </w:t>
      </w:r>
      <w:r w:rsidRPr="00CF720F">
        <w:rPr>
          <w:rFonts w:asciiTheme="minorHAnsi" w:hAnsiTheme="minorHAnsi" w:cstheme="minorHAnsi"/>
        </w:rPr>
        <w:t>qui concerne</w:t>
      </w:r>
      <w:r w:rsidRPr="00CF720F">
        <w:rPr>
          <w:rFonts w:asciiTheme="minorHAnsi" w:hAnsiTheme="minorHAnsi" w:cstheme="minorHAnsi"/>
          <w:spacing w:val="-1"/>
        </w:rPr>
        <w:t xml:space="preserve"> </w:t>
      </w:r>
      <w:r w:rsidRPr="00CF720F">
        <w:rPr>
          <w:rFonts w:asciiTheme="minorHAnsi" w:hAnsiTheme="minorHAnsi" w:cstheme="minorHAnsi"/>
        </w:rPr>
        <w:t>les</w:t>
      </w:r>
      <w:r w:rsidRPr="00CF720F">
        <w:rPr>
          <w:rFonts w:asciiTheme="minorHAnsi" w:hAnsiTheme="minorHAnsi" w:cstheme="minorHAnsi"/>
          <w:spacing w:val="-2"/>
        </w:rPr>
        <w:t xml:space="preserve"> </w:t>
      </w:r>
      <w:r w:rsidRPr="00CF720F">
        <w:rPr>
          <w:rFonts w:asciiTheme="minorHAnsi" w:hAnsiTheme="minorHAnsi" w:cstheme="minorHAnsi"/>
        </w:rPr>
        <w:t>subventions</w:t>
      </w:r>
      <w:r w:rsidRPr="00CF720F">
        <w:rPr>
          <w:rFonts w:asciiTheme="minorHAnsi" w:hAnsiTheme="minorHAnsi" w:cstheme="minorHAnsi"/>
          <w:spacing w:val="-2"/>
        </w:rPr>
        <w:t xml:space="preserve"> </w:t>
      </w:r>
      <w:r w:rsidRPr="00CF720F">
        <w:rPr>
          <w:rFonts w:asciiTheme="minorHAnsi" w:hAnsiTheme="minorHAnsi" w:cstheme="minorHAnsi"/>
        </w:rPr>
        <w:t>d’investissement et événementielles, la</w:t>
      </w:r>
      <w:r w:rsidRPr="00CF720F">
        <w:rPr>
          <w:rFonts w:asciiTheme="minorHAnsi" w:hAnsiTheme="minorHAnsi" w:cstheme="minorHAnsi"/>
          <w:spacing w:val="-1"/>
        </w:rPr>
        <w:t xml:space="preserve"> </w:t>
      </w:r>
      <w:r w:rsidRPr="00CF720F">
        <w:rPr>
          <w:rFonts w:asciiTheme="minorHAnsi" w:hAnsiTheme="minorHAnsi" w:cstheme="minorHAnsi"/>
        </w:rPr>
        <w:t>subvention</w:t>
      </w:r>
      <w:r w:rsidRPr="00CF720F">
        <w:rPr>
          <w:rFonts w:asciiTheme="minorHAnsi" w:hAnsiTheme="minorHAnsi" w:cstheme="minorHAnsi"/>
          <w:spacing w:val="-2"/>
        </w:rPr>
        <w:t xml:space="preserve"> </w:t>
      </w:r>
      <w:r w:rsidRPr="00CF720F">
        <w:rPr>
          <w:rFonts w:asciiTheme="minorHAnsi" w:hAnsiTheme="minorHAnsi" w:cstheme="minorHAnsi"/>
        </w:rPr>
        <w:t>sera versée une</w:t>
      </w:r>
      <w:r w:rsidRPr="00CF720F">
        <w:rPr>
          <w:rFonts w:asciiTheme="minorHAnsi" w:hAnsiTheme="minorHAnsi" w:cstheme="minorHAnsi"/>
          <w:spacing w:val="-2"/>
        </w:rPr>
        <w:t xml:space="preserve"> </w:t>
      </w:r>
      <w:r w:rsidRPr="00CF720F">
        <w:rPr>
          <w:rFonts w:asciiTheme="minorHAnsi" w:hAnsiTheme="minorHAnsi" w:cstheme="minorHAnsi"/>
        </w:rPr>
        <w:t xml:space="preserve">fois l’action réalisée et sur présentation de justificatifs : bilan financier de l’action, copie des factures acquittées (investissement), évaluation de l’action (nombre de participants, nombre de visiteurs, descriptif avec appui photographique de l’action et de la communication mise en œuvre etc…), documents de communication faisant figurer le logo de la </w:t>
      </w:r>
      <w:r w:rsidR="005723AA">
        <w:rPr>
          <w:rFonts w:asciiTheme="minorHAnsi" w:hAnsiTheme="minorHAnsi" w:cstheme="minorHAnsi"/>
        </w:rPr>
        <w:t>CCVDS</w:t>
      </w:r>
      <w:r w:rsidRPr="00CF720F">
        <w:rPr>
          <w:rFonts w:asciiTheme="minorHAnsi" w:hAnsiTheme="minorHAnsi" w:cstheme="minorHAnsi"/>
        </w:rPr>
        <w:t>.</w:t>
      </w:r>
    </w:p>
    <w:p w14:paraId="1F0B7F1D" w14:textId="77777777" w:rsidR="00C64726" w:rsidRPr="00CF720F" w:rsidRDefault="00C64726" w:rsidP="00B31BFC">
      <w:pPr>
        <w:pStyle w:val="Corpsdetexte"/>
        <w:spacing w:line="276" w:lineRule="auto"/>
        <w:jc w:val="both"/>
        <w:rPr>
          <w:rFonts w:asciiTheme="minorHAnsi" w:hAnsiTheme="minorHAnsi" w:cstheme="minorHAnsi"/>
        </w:rPr>
      </w:pPr>
    </w:p>
    <w:p w14:paraId="17183874" w14:textId="77777777" w:rsidR="00C64726" w:rsidRPr="00CF720F" w:rsidRDefault="00075ECF" w:rsidP="00B31BFC">
      <w:pPr>
        <w:pStyle w:val="Corpsdetexte"/>
        <w:spacing w:line="276" w:lineRule="auto"/>
        <w:ind w:right="157"/>
        <w:jc w:val="both"/>
        <w:rPr>
          <w:rFonts w:asciiTheme="minorHAnsi" w:hAnsiTheme="minorHAnsi" w:cstheme="minorHAnsi"/>
        </w:rPr>
      </w:pPr>
      <w:r w:rsidRPr="00CF720F">
        <w:rPr>
          <w:rFonts w:asciiTheme="minorHAnsi" w:hAnsiTheme="minorHAnsi" w:cstheme="minorHAnsi"/>
        </w:rPr>
        <w:t>Le montant de</w:t>
      </w:r>
      <w:r w:rsidRPr="00CF720F">
        <w:rPr>
          <w:rFonts w:asciiTheme="minorHAnsi" w:hAnsiTheme="minorHAnsi" w:cstheme="minorHAnsi"/>
          <w:spacing w:val="-1"/>
        </w:rPr>
        <w:t xml:space="preserve"> </w:t>
      </w:r>
      <w:r w:rsidRPr="00CF720F">
        <w:rPr>
          <w:rFonts w:asciiTheme="minorHAnsi" w:hAnsiTheme="minorHAnsi" w:cstheme="minorHAnsi"/>
        </w:rPr>
        <w:t>la subvention</w:t>
      </w:r>
      <w:r w:rsidRPr="00CF720F">
        <w:rPr>
          <w:rFonts w:asciiTheme="minorHAnsi" w:hAnsiTheme="minorHAnsi" w:cstheme="minorHAnsi"/>
          <w:spacing w:val="-3"/>
        </w:rPr>
        <w:t xml:space="preserve"> </w:t>
      </w:r>
      <w:r w:rsidRPr="00CF720F">
        <w:rPr>
          <w:rFonts w:asciiTheme="minorHAnsi" w:hAnsiTheme="minorHAnsi" w:cstheme="minorHAnsi"/>
        </w:rPr>
        <w:t>allouée</w:t>
      </w:r>
      <w:r w:rsidRPr="00CF720F">
        <w:rPr>
          <w:rFonts w:asciiTheme="minorHAnsi" w:hAnsiTheme="minorHAnsi" w:cstheme="minorHAnsi"/>
          <w:spacing w:val="-1"/>
        </w:rPr>
        <w:t xml:space="preserve"> </w:t>
      </w:r>
      <w:r w:rsidRPr="00CF720F">
        <w:rPr>
          <w:rFonts w:asciiTheme="minorHAnsi" w:hAnsiTheme="minorHAnsi" w:cstheme="minorHAnsi"/>
        </w:rPr>
        <w:t>est non révisable à</w:t>
      </w:r>
      <w:r w:rsidRPr="00CF720F">
        <w:rPr>
          <w:rFonts w:asciiTheme="minorHAnsi" w:hAnsiTheme="minorHAnsi" w:cstheme="minorHAnsi"/>
          <w:spacing w:val="-2"/>
        </w:rPr>
        <w:t xml:space="preserve"> </w:t>
      </w:r>
      <w:r w:rsidRPr="00CF720F">
        <w:rPr>
          <w:rFonts w:asciiTheme="minorHAnsi" w:hAnsiTheme="minorHAnsi" w:cstheme="minorHAnsi"/>
        </w:rPr>
        <w:t>la hausse, même si la dépense réalisée dépasse</w:t>
      </w:r>
      <w:r w:rsidRPr="00CF720F">
        <w:rPr>
          <w:rFonts w:asciiTheme="minorHAnsi" w:hAnsiTheme="minorHAnsi" w:cstheme="minorHAnsi"/>
          <w:spacing w:val="-2"/>
        </w:rPr>
        <w:t xml:space="preserve"> </w:t>
      </w:r>
      <w:r w:rsidRPr="00CF720F">
        <w:rPr>
          <w:rFonts w:asciiTheme="minorHAnsi" w:hAnsiTheme="minorHAnsi" w:cstheme="minorHAnsi"/>
        </w:rPr>
        <w:t>le coût prévisionnel de l’opération. Si la</w:t>
      </w:r>
      <w:r w:rsidRPr="00CF720F">
        <w:rPr>
          <w:rFonts w:asciiTheme="minorHAnsi" w:hAnsiTheme="minorHAnsi" w:cstheme="minorHAnsi"/>
          <w:spacing w:val="-3"/>
        </w:rPr>
        <w:t xml:space="preserve"> </w:t>
      </w:r>
      <w:r w:rsidRPr="00CF720F">
        <w:rPr>
          <w:rFonts w:asciiTheme="minorHAnsi" w:hAnsiTheme="minorHAnsi" w:cstheme="minorHAnsi"/>
        </w:rPr>
        <w:t>dépense</w:t>
      </w:r>
      <w:r w:rsidRPr="00CF720F">
        <w:rPr>
          <w:rFonts w:asciiTheme="minorHAnsi" w:hAnsiTheme="minorHAnsi" w:cstheme="minorHAnsi"/>
          <w:spacing w:val="-3"/>
        </w:rPr>
        <w:t xml:space="preserve"> </w:t>
      </w:r>
      <w:r w:rsidRPr="00CF720F">
        <w:rPr>
          <w:rFonts w:asciiTheme="minorHAnsi" w:hAnsiTheme="minorHAnsi" w:cstheme="minorHAnsi"/>
        </w:rPr>
        <w:t>n’atteint</w:t>
      </w:r>
      <w:r w:rsidRPr="00CF720F">
        <w:rPr>
          <w:rFonts w:asciiTheme="minorHAnsi" w:hAnsiTheme="minorHAnsi" w:cstheme="minorHAnsi"/>
          <w:spacing w:val="-2"/>
        </w:rPr>
        <w:t xml:space="preserve"> </w:t>
      </w:r>
      <w:r w:rsidRPr="00CF720F">
        <w:rPr>
          <w:rFonts w:asciiTheme="minorHAnsi" w:hAnsiTheme="minorHAnsi" w:cstheme="minorHAnsi"/>
        </w:rPr>
        <w:t>pas le coût</w:t>
      </w:r>
      <w:r w:rsidRPr="00CF720F">
        <w:rPr>
          <w:rFonts w:asciiTheme="minorHAnsi" w:hAnsiTheme="minorHAnsi" w:cstheme="minorHAnsi"/>
          <w:spacing w:val="-1"/>
        </w:rPr>
        <w:t xml:space="preserve"> </w:t>
      </w:r>
      <w:r w:rsidRPr="00CF720F">
        <w:rPr>
          <w:rFonts w:asciiTheme="minorHAnsi" w:hAnsiTheme="minorHAnsi" w:cstheme="minorHAnsi"/>
        </w:rPr>
        <w:t>prévisionnel de</w:t>
      </w:r>
      <w:r w:rsidRPr="00CF720F">
        <w:rPr>
          <w:rFonts w:asciiTheme="minorHAnsi" w:hAnsiTheme="minorHAnsi" w:cstheme="minorHAnsi"/>
          <w:spacing w:val="-2"/>
        </w:rPr>
        <w:t xml:space="preserve"> </w:t>
      </w:r>
      <w:r w:rsidRPr="00CF720F">
        <w:rPr>
          <w:rFonts w:asciiTheme="minorHAnsi" w:hAnsiTheme="minorHAnsi" w:cstheme="minorHAnsi"/>
        </w:rPr>
        <w:t>l’action,</w:t>
      </w:r>
      <w:r w:rsidRPr="00CF720F">
        <w:rPr>
          <w:rFonts w:asciiTheme="minorHAnsi" w:hAnsiTheme="minorHAnsi" w:cstheme="minorHAnsi"/>
          <w:spacing w:val="-1"/>
        </w:rPr>
        <w:t xml:space="preserve"> </w:t>
      </w:r>
      <w:r w:rsidRPr="00CF720F">
        <w:rPr>
          <w:rFonts w:asciiTheme="minorHAnsi" w:hAnsiTheme="minorHAnsi" w:cstheme="minorHAnsi"/>
        </w:rPr>
        <w:t>la subvention</w:t>
      </w:r>
      <w:r w:rsidRPr="00CF720F">
        <w:rPr>
          <w:rFonts w:asciiTheme="minorHAnsi" w:hAnsiTheme="minorHAnsi" w:cstheme="minorHAnsi"/>
          <w:spacing w:val="-3"/>
        </w:rPr>
        <w:t xml:space="preserve"> </w:t>
      </w:r>
      <w:r w:rsidRPr="00CF720F">
        <w:rPr>
          <w:rFonts w:asciiTheme="minorHAnsi" w:hAnsiTheme="minorHAnsi" w:cstheme="minorHAnsi"/>
        </w:rPr>
        <w:t>est versée au prorata du montant des dépenses effectivement justifiées.</w:t>
      </w:r>
    </w:p>
    <w:p w14:paraId="3B6BCB74" w14:textId="77777777" w:rsidR="00C64726" w:rsidRPr="00CF720F" w:rsidRDefault="00C64726" w:rsidP="00B31BFC">
      <w:pPr>
        <w:pStyle w:val="Corpsdetexte"/>
        <w:spacing w:line="276" w:lineRule="auto"/>
        <w:jc w:val="both"/>
        <w:rPr>
          <w:rFonts w:asciiTheme="minorHAnsi" w:hAnsiTheme="minorHAnsi" w:cstheme="minorHAnsi"/>
        </w:rPr>
      </w:pPr>
    </w:p>
    <w:p w14:paraId="3168F835"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3"/>
        </w:rPr>
        <w:t xml:space="preserve"> </w:t>
      </w:r>
      <w:r w:rsidRPr="00CF720F">
        <w:rPr>
          <w:rFonts w:asciiTheme="minorHAnsi" w:hAnsiTheme="minorHAnsi" w:cstheme="minorHAnsi"/>
        </w:rPr>
        <w:t>10</w:t>
      </w:r>
      <w:r w:rsidRPr="00CF720F">
        <w:rPr>
          <w:rFonts w:asciiTheme="minorHAnsi" w:hAnsiTheme="minorHAnsi" w:cstheme="minorHAnsi"/>
          <w:spacing w:val="49"/>
        </w:rPr>
        <w:t xml:space="preserve"> </w:t>
      </w:r>
      <w:r w:rsidRPr="00CF720F">
        <w:rPr>
          <w:rFonts w:asciiTheme="minorHAnsi" w:hAnsiTheme="minorHAnsi" w:cstheme="minorHAnsi"/>
        </w:rPr>
        <w:t>:</w:t>
      </w:r>
      <w:r w:rsidRPr="00CF720F">
        <w:rPr>
          <w:rFonts w:asciiTheme="minorHAnsi" w:hAnsiTheme="minorHAnsi" w:cstheme="minorHAnsi"/>
          <w:spacing w:val="-3"/>
        </w:rPr>
        <w:t xml:space="preserve"> </w:t>
      </w:r>
      <w:r w:rsidRPr="00CF720F">
        <w:rPr>
          <w:rFonts w:asciiTheme="minorHAnsi" w:hAnsiTheme="minorHAnsi" w:cstheme="minorHAnsi"/>
        </w:rPr>
        <w:t>DUREE</w:t>
      </w:r>
      <w:r w:rsidRPr="00CF720F">
        <w:rPr>
          <w:rFonts w:asciiTheme="minorHAnsi" w:hAnsiTheme="minorHAnsi" w:cstheme="minorHAnsi"/>
          <w:spacing w:val="-1"/>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VALIDITE</w:t>
      </w:r>
      <w:r w:rsidRPr="00CF720F">
        <w:rPr>
          <w:rFonts w:asciiTheme="minorHAnsi" w:hAnsiTheme="minorHAnsi" w:cstheme="minorHAnsi"/>
          <w:spacing w:val="-3"/>
        </w:rPr>
        <w:t xml:space="preserve"> </w:t>
      </w:r>
      <w:r w:rsidRPr="00CF720F">
        <w:rPr>
          <w:rFonts w:asciiTheme="minorHAnsi" w:hAnsiTheme="minorHAnsi" w:cstheme="minorHAnsi"/>
        </w:rPr>
        <w:t>DE</w:t>
      </w:r>
      <w:r w:rsidRPr="00CF720F">
        <w:rPr>
          <w:rFonts w:asciiTheme="minorHAnsi" w:hAnsiTheme="minorHAnsi" w:cstheme="minorHAnsi"/>
          <w:spacing w:val="-3"/>
        </w:rPr>
        <w:t xml:space="preserve"> </w:t>
      </w:r>
      <w:r w:rsidRPr="00CF720F">
        <w:rPr>
          <w:rFonts w:asciiTheme="minorHAnsi" w:hAnsiTheme="minorHAnsi" w:cstheme="minorHAnsi"/>
        </w:rPr>
        <w:t>LA</w:t>
      </w:r>
      <w:r w:rsidRPr="00CF720F">
        <w:rPr>
          <w:rFonts w:asciiTheme="minorHAnsi" w:hAnsiTheme="minorHAnsi" w:cstheme="minorHAnsi"/>
          <w:spacing w:val="-3"/>
        </w:rPr>
        <w:t xml:space="preserve"> </w:t>
      </w:r>
      <w:r w:rsidRPr="00CF720F">
        <w:rPr>
          <w:rFonts w:asciiTheme="minorHAnsi" w:hAnsiTheme="minorHAnsi" w:cstheme="minorHAnsi"/>
          <w:spacing w:val="-2"/>
        </w:rPr>
        <w:t>DECISION</w:t>
      </w:r>
    </w:p>
    <w:p w14:paraId="2306E5A5" w14:textId="5AD465A2" w:rsidR="00C64726" w:rsidRPr="00CF720F" w:rsidRDefault="00075ECF" w:rsidP="00B31BFC">
      <w:pPr>
        <w:pStyle w:val="Corpsdetexte"/>
        <w:spacing w:line="276" w:lineRule="auto"/>
        <w:ind w:right="157"/>
        <w:jc w:val="both"/>
        <w:rPr>
          <w:rFonts w:asciiTheme="minorHAnsi" w:hAnsiTheme="minorHAnsi" w:cstheme="minorHAnsi"/>
        </w:rPr>
      </w:pPr>
      <w:r w:rsidRPr="00CF720F">
        <w:rPr>
          <w:rFonts w:asciiTheme="minorHAnsi" w:hAnsiTheme="minorHAnsi" w:cstheme="minorHAnsi"/>
        </w:rPr>
        <w:t>La</w:t>
      </w:r>
      <w:r w:rsidRPr="00CF720F">
        <w:rPr>
          <w:rFonts w:asciiTheme="minorHAnsi" w:hAnsiTheme="minorHAnsi" w:cstheme="minorHAnsi"/>
          <w:spacing w:val="-2"/>
        </w:rPr>
        <w:t xml:space="preserve"> </w:t>
      </w:r>
      <w:r w:rsidRPr="00CF720F">
        <w:rPr>
          <w:rFonts w:asciiTheme="minorHAnsi" w:hAnsiTheme="minorHAnsi" w:cstheme="minorHAnsi"/>
        </w:rPr>
        <w:t>décision</w:t>
      </w:r>
      <w:r w:rsidRPr="00CF720F">
        <w:rPr>
          <w:rFonts w:asciiTheme="minorHAnsi" w:hAnsiTheme="minorHAnsi" w:cstheme="minorHAnsi"/>
          <w:spacing w:val="-2"/>
        </w:rPr>
        <w:t xml:space="preserve"> </w:t>
      </w:r>
      <w:r w:rsidRPr="00CF720F">
        <w:rPr>
          <w:rFonts w:asciiTheme="minorHAnsi" w:hAnsiTheme="minorHAnsi" w:cstheme="minorHAnsi"/>
        </w:rPr>
        <w:t>prise</w:t>
      </w:r>
      <w:r w:rsidRPr="00CF720F">
        <w:rPr>
          <w:rFonts w:asciiTheme="minorHAnsi" w:hAnsiTheme="minorHAnsi" w:cstheme="minorHAnsi"/>
          <w:spacing w:val="-2"/>
        </w:rPr>
        <w:t xml:space="preserve"> </w:t>
      </w:r>
      <w:r w:rsidRPr="00CF720F">
        <w:rPr>
          <w:rFonts w:asciiTheme="minorHAnsi" w:hAnsiTheme="minorHAnsi" w:cstheme="minorHAnsi"/>
        </w:rPr>
        <w:t>par</w:t>
      </w:r>
      <w:r w:rsidRPr="00CF720F">
        <w:rPr>
          <w:rFonts w:asciiTheme="minorHAnsi" w:hAnsiTheme="minorHAnsi" w:cstheme="minorHAnsi"/>
          <w:spacing w:val="-2"/>
        </w:rPr>
        <w:t xml:space="preserve"> </w:t>
      </w:r>
      <w:r w:rsidRPr="00CF720F">
        <w:rPr>
          <w:rFonts w:asciiTheme="minorHAnsi" w:hAnsiTheme="minorHAnsi" w:cstheme="minorHAnsi"/>
        </w:rPr>
        <w:t>le</w:t>
      </w:r>
      <w:r w:rsidRPr="00CF720F">
        <w:rPr>
          <w:rFonts w:asciiTheme="minorHAnsi" w:hAnsiTheme="minorHAnsi" w:cstheme="minorHAnsi"/>
          <w:spacing w:val="-2"/>
        </w:rPr>
        <w:t xml:space="preserve"> </w:t>
      </w:r>
      <w:r w:rsidR="0047279F">
        <w:rPr>
          <w:rFonts w:asciiTheme="minorHAnsi" w:hAnsiTheme="minorHAnsi" w:cstheme="minorHAnsi"/>
        </w:rPr>
        <w:t>Bureau</w:t>
      </w:r>
      <w:r w:rsidRPr="00CF720F">
        <w:rPr>
          <w:rFonts w:asciiTheme="minorHAnsi" w:hAnsiTheme="minorHAnsi" w:cstheme="minorHAnsi"/>
          <w:spacing w:val="-4"/>
        </w:rPr>
        <w:t xml:space="preserve"> </w:t>
      </w:r>
      <w:r w:rsidRPr="00CF720F">
        <w:rPr>
          <w:rFonts w:asciiTheme="minorHAnsi" w:hAnsiTheme="minorHAnsi" w:cstheme="minorHAnsi"/>
        </w:rPr>
        <w:t>est</w:t>
      </w:r>
      <w:r w:rsidRPr="00CF720F">
        <w:rPr>
          <w:rFonts w:asciiTheme="minorHAnsi" w:hAnsiTheme="minorHAnsi" w:cstheme="minorHAnsi"/>
          <w:spacing w:val="-2"/>
        </w:rPr>
        <w:t xml:space="preserve"> </w:t>
      </w:r>
      <w:r w:rsidRPr="00CF720F">
        <w:rPr>
          <w:rFonts w:asciiTheme="minorHAnsi" w:hAnsiTheme="minorHAnsi" w:cstheme="minorHAnsi"/>
        </w:rPr>
        <w:t>valable</w:t>
      </w:r>
      <w:r w:rsidRPr="00CF720F">
        <w:rPr>
          <w:rFonts w:asciiTheme="minorHAnsi" w:hAnsiTheme="minorHAnsi" w:cstheme="minorHAnsi"/>
          <w:spacing w:val="-5"/>
        </w:rPr>
        <w:t xml:space="preserve"> </w:t>
      </w:r>
      <w:r w:rsidRPr="00CF720F">
        <w:rPr>
          <w:rFonts w:asciiTheme="minorHAnsi" w:hAnsiTheme="minorHAnsi" w:cstheme="minorHAnsi"/>
        </w:rPr>
        <w:t>jusqu’à</w:t>
      </w:r>
      <w:r w:rsidRPr="00CF720F">
        <w:rPr>
          <w:rFonts w:asciiTheme="minorHAnsi" w:hAnsiTheme="minorHAnsi" w:cstheme="minorHAnsi"/>
          <w:spacing w:val="-4"/>
        </w:rPr>
        <w:t xml:space="preserve"> </w:t>
      </w:r>
      <w:r w:rsidRPr="00CF720F">
        <w:rPr>
          <w:rFonts w:asciiTheme="minorHAnsi" w:hAnsiTheme="minorHAnsi" w:cstheme="minorHAnsi"/>
        </w:rPr>
        <w:t>la</w:t>
      </w:r>
      <w:r w:rsidRPr="00CF720F">
        <w:rPr>
          <w:rFonts w:asciiTheme="minorHAnsi" w:hAnsiTheme="minorHAnsi" w:cstheme="minorHAnsi"/>
          <w:spacing w:val="-2"/>
        </w:rPr>
        <w:t xml:space="preserve"> </w:t>
      </w:r>
      <w:r w:rsidRPr="00CF720F">
        <w:rPr>
          <w:rFonts w:asciiTheme="minorHAnsi" w:hAnsiTheme="minorHAnsi" w:cstheme="minorHAnsi"/>
        </w:rPr>
        <w:t>fin</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l’exercice</w:t>
      </w:r>
      <w:r w:rsidRPr="00CF720F">
        <w:rPr>
          <w:rFonts w:asciiTheme="minorHAnsi" w:hAnsiTheme="minorHAnsi" w:cstheme="minorHAnsi"/>
          <w:spacing w:val="-2"/>
        </w:rPr>
        <w:t xml:space="preserve"> </w:t>
      </w:r>
      <w:r w:rsidRPr="00CF720F">
        <w:rPr>
          <w:rFonts w:asciiTheme="minorHAnsi" w:hAnsiTheme="minorHAnsi" w:cstheme="minorHAnsi"/>
        </w:rPr>
        <w:t>budgétaire</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4"/>
        </w:rPr>
        <w:t xml:space="preserve"> </w:t>
      </w:r>
      <w:r w:rsidRPr="00CF720F">
        <w:rPr>
          <w:rFonts w:asciiTheme="minorHAnsi" w:hAnsiTheme="minorHAnsi" w:cstheme="minorHAnsi"/>
        </w:rPr>
        <w:t>l’année en</w:t>
      </w:r>
      <w:r w:rsidRPr="00CF720F">
        <w:rPr>
          <w:rFonts w:asciiTheme="minorHAnsi" w:hAnsiTheme="minorHAnsi" w:cstheme="minorHAnsi"/>
          <w:spacing w:val="-8"/>
        </w:rPr>
        <w:t xml:space="preserve"> </w:t>
      </w:r>
      <w:r w:rsidRPr="00CF720F">
        <w:rPr>
          <w:rFonts w:asciiTheme="minorHAnsi" w:hAnsiTheme="minorHAnsi" w:cstheme="minorHAnsi"/>
        </w:rPr>
        <w:t>cours.</w:t>
      </w:r>
      <w:r w:rsidRPr="00CF720F">
        <w:rPr>
          <w:rFonts w:asciiTheme="minorHAnsi" w:hAnsiTheme="minorHAnsi" w:cstheme="minorHAnsi"/>
          <w:spacing w:val="-8"/>
        </w:rPr>
        <w:t xml:space="preserve"> </w:t>
      </w:r>
      <w:r w:rsidRPr="00CF720F">
        <w:rPr>
          <w:rFonts w:asciiTheme="minorHAnsi" w:hAnsiTheme="minorHAnsi" w:cstheme="minorHAnsi"/>
        </w:rPr>
        <w:t>A</w:t>
      </w:r>
      <w:r w:rsidRPr="00CF720F">
        <w:rPr>
          <w:rFonts w:asciiTheme="minorHAnsi" w:hAnsiTheme="minorHAnsi" w:cstheme="minorHAnsi"/>
          <w:spacing w:val="-10"/>
        </w:rPr>
        <w:t xml:space="preserve"> </w:t>
      </w:r>
      <w:r w:rsidRPr="00CF720F">
        <w:rPr>
          <w:rFonts w:asciiTheme="minorHAnsi" w:hAnsiTheme="minorHAnsi" w:cstheme="minorHAnsi"/>
        </w:rPr>
        <w:t>l’expiration</w:t>
      </w:r>
      <w:r w:rsidRPr="00CF720F">
        <w:rPr>
          <w:rFonts w:asciiTheme="minorHAnsi" w:hAnsiTheme="minorHAnsi" w:cstheme="minorHAnsi"/>
          <w:spacing w:val="-8"/>
        </w:rPr>
        <w:t xml:space="preserve"> </w:t>
      </w:r>
      <w:r w:rsidRPr="00CF720F">
        <w:rPr>
          <w:rFonts w:asciiTheme="minorHAnsi" w:hAnsiTheme="minorHAnsi" w:cstheme="minorHAnsi"/>
        </w:rPr>
        <w:t>de</w:t>
      </w:r>
      <w:r w:rsidRPr="00CF720F">
        <w:rPr>
          <w:rFonts w:asciiTheme="minorHAnsi" w:hAnsiTheme="minorHAnsi" w:cstheme="minorHAnsi"/>
          <w:spacing w:val="-8"/>
        </w:rPr>
        <w:t xml:space="preserve"> </w:t>
      </w:r>
      <w:r w:rsidRPr="00CF720F">
        <w:rPr>
          <w:rFonts w:asciiTheme="minorHAnsi" w:hAnsiTheme="minorHAnsi" w:cstheme="minorHAnsi"/>
        </w:rPr>
        <w:t>ce</w:t>
      </w:r>
      <w:r w:rsidRPr="00CF720F">
        <w:rPr>
          <w:rFonts w:asciiTheme="minorHAnsi" w:hAnsiTheme="minorHAnsi" w:cstheme="minorHAnsi"/>
          <w:spacing w:val="-8"/>
        </w:rPr>
        <w:t xml:space="preserve"> </w:t>
      </w:r>
      <w:r w:rsidRPr="00CF720F">
        <w:rPr>
          <w:rFonts w:asciiTheme="minorHAnsi" w:hAnsiTheme="minorHAnsi" w:cstheme="minorHAnsi"/>
        </w:rPr>
        <w:t>délai,</w:t>
      </w:r>
      <w:r w:rsidRPr="00CF720F">
        <w:rPr>
          <w:rFonts w:asciiTheme="minorHAnsi" w:hAnsiTheme="minorHAnsi" w:cstheme="minorHAnsi"/>
          <w:spacing w:val="-10"/>
        </w:rPr>
        <w:t xml:space="preserve"> </w:t>
      </w:r>
      <w:r w:rsidRPr="00CF720F">
        <w:rPr>
          <w:rFonts w:asciiTheme="minorHAnsi" w:hAnsiTheme="minorHAnsi" w:cstheme="minorHAnsi"/>
        </w:rPr>
        <w:t>si</w:t>
      </w:r>
      <w:r w:rsidRPr="00CF720F">
        <w:rPr>
          <w:rFonts w:asciiTheme="minorHAnsi" w:hAnsiTheme="minorHAnsi" w:cstheme="minorHAnsi"/>
          <w:spacing w:val="-9"/>
        </w:rPr>
        <w:t xml:space="preserve"> </w:t>
      </w:r>
      <w:r w:rsidRPr="00CF720F">
        <w:rPr>
          <w:rFonts w:asciiTheme="minorHAnsi" w:hAnsiTheme="minorHAnsi" w:cstheme="minorHAnsi"/>
        </w:rPr>
        <w:t>aucun</w:t>
      </w:r>
      <w:r w:rsidRPr="00CF720F">
        <w:rPr>
          <w:rFonts w:asciiTheme="minorHAnsi" w:hAnsiTheme="minorHAnsi" w:cstheme="minorHAnsi"/>
          <w:spacing w:val="-8"/>
        </w:rPr>
        <w:t xml:space="preserve"> </w:t>
      </w:r>
      <w:r w:rsidRPr="00CF720F">
        <w:rPr>
          <w:rFonts w:asciiTheme="minorHAnsi" w:hAnsiTheme="minorHAnsi" w:cstheme="minorHAnsi"/>
        </w:rPr>
        <w:t>démarrage</w:t>
      </w:r>
      <w:r w:rsidRPr="00CF720F">
        <w:rPr>
          <w:rFonts w:asciiTheme="minorHAnsi" w:hAnsiTheme="minorHAnsi" w:cstheme="minorHAnsi"/>
          <w:spacing w:val="-8"/>
        </w:rPr>
        <w:t xml:space="preserve"> </w:t>
      </w:r>
      <w:r w:rsidRPr="00CF720F">
        <w:rPr>
          <w:rFonts w:asciiTheme="minorHAnsi" w:hAnsiTheme="minorHAnsi" w:cstheme="minorHAnsi"/>
        </w:rPr>
        <w:t>de</w:t>
      </w:r>
      <w:r w:rsidRPr="00CF720F">
        <w:rPr>
          <w:rFonts w:asciiTheme="minorHAnsi" w:hAnsiTheme="minorHAnsi" w:cstheme="minorHAnsi"/>
          <w:spacing w:val="-8"/>
        </w:rPr>
        <w:t xml:space="preserve"> </w:t>
      </w:r>
      <w:r w:rsidRPr="00CF720F">
        <w:rPr>
          <w:rFonts w:asciiTheme="minorHAnsi" w:hAnsiTheme="minorHAnsi" w:cstheme="minorHAnsi"/>
        </w:rPr>
        <w:t>l’opération</w:t>
      </w:r>
      <w:r w:rsidRPr="00CF720F">
        <w:rPr>
          <w:rFonts w:asciiTheme="minorHAnsi" w:hAnsiTheme="minorHAnsi" w:cstheme="minorHAnsi"/>
          <w:spacing w:val="-8"/>
        </w:rPr>
        <w:t xml:space="preserve"> </w:t>
      </w:r>
      <w:r w:rsidRPr="00CF720F">
        <w:rPr>
          <w:rFonts w:asciiTheme="minorHAnsi" w:hAnsiTheme="minorHAnsi" w:cstheme="minorHAnsi"/>
        </w:rPr>
        <w:t>n’est</w:t>
      </w:r>
      <w:r w:rsidRPr="00CF720F">
        <w:rPr>
          <w:rFonts w:asciiTheme="minorHAnsi" w:hAnsiTheme="minorHAnsi" w:cstheme="minorHAnsi"/>
          <w:spacing w:val="-11"/>
        </w:rPr>
        <w:t xml:space="preserve"> </w:t>
      </w:r>
      <w:r w:rsidRPr="00CF720F">
        <w:rPr>
          <w:rFonts w:asciiTheme="minorHAnsi" w:hAnsiTheme="minorHAnsi" w:cstheme="minorHAnsi"/>
        </w:rPr>
        <w:t>constaté,</w:t>
      </w:r>
      <w:r w:rsidRPr="00CF720F">
        <w:rPr>
          <w:rFonts w:asciiTheme="minorHAnsi" w:hAnsiTheme="minorHAnsi" w:cstheme="minorHAnsi"/>
          <w:spacing w:val="-8"/>
        </w:rPr>
        <w:t xml:space="preserve"> </w:t>
      </w:r>
      <w:r w:rsidRPr="00CF720F">
        <w:rPr>
          <w:rFonts w:asciiTheme="minorHAnsi" w:hAnsiTheme="minorHAnsi" w:cstheme="minorHAnsi"/>
        </w:rPr>
        <w:t>le</w:t>
      </w:r>
      <w:r w:rsidRPr="00CF720F">
        <w:rPr>
          <w:rFonts w:asciiTheme="minorHAnsi" w:hAnsiTheme="minorHAnsi" w:cstheme="minorHAnsi"/>
          <w:spacing w:val="-8"/>
        </w:rPr>
        <w:t xml:space="preserve"> </w:t>
      </w:r>
      <w:r w:rsidRPr="00CF720F">
        <w:rPr>
          <w:rFonts w:asciiTheme="minorHAnsi" w:hAnsiTheme="minorHAnsi" w:cstheme="minorHAnsi"/>
        </w:rPr>
        <w:t>porteur</w:t>
      </w:r>
      <w:r w:rsidRPr="00CF720F">
        <w:rPr>
          <w:rFonts w:asciiTheme="minorHAnsi" w:hAnsiTheme="minorHAnsi" w:cstheme="minorHAnsi"/>
          <w:spacing w:val="-11"/>
        </w:rPr>
        <w:t xml:space="preserve"> </w:t>
      </w:r>
      <w:r w:rsidRPr="00CF720F">
        <w:rPr>
          <w:rFonts w:asciiTheme="minorHAnsi" w:hAnsiTheme="minorHAnsi" w:cstheme="minorHAnsi"/>
        </w:rPr>
        <w:t>de</w:t>
      </w:r>
      <w:r w:rsidRPr="00CF720F">
        <w:rPr>
          <w:rFonts w:asciiTheme="minorHAnsi" w:hAnsiTheme="minorHAnsi" w:cstheme="minorHAnsi"/>
          <w:spacing w:val="-8"/>
        </w:rPr>
        <w:t xml:space="preserve"> </w:t>
      </w:r>
      <w:r w:rsidRPr="00CF720F">
        <w:rPr>
          <w:rFonts w:asciiTheme="minorHAnsi" w:hAnsiTheme="minorHAnsi" w:cstheme="minorHAnsi"/>
        </w:rPr>
        <w:t>projet</w:t>
      </w:r>
      <w:r w:rsidRPr="00CF720F">
        <w:rPr>
          <w:rFonts w:asciiTheme="minorHAnsi" w:hAnsiTheme="minorHAnsi" w:cstheme="minorHAnsi"/>
          <w:spacing w:val="-8"/>
        </w:rPr>
        <w:t xml:space="preserve"> </w:t>
      </w:r>
      <w:r w:rsidRPr="00CF720F">
        <w:rPr>
          <w:rFonts w:asciiTheme="minorHAnsi" w:hAnsiTheme="minorHAnsi" w:cstheme="minorHAnsi"/>
        </w:rPr>
        <w:t>perd le bénéfice de la décision valant accord de subvention.</w:t>
      </w:r>
    </w:p>
    <w:p w14:paraId="7827A2FF" w14:textId="77777777" w:rsidR="00C64726" w:rsidRPr="00CF720F" w:rsidRDefault="00C64726" w:rsidP="00B31BFC">
      <w:pPr>
        <w:pStyle w:val="Corpsdetexte"/>
        <w:spacing w:line="276" w:lineRule="auto"/>
        <w:jc w:val="both"/>
        <w:rPr>
          <w:rFonts w:asciiTheme="minorHAnsi" w:hAnsiTheme="minorHAnsi" w:cstheme="minorHAnsi"/>
        </w:rPr>
      </w:pPr>
    </w:p>
    <w:p w14:paraId="23A511F7" w14:textId="77777777" w:rsidR="00C64726" w:rsidRPr="00CF720F" w:rsidRDefault="00075ECF" w:rsidP="00B31BFC">
      <w:pPr>
        <w:pStyle w:val="Titre1"/>
        <w:spacing w:line="276" w:lineRule="auto"/>
        <w:ind w:left="0"/>
        <w:jc w:val="both"/>
        <w:rPr>
          <w:rFonts w:asciiTheme="minorHAnsi" w:hAnsiTheme="minorHAnsi" w:cstheme="minorHAnsi"/>
        </w:rPr>
      </w:pPr>
      <w:r w:rsidRPr="00CF720F">
        <w:rPr>
          <w:rFonts w:asciiTheme="minorHAnsi" w:hAnsiTheme="minorHAnsi" w:cstheme="minorHAnsi"/>
        </w:rPr>
        <w:t>ARTICLE</w:t>
      </w:r>
      <w:r w:rsidRPr="00CF720F">
        <w:rPr>
          <w:rFonts w:asciiTheme="minorHAnsi" w:hAnsiTheme="minorHAnsi" w:cstheme="minorHAnsi"/>
          <w:spacing w:val="-3"/>
        </w:rPr>
        <w:t xml:space="preserve"> </w:t>
      </w:r>
      <w:r w:rsidRPr="00CF720F">
        <w:rPr>
          <w:rFonts w:asciiTheme="minorHAnsi" w:hAnsiTheme="minorHAnsi" w:cstheme="minorHAnsi"/>
        </w:rPr>
        <w:t>11</w:t>
      </w:r>
      <w:r w:rsidRPr="00CF720F">
        <w:rPr>
          <w:rFonts w:asciiTheme="minorHAnsi" w:hAnsiTheme="minorHAnsi" w:cstheme="minorHAnsi"/>
          <w:spacing w:val="50"/>
        </w:rPr>
        <w:t xml:space="preserve"> </w:t>
      </w:r>
      <w:r w:rsidRPr="00CF720F">
        <w:rPr>
          <w:rFonts w:asciiTheme="minorHAnsi" w:hAnsiTheme="minorHAnsi" w:cstheme="minorHAnsi"/>
        </w:rPr>
        <w:t>:</w:t>
      </w:r>
      <w:r w:rsidRPr="00CF720F">
        <w:rPr>
          <w:rFonts w:asciiTheme="minorHAnsi" w:hAnsiTheme="minorHAnsi" w:cstheme="minorHAnsi"/>
          <w:spacing w:val="-3"/>
        </w:rPr>
        <w:t xml:space="preserve"> </w:t>
      </w:r>
      <w:r w:rsidRPr="00CF720F">
        <w:rPr>
          <w:rFonts w:asciiTheme="minorHAnsi" w:hAnsiTheme="minorHAnsi" w:cstheme="minorHAnsi"/>
        </w:rPr>
        <w:t>OBLIGATION</w:t>
      </w:r>
      <w:r w:rsidRPr="00CF720F">
        <w:rPr>
          <w:rFonts w:asciiTheme="minorHAnsi" w:hAnsiTheme="minorHAnsi" w:cstheme="minorHAnsi"/>
          <w:spacing w:val="-4"/>
        </w:rPr>
        <w:t xml:space="preserve"> </w:t>
      </w:r>
      <w:r w:rsidRPr="00CF720F">
        <w:rPr>
          <w:rFonts w:asciiTheme="minorHAnsi" w:hAnsiTheme="minorHAnsi" w:cstheme="minorHAnsi"/>
        </w:rPr>
        <w:t>DE</w:t>
      </w:r>
      <w:r w:rsidRPr="00CF720F">
        <w:rPr>
          <w:rFonts w:asciiTheme="minorHAnsi" w:hAnsiTheme="minorHAnsi" w:cstheme="minorHAnsi"/>
          <w:spacing w:val="-2"/>
        </w:rPr>
        <w:t xml:space="preserve"> COMMUNICATION</w:t>
      </w:r>
    </w:p>
    <w:p w14:paraId="0EAEF7FE" w14:textId="0A3A3C87" w:rsidR="00C64726" w:rsidRPr="00CF720F" w:rsidRDefault="00075ECF" w:rsidP="00B31BFC">
      <w:pPr>
        <w:pStyle w:val="Corpsdetexte"/>
        <w:spacing w:line="276" w:lineRule="auto"/>
        <w:ind w:right="157"/>
        <w:jc w:val="both"/>
        <w:rPr>
          <w:rFonts w:asciiTheme="minorHAnsi" w:hAnsiTheme="minorHAnsi" w:cstheme="minorHAnsi"/>
        </w:rPr>
      </w:pPr>
      <w:r w:rsidRPr="00CF720F">
        <w:rPr>
          <w:rFonts w:asciiTheme="minorHAnsi" w:hAnsiTheme="minorHAnsi" w:cstheme="minorHAnsi"/>
        </w:rPr>
        <w:t>Tout bénéficiaire</w:t>
      </w:r>
      <w:r w:rsidRPr="00CF720F">
        <w:rPr>
          <w:rFonts w:asciiTheme="minorHAnsi" w:hAnsiTheme="minorHAnsi" w:cstheme="minorHAnsi"/>
          <w:spacing w:val="-2"/>
        </w:rPr>
        <w:t xml:space="preserve"> </w:t>
      </w:r>
      <w:r w:rsidRPr="00CF720F">
        <w:rPr>
          <w:rFonts w:asciiTheme="minorHAnsi" w:hAnsiTheme="minorHAnsi" w:cstheme="minorHAnsi"/>
        </w:rPr>
        <w:t>d’une subvention devra</w:t>
      </w:r>
      <w:r w:rsidRPr="00CF720F">
        <w:rPr>
          <w:rFonts w:asciiTheme="minorHAnsi" w:hAnsiTheme="minorHAnsi" w:cstheme="minorHAnsi"/>
          <w:spacing w:val="-2"/>
        </w:rPr>
        <w:t xml:space="preserve"> </w:t>
      </w:r>
      <w:r w:rsidRPr="00CF720F">
        <w:rPr>
          <w:rFonts w:asciiTheme="minorHAnsi" w:hAnsiTheme="minorHAnsi" w:cstheme="minorHAnsi"/>
        </w:rPr>
        <w:t>faire figurer le logo</w:t>
      </w:r>
      <w:r w:rsidRPr="00CF720F">
        <w:rPr>
          <w:rFonts w:asciiTheme="minorHAnsi" w:hAnsiTheme="minorHAnsi" w:cstheme="minorHAnsi"/>
          <w:spacing w:val="-2"/>
        </w:rPr>
        <w:t xml:space="preserve"> </w:t>
      </w:r>
      <w:r w:rsidRPr="00CF720F">
        <w:rPr>
          <w:rFonts w:asciiTheme="minorHAnsi" w:hAnsiTheme="minorHAnsi" w:cstheme="minorHAnsi"/>
        </w:rPr>
        <w:t xml:space="preserve">de la </w:t>
      </w:r>
      <w:r w:rsidR="005723AA">
        <w:rPr>
          <w:rFonts w:asciiTheme="minorHAnsi" w:hAnsiTheme="minorHAnsi" w:cstheme="minorHAnsi"/>
        </w:rPr>
        <w:t>CCVDS</w:t>
      </w:r>
      <w:r w:rsidRPr="00CF720F">
        <w:rPr>
          <w:rFonts w:asciiTheme="minorHAnsi" w:hAnsiTheme="minorHAnsi" w:cstheme="minorHAnsi"/>
        </w:rPr>
        <w:t xml:space="preserve"> dans</w:t>
      </w:r>
      <w:r w:rsidRPr="00CF720F">
        <w:rPr>
          <w:rFonts w:asciiTheme="minorHAnsi" w:hAnsiTheme="minorHAnsi" w:cstheme="minorHAnsi"/>
          <w:spacing w:val="-2"/>
        </w:rPr>
        <w:t xml:space="preserve"> </w:t>
      </w:r>
      <w:r w:rsidRPr="00CF720F">
        <w:rPr>
          <w:rFonts w:asciiTheme="minorHAnsi" w:hAnsiTheme="minorHAnsi" w:cstheme="minorHAnsi"/>
        </w:rPr>
        <w:t>le</w:t>
      </w:r>
      <w:r w:rsidRPr="00CF720F">
        <w:rPr>
          <w:rFonts w:asciiTheme="minorHAnsi" w:hAnsiTheme="minorHAnsi" w:cstheme="minorHAnsi"/>
          <w:spacing w:val="-2"/>
        </w:rPr>
        <w:t xml:space="preserve"> </w:t>
      </w:r>
      <w:r w:rsidRPr="00CF720F">
        <w:rPr>
          <w:rFonts w:asciiTheme="minorHAnsi" w:hAnsiTheme="minorHAnsi" w:cstheme="minorHAnsi"/>
        </w:rPr>
        <w:t>respect</w:t>
      </w:r>
      <w:r w:rsidRPr="00CF720F">
        <w:rPr>
          <w:rFonts w:asciiTheme="minorHAnsi" w:hAnsiTheme="minorHAnsi" w:cstheme="minorHAnsi"/>
          <w:spacing w:val="-2"/>
        </w:rPr>
        <w:t xml:space="preserve"> </w:t>
      </w:r>
      <w:r w:rsidRPr="00CF720F">
        <w:rPr>
          <w:rFonts w:asciiTheme="minorHAnsi" w:hAnsiTheme="minorHAnsi" w:cstheme="minorHAnsi"/>
        </w:rPr>
        <w:t>de</w:t>
      </w:r>
      <w:r w:rsidRPr="00CF720F">
        <w:rPr>
          <w:rFonts w:asciiTheme="minorHAnsi" w:hAnsiTheme="minorHAnsi" w:cstheme="minorHAnsi"/>
          <w:spacing w:val="-2"/>
        </w:rPr>
        <w:t xml:space="preserve"> </w:t>
      </w:r>
      <w:r w:rsidRPr="00CF720F">
        <w:rPr>
          <w:rFonts w:asciiTheme="minorHAnsi" w:hAnsiTheme="minorHAnsi" w:cstheme="minorHAnsi"/>
        </w:rPr>
        <w:t>sa</w:t>
      </w:r>
      <w:r w:rsidRPr="00CF720F">
        <w:rPr>
          <w:rFonts w:asciiTheme="minorHAnsi" w:hAnsiTheme="minorHAnsi" w:cstheme="minorHAnsi"/>
          <w:spacing w:val="-2"/>
        </w:rPr>
        <w:t xml:space="preserve"> </w:t>
      </w:r>
      <w:r w:rsidRPr="00CF720F">
        <w:rPr>
          <w:rFonts w:asciiTheme="minorHAnsi" w:hAnsiTheme="minorHAnsi" w:cstheme="minorHAnsi"/>
        </w:rPr>
        <w:t>charte graphique sur tout document d’annonce des événements subventionnés ou sur tout support édité dans le cadre de l’action, du projet ou du fonctionnement de l’association.</w:t>
      </w:r>
    </w:p>
    <w:p w14:paraId="696C74C8" w14:textId="264D5103" w:rsidR="00C64726" w:rsidRPr="00CF720F" w:rsidRDefault="00075ECF" w:rsidP="00B31BFC">
      <w:pPr>
        <w:pStyle w:val="Corpsdetexte"/>
        <w:spacing w:line="276" w:lineRule="auto"/>
        <w:ind w:right="159"/>
        <w:jc w:val="both"/>
        <w:rPr>
          <w:rFonts w:asciiTheme="minorHAnsi" w:hAnsiTheme="minorHAnsi" w:cstheme="minorHAnsi"/>
        </w:rPr>
      </w:pPr>
      <w:r w:rsidRPr="00CF720F">
        <w:rPr>
          <w:rFonts w:asciiTheme="minorHAnsi" w:hAnsiTheme="minorHAnsi" w:cstheme="minorHAnsi"/>
        </w:rPr>
        <w:t>L’association</w:t>
      </w:r>
      <w:r w:rsidRPr="00CF720F">
        <w:rPr>
          <w:rFonts w:asciiTheme="minorHAnsi" w:hAnsiTheme="minorHAnsi" w:cstheme="minorHAnsi"/>
          <w:spacing w:val="-8"/>
        </w:rPr>
        <w:t xml:space="preserve"> </w:t>
      </w:r>
      <w:r w:rsidRPr="00CF720F">
        <w:rPr>
          <w:rFonts w:asciiTheme="minorHAnsi" w:hAnsiTheme="minorHAnsi" w:cstheme="minorHAnsi"/>
        </w:rPr>
        <w:t>devra</w:t>
      </w:r>
      <w:r w:rsidRPr="00CF720F">
        <w:rPr>
          <w:rFonts w:asciiTheme="minorHAnsi" w:hAnsiTheme="minorHAnsi" w:cstheme="minorHAnsi"/>
          <w:spacing w:val="-8"/>
        </w:rPr>
        <w:t xml:space="preserve"> </w:t>
      </w:r>
      <w:r w:rsidRPr="00CF720F">
        <w:rPr>
          <w:rFonts w:asciiTheme="minorHAnsi" w:hAnsiTheme="minorHAnsi" w:cstheme="minorHAnsi"/>
        </w:rPr>
        <w:t>faire</w:t>
      </w:r>
      <w:r w:rsidRPr="00CF720F">
        <w:rPr>
          <w:rFonts w:asciiTheme="minorHAnsi" w:hAnsiTheme="minorHAnsi" w:cstheme="minorHAnsi"/>
          <w:spacing w:val="-8"/>
        </w:rPr>
        <w:t xml:space="preserve"> </w:t>
      </w:r>
      <w:r w:rsidRPr="00CF720F">
        <w:rPr>
          <w:rFonts w:asciiTheme="minorHAnsi" w:hAnsiTheme="minorHAnsi" w:cstheme="minorHAnsi"/>
        </w:rPr>
        <w:t>preuve</w:t>
      </w:r>
      <w:r w:rsidRPr="00CF720F">
        <w:rPr>
          <w:rFonts w:asciiTheme="minorHAnsi" w:hAnsiTheme="minorHAnsi" w:cstheme="minorHAnsi"/>
          <w:spacing w:val="-6"/>
        </w:rPr>
        <w:t xml:space="preserve"> </w:t>
      </w:r>
      <w:r w:rsidRPr="00CF720F">
        <w:rPr>
          <w:rFonts w:asciiTheme="minorHAnsi" w:hAnsiTheme="minorHAnsi" w:cstheme="minorHAnsi"/>
        </w:rPr>
        <w:t>de</w:t>
      </w:r>
      <w:r w:rsidRPr="00CF720F">
        <w:rPr>
          <w:rFonts w:asciiTheme="minorHAnsi" w:hAnsiTheme="minorHAnsi" w:cstheme="minorHAnsi"/>
          <w:spacing w:val="-6"/>
        </w:rPr>
        <w:t xml:space="preserve"> </w:t>
      </w:r>
      <w:r w:rsidRPr="00CF720F">
        <w:rPr>
          <w:rFonts w:asciiTheme="minorHAnsi" w:hAnsiTheme="minorHAnsi" w:cstheme="minorHAnsi"/>
        </w:rPr>
        <w:t>cette</w:t>
      </w:r>
      <w:r w:rsidRPr="00CF720F">
        <w:rPr>
          <w:rFonts w:asciiTheme="minorHAnsi" w:hAnsiTheme="minorHAnsi" w:cstheme="minorHAnsi"/>
          <w:spacing w:val="-8"/>
        </w:rPr>
        <w:t xml:space="preserve"> </w:t>
      </w:r>
      <w:r w:rsidRPr="00CF720F">
        <w:rPr>
          <w:rFonts w:asciiTheme="minorHAnsi" w:hAnsiTheme="minorHAnsi" w:cstheme="minorHAnsi"/>
        </w:rPr>
        <w:t>obligation</w:t>
      </w:r>
      <w:r w:rsidRPr="00CF720F">
        <w:rPr>
          <w:rFonts w:asciiTheme="minorHAnsi" w:hAnsiTheme="minorHAnsi" w:cstheme="minorHAnsi"/>
          <w:spacing w:val="-8"/>
        </w:rPr>
        <w:t xml:space="preserve"> </w:t>
      </w:r>
      <w:r w:rsidRPr="00CF720F">
        <w:rPr>
          <w:rFonts w:asciiTheme="minorHAnsi" w:hAnsiTheme="minorHAnsi" w:cstheme="minorHAnsi"/>
        </w:rPr>
        <w:t>de</w:t>
      </w:r>
      <w:r w:rsidRPr="00CF720F">
        <w:rPr>
          <w:rFonts w:asciiTheme="minorHAnsi" w:hAnsiTheme="minorHAnsi" w:cstheme="minorHAnsi"/>
          <w:spacing w:val="-6"/>
        </w:rPr>
        <w:t xml:space="preserve"> </w:t>
      </w:r>
      <w:r w:rsidRPr="00CF720F">
        <w:rPr>
          <w:rFonts w:asciiTheme="minorHAnsi" w:hAnsiTheme="minorHAnsi" w:cstheme="minorHAnsi"/>
        </w:rPr>
        <w:t>communication</w:t>
      </w:r>
      <w:r w:rsidRPr="00CF720F">
        <w:rPr>
          <w:rFonts w:asciiTheme="minorHAnsi" w:hAnsiTheme="minorHAnsi" w:cstheme="minorHAnsi"/>
          <w:spacing w:val="-6"/>
        </w:rPr>
        <w:t xml:space="preserve"> </w:t>
      </w:r>
      <w:r w:rsidRPr="00CF720F">
        <w:rPr>
          <w:rFonts w:asciiTheme="minorHAnsi" w:hAnsiTheme="minorHAnsi" w:cstheme="minorHAnsi"/>
        </w:rPr>
        <w:t>à</w:t>
      </w:r>
      <w:r w:rsidRPr="00CF720F">
        <w:rPr>
          <w:rFonts w:asciiTheme="minorHAnsi" w:hAnsiTheme="minorHAnsi" w:cstheme="minorHAnsi"/>
          <w:spacing w:val="-6"/>
        </w:rPr>
        <w:t xml:space="preserve"> </w:t>
      </w:r>
      <w:r w:rsidRPr="00CF720F">
        <w:rPr>
          <w:rFonts w:asciiTheme="minorHAnsi" w:hAnsiTheme="minorHAnsi" w:cstheme="minorHAnsi"/>
        </w:rPr>
        <w:t>la</w:t>
      </w:r>
      <w:r w:rsidRPr="00CF720F">
        <w:rPr>
          <w:rFonts w:asciiTheme="minorHAnsi" w:hAnsiTheme="minorHAnsi" w:cstheme="minorHAnsi"/>
          <w:spacing w:val="-6"/>
        </w:rPr>
        <w:t xml:space="preserve"> </w:t>
      </w:r>
      <w:r w:rsidR="005723AA">
        <w:rPr>
          <w:rFonts w:asciiTheme="minorHAnsi" w:hAnsiTheme="minorHAnsi" w:cstheme="minorHAnsi"/>
        </w:rPr>
        <w:t>CCVDS</w:t>
      </w:r>
      <w:r w:rsidRPr="00CF720F">
        <w:rPr>
          <w:rFonts w:asciiTheme="minorHAnsi" w:hAnsiTheme="minorHAnsi" w:cstheme="minorHAnsi"/>
          <w:spacing w:val="-6"/>
        </w:rPr>
        <w:t xml:space="preserve"> </w:t>
      </w:r>
      <w:r w:rsidRPr="00CF720F">
        <w:rPr>
          <w:rFonts w:asciiTheme="minorHAnsi" w:hAnsiTheme="minorHAnsi" w:cstheme="minorHAnsi"/>
        </w:rPr>
        <w:t>par</w:t>
      </w:r>
      <w:r w:rsidRPr="00CF720F">
        <w:rPr>
          <w:rFonts w:asciiTheme="minorHAnsi" w:hAnsiTheme="minorHAnsi" w:cstheme="minorHAnsi"/>
          <w:spacing w:val="-9"/>
        </w:rPr>
        <w:t xml:space="preserve"> </w:t>
      </w:r>
      <w:r w:rsidRPr="00CF720F">
        <w:rPr>
          <w:rFonts w:asciiTheme="minorHAnsi" w:hAnsiTheme="minorHAnsi" w:cstheme="minorHAnsi"/>
        </w:rPr>
        <w:t>transmission</w:t>
      </w:r>
      <w:r w:rsidRPr="00CF720F">
        <w:rPr>
          <w:rFonts w:asciiTheme="minorHAnsi" w:hAnsiTheme="minorHAnsi" w:cstheme="minorHAnsi"/>
          <w:spacing w:val="-6"/>
        </w:rPr>
        <w:t xml:space="preserve"> </w:t>
      </w:r>
      <w:r w:rsidRPr="00CF720F">
        <w:rPr>
          <w:rFonts w:asciiTheme="minorHAnsi" w:hAnsiTheme="minorHAnsi" w:cstheme="minorHAnsi"/>
        </w:rPr>
        <w:t>des articles de presse, supports de communication …</w:t>
      </w:r>
    </w:p>
    <w:sectPr w:rsidR="00C64726" w:rsidRPr="00CF720F" w:rsidSect="001346DF">
      <w:headerReference w:type="even" r:id="rId11"/>
      <w:headerReference w:type="default" r:id="rId12"/>
      <w:footerReference w:type="even" r:id="rId13"/>
      <w:footerReference w:type="default" r:id="rId14"/>
      <w:headerReference w:type="first" r:id="rId15"/>
      <w:footerReference w:type="first" r:id="rId16"/>
      <w:pgSz w:w="11910" w:h="16840"/>
      <w:pgMar w:top="600" w:right="570" w:bottom="709" w:left="1300"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8AAB" w14:textId="77777777" w:rsidR="00A43C90" w:rsidRDefault="00A43C90">
      <w:r>
        <w:separator/>
      </w:r>
    </w:p>
  </w:endnote>
  <w:endnote w:type="continuationSeparator" w:id="0">
    <w:p w14:paraId="6B90B352" w14:textId="77777777" w:rsidR="00A43C90" w:rsidRDefault="00A4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3DAE" w14:textId="77777777" w:rsidR="00A000D2" w:rsidRDefault="00A000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008064"/>
      <w:docPartObj>
        <w:docPartGallery w:val="Page Numbers (Bottom of Page)"/>
        <w:docPartUnique/>
      </w:docPartObj>
    </w:sdtPr>
    <w:sdtEndPr>
      <w:rPr>
        <w:rFonts w:asciiTheme="minorHAnsi" w:hAnsiTheme="minorHAnsi" w:cstheme="minorHAnsi"/>
      </w:rPr>
    </w:sdtEndPr>
    <w:sdtContent>
      <w:p w14:paraId="51FC8812" w14:textId="08A08ED3" w:rsidR="001346DF" w:rsidRPr="001346DF" w:rsidRDefault="001346DF">
        <w:pPr>
          <w:pStyle w:val="Pieddepage"/>
          <w:jc w:val="right"/>
          <w:rPr>
            <w:rFonts w:asciiTheme="minorHAnsi" w:hAnsiTheme="minorHAnsi" w:cstheme="minorHAnsi"/>
          </w:rPr>
        </w:pPr>
        <w:r w:rsidRPr="001346DF">
          <w:rPr>
            <w:rFonts w:asciiTheme="minorHAnsi" w:hAnsiTheme="minorHAnsi" w:cstheme="minorHAnsi"/>
          </w:rPr>
          <w:fldChar w:fldCharType="begin"/>
        </w:r>
        <w:r w:rsidRPr="001346DF">
          <w:rPr>
            <w:rFonts w:asciiTheme="minorHAnsi" w:hAnsiTheme="minorHAnsi" w:cstheme="minorHAnsi"/>
          </w:rPr>
          <w:instrText>PAGE   \* MERGEFORMAT</w:instrText>
        </w:r>
        <w:r w:rsidRPr="001346DF">
          <w:rPr>
            <w:rFonts w:asciiTheme="minorHAnsi" w:hAnsiTheme="minorHAnsi" w:cstheme="minorHAnsi"/>
          </w:rPr>
          <w:fldChar w:fldCharType="separate"/>
        </w:r>
        <w:r w:rsidRPr="001346DF">
          <w:rPr>
            <w:rFonts w:asciiTheme="minorHAnsi" w:hAnsiTheme="minorHAnsi" w:cstheme="minorHAnsi"/>
          </w:rPr>
          <w:t>2</w:t>
        </w:r>
        <w:r w:rsidRPr="001346DF">
          <w:rPr>
            <w:rFonts w:asciiTheme="minorHAnsi" w:hAnsiTheme="minorHAnsi" w:cstheme="minorHAnsi"/>
          </w:rPr>
          <w:fldChar w:fldCharType="end"/>
        </w:r>
        <w:r>
          <w:rPr>
            <w:rFonts w:asciiTheme="minorHAnsi" w:hAnsiTheme="minorHAnsi" w:cstheme="minorHAnsi"/>
          </w:rPr>
          <w:t>/4</w:t>
        </w:r>
      </w:p>
    </w:sdtContent>
  </w:sdt>
  <w:p w14:paraId="4A5466B6" w14:textId="042B33F2" w:rsidR="00C64726" w:rsidRDefault="00C64726">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1F1F" w14:textId="77777777" w:rsidR="00A000D2" w:rsidRDefault="00A000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F9F9" w14:textId="77777777" w:rsidR="00A43C90" w:rsidRDefault="00A43C90">
      <w:r>
        <w:separator/>
      </w:r>
    </w:p>
  </w:footnote>
  <w:footnote w:type="continuationSeparator" w:id="0">
    <w:p w14:paraId="1F601541" w14:textId="77777777" w:rsidR="00A43C90" w:rsidRDefault="00A43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4C5F" w14:textId="7D664BC1" w:rsidR="00A000D2" w:rsidRDefault="00A000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3FED" w14:textId="587516EF" w:rsidR="00A000D2" w:rsidRDefault="00A000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8FA5" w14:textId="7D749ADF" w:rsidR="00A000D2" w:rsidRDefault="00A000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96924"/>
    <w:multiLevelType w:val="hybridMultilevel"/>
    <w:tmpl w:val="C4882AB0"/>
    <w:lvl w:ilvl="0" w:tplc="1E8A0B84">
      <w:numFmt w:val="bullet"/>
      <w:lvlText w:val="-"/>
      <w:lvlJc w:val="left"/>
      <w:pPr>
        <w:ind w:left="836" w:hanging="360"/>
      </w:pPr>
      <w:rPr>
        <w:rFonts w:ascii="Century" w:eastAsia="Century" w:hAnsi="Century" w:cs="Century" w:hint="default"/>
        <w:b w:val="0"/>
        <w:bCs w:val="0"/>
        <w:i w:val="0"/>
        <w:iCs w:val="0"/>
        <w:w w:val="100"/>
        <w:sz w:val="22"/>
        <w:szCs w:val="22"/>
        <w:lang w:val="fr-FR" w:eastAsia="en-US" w:bidi="ar-SA"/>
      </w:rPr>
    </w:lvl>
    <w:lvl w:ilvl="1" w:tplc="2460E1A2">
      <w:numFmt w:val="bullet"/>
      <w:lvlText w:val=""/>
      <w:lvlJc w:val="left"/>
      <w:pPr>
        <w:ind w:left="1892" w:hanging="360"/>
      </w:pPr>
      <w:rPr>
        <w:rFonts w:ascii="Wingdings" w:eastAsia="Wingdings" w:hAnsi="Wingdings" w:cs="Wingdings" w:hint="default"/>
        <w:b w:val="0"/>
        <w:bCs w:val="0"/>
        <w:i w:val="0"/>
        <w:iCs w:val="0"/>
        <w:w w:val="100"/>
        <w:sz w:val="22"/>
        <w:szCs w:val="22"/>
        <w:lang w:val="fr-FR" w:eastAsia="en-US" w:bidi="ar-SA"/>
      </w:rPr>
    </w:lvl>
    <w:lvl w:ilvl="2" w:tplc="8632A0BA">
      <w:numFmt w:val="bullet"/>
      <w:lvlText w:val="•"/>
      <w:lvlJc w:val="left"/>
      <w:pPr>
        <w:ind w:left="2680" w:hanging="360"/>
      </w:pPr>
      <w:rPr>
        <w:rFonts w:hint="default"/>
        <w:lang w:val="fr-FR" w:eastAsia="en-US" w:bidi="ar-SA"/>
      </w:rPr>
    </w:lvl>
    <w:lvl w:ilvl="3" w:tplc="A66AD938">
      <w:numFmt w:val="bullet"/>
      <w:lvlText w:val="•"/>
      <w:lvlJc w:val="left"/>
      <w:pPr>
        <w:ind w:left="3461" w:hanging="360"/>
      </w:pPr>
      <w:rPr>
        <w:rFonts w:hint="default"/>
        <w:lang w:val="fr-FR" w:eastAsia="en-US" w:bidi="ar-SA"/>
      </w:rPr>
    </w:lvl>
    <w:lvl w:ilvl="4" w:tplc="E7FAE87A">
      <w:numFmt w:val="bullet"/>
      <w:lvlText w:val="•"/>
      <w:lvlJc w:val="left"/>
      <w:pPr>
        <w:ind w:left="4242" w:hanging="360"/>
      </w:pPr>
      <w:rPr>
        <w:rFonts w:hint="default"/>
        <w:lang w:val="fr-FR" w:eastAsia="en-US" w:bidi="ar-SA"/>
      </w:rPr>
    </w:lvl>
    <w:lvl w:ilvl="5" w:tplc="27E4C04E">
      <w:numFmt w:val="bullet"/>
      <w:lvlText w:val="•"/>
      <w:lvlJc w:val="left"/>
      <w:pPr>
        <w:ind w:left="5022" w:hanging="360"/>
      </w:pPr>
      <w:rPr>
        <w:rFonts w:hint="default"/>
        <w:lang w:val="fr-FR" w:eastAsia="en-US" w:bidi="ar-SA"/>
      </w:rPr>
    </w:lvl>
    <w:lvl w:ilvl="6" w:tplc="132CBC4E">
      <w:numFmt w:val="bullet"/>
      <w:lvlText w:val="•"/>
      <w:lvlJc w:val="left"/>
      <w:pPr>
        <w:ind w:left="5803" w:hanging="360"/>
      </w:pPr>
      <w:rPr>
        <w:rFonts w:hint="default"/>
        <w:lang w:val="fr-FR" w:eastAsia="en-US" w:bidi="ar-SA"/>
      </w:rPr>
    </w:lvl>
    <w:lvl w:ilvl="7" w:tplc="B2BED83A">
      <w:numFmt w:val="bullet"/>
      <w:lvlText w:val="•"/>
      <w:lvlJc w:val="left"/>
      <w:pPr>
        <w:ind w:left="6584" w:hanging="360"/>
      </w:pPr>
      <w:rPr>
        <w:rFonts w:hint="default"/>
        <w:lang w:val="fr-FR" w:eastAsia="en-US" w:bidi="ar-SA"/>
      </w:rPr>
    </w:lvl>
    <w:lvl w:ilvl="8" w:tplc="B422FDEA">
      <w:numFmt w:val="bullet"/>
      <w:lvlText w:val="•"/>
      <w:lvlJc w:val="left"/>
      <w:pPr>
        <w:ind w:left="7364" w:hanging="360"/>
      </w:pPr>
      <w:rPr>
        <w:rFonts w:hint="default"/>
        <w:lang w:val="fr-FR" w:eastAsia="en-US" w:bidi="ar-SA"/>
      </w:rPr>
    </w:lvl>
  </w:abstractNum>
  <w:abstractNum w:abstractNumId="1" w15:restartNumberingAfterBreak="0">
    <w:nsid w:val="3780727D"/>
    <w:multiLevelType w:val="hybridMultilevel"/>
    <w:tmpl w:val="CD304F2E"/>
    <w:lvl w:ilvl="0" w:tplc="0DB07F62">
      <w:numFmt w:val="bullet"/>
      <w:lvlText w:val="o"/>
      <w:lvlJc w:val="left"/>
      <w:pPr>
        <w:ind w:left="836" w:hanging="360"/>
      </w:pPr>
      <w:rPr>
        <w:rFonts w:ascii="Courier New" w:eastAsia="Courier New" w:hAnsi="Courier New" w:cs="Courier New" w:hint="default"/>
        <w:b w:val="0"/>
        <w:bCs w:val="0"/>
        <w:i w:val="0"/>
        <w:iCs w:val="0"/>
        <w:w w:val="100"/>
        <w:sz w:val="22"/>
        <w:szCs w:val="22"/>
        <w:lang w:val="fr-FR" w:eastAsia="en-US" w:bidi="ar-SA"/>
      </w:rPr>
    </w:lvl>
    <w:lvl w:ilvl="1" w:tplc="75128D64">
      <w:numFmt w:val="bullet"/>
      <w:lvlText w:val="•"/>
      <w:lvlJc w:val="left"/>
      <w:pPr>
        <w:ind w:left="1648" w:hanging="360"/>
      </w:pPr>
      <w:rPr>
        <w:rFonts w:hint="default"/>
        <w:lang w:val="fr-FR" w:eastAsia="en-US" w:bidi="ar-SA"/>
      </w:rPr>
    </w:lvl>
    <w:lvl w:ilvl="2" w:tplc="B0AA0B52">
      <w:numFmt w:val="bullet"/>
      <w:lvlText w:val="•"/>
      <w:lvlJc w:val="left"/>
      <w:pPr>
        <w:ind w:left="2457" w:hanging="360"/>
      </w:pPr>
      <w:rPr>
        <w:rFonts w:hint="default"/>
        <w:lang w:val="fr-FR" w:eastAsia="en-US" w:bidi="ar-SA"/>
      </w:rPr>
    </w:lvl>
    <w:lvl w:ilvl="3" w:tplc="A914DB6E">
      <w:numFmt w:val="bullet"/>
      <w:lvlText w:val="•"/>
      <w:lvlJc w:val="left"/>
      <w:pPr>
        <w:ind w:left="3265" w:hanging="360"/>
      </w:pPr>
      <w:rPr>
        <w:rFonts w:hint="default"/>
        <w:lang w:val="fr-FR" w:eastAsia="en-US" w:bidi="ar-SA"/>
      </w:rPr>
    </w:lvl>
    <w:lvl w:ilvl="4" w:tplc="BF98E100">
      <w:numFmt w:val="bullet"/>
      <w:lvlText w:val="•"/>
      <w:lvlJc w:val="left"/>
      <w:pPr>
        <w:ind w:left="4074" w:hanging="360"/>
      </w:pPr>
      <w:rPr>
        <w:rFonts w:hint="default"/>
        <w:lang w:val="fr-FR" w:eastAsia="en-US" w:bidi="ar-SA"/>
      </w:rPr>
    </w:lvl>
    <w:lvl w:ilvl="5" w:tplc="494C361C">
      <w:numFmt w:val="bullet"/>
      <w:lvlText w:val="•"/>
      <w:lvlJc w:val="left"/>
      <w:pPr>
        <w:ind w:left="4883" w:hanging="360"/>
      </w:pPr>
      <w:rPr>
        <w:rFonts w:hint="default"/>
        <w:lang w:val="fr-FR" w:eastAsia="en-US" w:bidi="ar-SA"/>
      </w:rPr>
    </w:lvl>
    <w:lvl w:ilvl="6" w:tplc="1DBAD69C">
      <w:numFmt w:val="bullet"/>
      <w:lvlText w:val="•"/>
      <w:lvlJc w:val="left"/>
      <w:pPr>
        <w:ind w:left="5691" w:hanging="360"/>
      </w:pPr>
      <w:rPr>
        <w:rFonts w:hint="default"/>
        <w:lang w:val="fr-FR" w:eastAsia="en-US" w:bidi="ar-SA"/>
      </w:rPr>
    </w:lvl>
    <w:lvl w:ilvl="7" w:tplc="CB065434">
      <w:numFmt w:val="bullet"/>
      <w:lvlText w:val="•"/>
      <w:lvlJc w:val="left"/>
      <w:pPr>
        <w:ind w:left="6500" w:hanging="360"/>
      </w:pPr>
      <w:rPr>
        <w:rFonts w:hint="default"/>
        <w:lang w:val="fr-FR" w:eastAsia="en-US" w:bidi="ar-SA"/>
      </w:rPr>
    </w:lvl>
    <w:lvl w:ilvl="8" w:tplc="B336AA74">
      <w:numFmt w:val="bullet"/>
      <w:lvlText w:val="•"/>
      <w:lvlJc w:val="left"/>
      <w:pPr>
        <w:ind w:left="7309" w:hanging="360"/>
      </w:pPr>
      <w:rPr>
        <w:rFonts w:hint="default"/>
        <w:lang w:val="fr-FR" w:eastAsia="en-US" w:bidi="ar-SA"/>
      </w:rPr>
    </w:lvl>
  </w:abstractNum>
  <w:abstractNum w:abstractNumId="2" w15:restartNumberingAfterBreak="0">
    <w:nsid w:val="4A4F0F4E"/>
    <w:multiLevelType w:val="hybridMultilevel"/>
    <w:tmpl w:val="CC020C98"/>
    <w:lvl w:ilvl="0" w:tplc="741A7180">
      <w:numFmt w:val="bullet"/>
      <w:lvlText w:val="-"/>
      <w:lvlJc w:val="left"/>
      <w:pPr>
        <w:ind w:left="836" w:hanging="360"/>
      </w:pPr>
      <w:rPr>
        <w:rFonts w:ascii="Arial Narrow" w:eastAsia="Arial Narrow" w:hAnsi="Arial Narrow" w:cs="Arial Narrow" w:hint="default"/>
        <w:b w:val="0"/>
        <w:bCs w:val="0"/>
        <w:i w:val="0"/>
        <w:iCs w:val="0"/>
        <w:w w:val="100"/>
        <w:sz w:val="22"/>
        <w:szCs w:val="22"/>
        <w:lang w:val="fr-FR" w:eastAsia="en-US" w:bidi="ar-SA"/>
      </w:rPr>
    </w:lvl>
    <w:lvl w:ilvl="1" w:tplc="AD38B728">
      <w:numFmt w:val="bullet"/>
      <w:lvlText w:val="•"/>
      <w:lvlJc w:val="left"/>
      <w:pPr>
        <w:ind w:left="1648" w:hanging="360"/>
      </w:pPr>
      <w:rPr>
        <w:rFonts w:hint="default"/>
        <w:lang w:val="fr-FR" w:eastAsia="en-US" w:bidi="ar-SA"/>
      </w:rPr>
    </w:lvl>
    <w:lvl w:ilvl="2" w:tplc="EAA68850">
      <w:numFmt w:val="bullet"/>
      <w:lvlText w:val="•"/>
      <w:lvlJc w:val="left"/>
      <w:pPr>
        <w:ind w:left="2457" w:hanging="360"/>
      </w:pPr>
      <w:rPr>
        <w:rFonts w:hint="default"/>
        <w:lang w:val="fr-FR" w:eastAsia="en-US" w:bidi="ar-SA"/>
      </w:rPr>
    </w:lvl>
    <w:lvl w:ilvl="3" w:tplc="08A0215E">
      <w:numFmt w:val="bullet"/>
      <w:lvlText w:val="•"/>
      <w:lvlJc w:val="left"/>
      <w:pPr>
        <w:ind w:left="3265" w:hanging="360"/>
      </w:pPr>
      <w:rPr>
        <w:rFonts w:hint="default"/>
        <w:lang w:val="fr-FR" w:eastAsia="en-US" w:bidi="ar-SA"/>
      </w:rPr>
    </w:lvl>
    <w:lvl w:ilvl="4" w:tplc="6E983EC0">
      <w:numFmt w:val="bullet"/>
      <w:lvlText w:val="•"/>
      <w:lvlJc w:val="left"/>
      <w:pPr>
        <w:ind w:left="4074" w:hanging="360"/>
      </w:pPr>
      <w:rPr>
        <w:rFonts w:hint="default"/>
        <w:lang w:val="fr-FR" w:eastAsia="en-US" w:bidi="ar-SA"/>
      </w:rPr>
    </w:lvl>
    <w:lvl w:ilvl="5" w:tplc="A12ED50C">
      <w:numFmt w:val="bullet"/>
      <w:lvlText w:val="•"/>
      <w:lvlJc w:val="left"/>
      <w:pPr>
        <w:ind w:left="4883" w:hanging="360"/>
      </w:pPr>
      <w:rPr>
        <w:rFonts w:hint="default"/>
        <w:lang w:val="fr-FR" w:eastAsia="en-US" w:bidi="ar-SA"/>
      </w:rPr>
    </w:lvl>
    <w:lvl w:ilvl="6" w:tplc="D612315E">
      <w:numFmt w:val="bullet"/>
      <w:lvlText w:val="•"/>
      <w:lvlJc w:val="left"/>
      <w:pPr>
        <w:ind w:left="5691" w:hanging="360"/>
      </w:pPr>
      <w:rPr>
        <w:rFonts w:hint="default"/>
        <w:lang w:val="fr-FR" w:eastAsia="en-US" w:bidi="ar-SA"/>
      </w:rPr>
    </w:lvl>
    <w:lvl w:ilvl="7" w:tplc="373C4706">
      <w:numFmt w:val="bullet"/>
      <w:lvlText w:val="•"/>
      <w:lvlJc w:val="left"/>
      <w:pPr>
        <w:ind w:left="6500" w:hanging="360"/>
      </w:pPr>
      <w:rPr>
        <w:rFonts w:hint="default"/>
        <w:lang w:val="fr-FR" w:eastAsia="en-US" w:bidi="ar-SA"/>
      </w:rPr>
    </w:lvl>
    <w:lvl w:ilvl="8" w:tplc="1CFE7E58">
      <w:numFmt w:val="bullet"/>
      <w:lvlText w:val="•"/>
      <w:lvlJc w:val="left"/>
      <w:pPr>
        <w:ind w:left="7309" w:hanging="360"/>
      </w:pPr>
      <w:rPr>
        <w:rFonts w:hint="default"/>
        <w:lang w:val="fr-FR" w:eastAsia="en-US" w:bidi="ar-SA"/>
      </w:rPr>
    </w:lvl>
  </w:abstractNum>
  <w:abstractNum w:abstractNumId="3" w15:restartNumberingAfterBreak="0">
    <w:nsid w:val="729764A3"/>
    <w:multiLevelType w:val="hybridMultilevel"/>
    <w:tmpl w:val="FBCC4AEA"/>
    <w:lvl w:ilvl="0" w:tplc="821CFC2C">
      <w:numFmt w:val="bullet"/>
      <w:lvlText w:val="-"/>
      <w:lvlJc w:val="left"/>
      <w:pPr>
        <w:ind w:left="836" w:hanging="360"/>
      </w:pPr>
      <w:rPr>
        <w:rFonts w:ascii="Arial Narrow" w:eastAsia="Arial Narrow" w:hAnsi="Arial Narrow" w:cs="Arial Narrow" w:hint="default"/>
        <w:b w:val="0"/>
        <w:bCs w:val="0"/>
        <w:i w:val="0"/>
        <w:iCs w:val="0"/>
        <w:w w:val="100"/>
        <w:sz w:val="22"/>
        <w:szCs w:val="22"/>
        <w:lang w:val="fr-FR" w:eastAsia="en-US" w:bidi="ar-SA"/>
      </w:rPr>
    </w:lvl>
    <w:lvl w:ilvl="1" w:tplc="AAC60F04">
      <w:numFmt w:val="bullet"/>
      <w:lvlText w:val="•"/>
      <w:lvlJc w:val="left"/>
      <w:pPr>
        <w:ind w:left="1648" w:hanging="360"/>
      </w:pPr>
      <w:rPr>
        <w:rFonts w:hint="default"/>
        <w:lang w:val="fr-FR" w:eastAsia="en-US" w:bidi="ar-SA"/>
      </w:rPr>
    </w:lvl>
    <w:lvl w:ilvl="2" w:tplc="85D22B1A">
      <w:numFmt w:val="bullet"/>
      <w:lvlText w:val="•"/>
      <w:lvlJc w:val="left"/>
      <w:pPr>
        <w:ind w:left="2457" w:hanging="360"/>
      </w:pPr>
      <w:rPr>
        <w:rFonts w:hint="default"/>
        <w:lang w:val="fr-FR" w:eastAsia="en-US" w:bidi="ar-SA"/>
      </w:rPr>
    </w:lvl>
    <w:lvl w:ilvl="3" w:tplc="EF147A76">
      <w:numFmt w:val="bullet"/>
      <w:lvlText w:val="•"/>
      <w:lvlJc w:val="left"/>
      <w:pPr>
        <w:ind w:left="3265" w:hanging="360"/>
      </w:pPr>
      <w:rPr>
        <w:rFonts w:hint="default"/>
        <w:lang w:val="fr-FR" w:eastAsia="en-US" w:bidi="ar-SA"/>
      </w:rPr>
    </w:lvl>
    <w:lvl w:ilvl="4" w:tplc="89B8DFB8">
      <w:numFmt w:val="bullet"/>
      <w:lvlText w:val="•"/>
      <w:lvlJc w:val="left"/>
      <w:pPr>
        <w:ind w:left="4074" w:hanging="360"/>
      </w:pPr>
      <w:rPr>
        <w:rFonts w:hint="default"/>
        <w:lang w:val="fr-FR" w:eastAsia="en-US" w:bidi="ar-SA"/>
      </w:rPr>
    </w:lvl>
    <w:lvl w:ilvl="5" w:tplc="2E361988">
      <w:numFmt w:val="bullet"/>
      <w:lvlText w:val="•"/>
      <w:lvlJc w:val="left"/>
      <w:pPr>
        <w:ind w:left="4883" w:hanging="360"/>
      </w:pPr>
      <w:rPr>
        <w:rFonts w:hint="default"/>
        <w:lang w:val="fr-FR" w:eastAsia="en-US" w:bidi="ar-SA"/>
      </w:rPr>
    </w:lvl>
    <w:lvl w:ilvl="6" w:tplc="D6F4DF30">
      <w:numFmt w:val="bullet"/>
      <w:lvlText w:val="•"/>
      <w:lvlJc w:val="left"/>
      <w:pPr>
        <w:ind w:left="5691" w:hanging="360"/>
      </w:pPr>
      <w:rPr>
        <w:rFonts w:hint="default"/>
        <w:lang w:val="fr-FR" w:eastAsia="en-US" w:bidi="ar-SA"/>
      </w:rPr>
    </w:lvl>
    <w:lvl w:ilvl="7" w:tplc="D3AE6EE6">
      <w:numFmt w:val="bullet"/>
      <w:lvlText w:val="•"/>
      <w:lvlJc w:val="left"/>
      <w:pPr>
        <w:ind w:left="6500" w:hanging="360"/>
      </w:pPr>
      <w:rPr>
        <w:rFonts w:hint="default"/>
        <w:lang w:val="fr-FR" w:eastAsia="en-US" w:bidi="ar-SA"/>
      </w:rPr>
    </w:lvl>
    <w:lvl w:ilvl="8" w:tplc="F5C6667A">
      <w:numFmt w:val="bullet"/>
      <w:lvlText w:val="•"/>
      <w:lvlJc w:val="left"/>
      <w:pPr>
        <w:ind w:left="7309" w:hanging="360"/>
      </w:pPr>
      <w:rPr>
        <w:rFonts w:hint="default"/>
        <w:lang w:val="fr-FR" w:eastAsia="en-US" w:bidi="ar-SA"/>
      </w:rPr>
    </w:lvl>
  </w:abstractNum>
  <w:num w:numId="1" w16cid:durableId="2084907922">
    <w:abstractNumId w:val="2"/>
  </w:num>
  <w:num w:numId="2" w16cid:durableId="2135250580">
    <w:abstractNumId w:val="0"/>
  </w:num>
  <w:num w:numId="3" w16cid:durableId="451367651">
    <w:abstractNumId w:val="1"/>
  </w:num>
  <w:num w:numId="4" w16cid:durableId="127092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26"/>
    <w:rsid w:val="00075ECF"/>
    <w:rsid w:val="001346DF"/>
    <w:rsid w:val="001849A8"/>
    <w:rsid w:val="00223CDC"/>
    <w:rsid w:val="0047279F"/>
    <w:rsid w:val="005723AA"/>
    <w:rsid w:val="00610780"/>
    <w:rsid w:val="006375DE"/>
    <w:rsid w:val="0070229E"/>
    <w:rsid w:val="007A5237"/>
    <w:rsid w:val="007B7B5A"/>
    <w:rsid w:val="007C7C61"/>
    <w:rsid w:val="00A000D2"/>
    <w:rsid w:val="00A43C90"/>
    <w:rsid w:val="00B31BFC"/>
    <w:rsid w:val="00C64726"/>
    <w:rsid w:val="00CF720F"/>
    <w:rsid w:val="00DB3D26"/>
    <w:rsid w:val="00DE0EDC"/>
    <w:rsid w:val="00FA7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BC759"/>
  <w15:docId w15:val="{67EE72BC-E793-4E3D-9513-2DF5A185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ind w:left="116"/>
      <w:outlineLvl w:val="0"/>
    </w:pPr>
    <w:rPr>
      <w:b/>
      <w:bCs/>
    </w:rPr>
  </w:style>
  <w:style w:type="paragraph" w:styleId="Titre2">
    <w:name w:val="heading 2"/>
    <w:basedOn w:val="Normal"/>
    <w:uiPriority w:val="9"/>
    <w:unhideWhenUsed/>
    <w:qFormat/>
    <w:pPr>
      <w:ind w:left="836" w:hanging="36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
      <w:ind w:left="527" w:right="572"/>
      <w:jc w:val="center"/>
    </w:pPr>
    <w:rPr>
      <w:b/>
      <w:bCs/>
      <w:sz w:val="28"/>
      <w:szCs w:val="28"/>
    </w:rPr>
  </w:style>
  <w:style w:type="paragraph" w:styleId="Paragraphedeliste">
    <w:name w:val="List Paragraph"/>
    <w:basedOn w:val="Normal"/>
    <w:uiPriority w:val="1"/>
    <w:qFormat/>
    <w:pPr>
      <w:ind w:left="836"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3D26"/>
    <w:rPr>
      <w:color w:val="0000FF" w:themeColor="hyperlink"/>
      <w:u w:val="single"/>
    </w:rPr>
  </w:style>
  <w:style w:type="character" w:styleId="Mentionnonrsolue">
    <w:name w:val="Unresolved Mention"/>
    <w:basedOn w:val="Policepardfaut"/>
    <w:uiPriority w:val="99"/>
    <w:semiHidden/>
    <w:unhideWhenUsed/>
    <w:rsid w:val="00DB3D26"/>
    <w:rPr>
      <w:color w:val="605E5C"/>
      <w:shd w:val="clear" w:color="auto" w:fill="E1DFDD"/>
    </w:rPr>
  </w:style>
  <w:style w:type="table" w:styleId="Grilledutableau">
    <w:name w:val="Table Grid"/>
    <w:basedOn w:val="TableauNormal"/>
    <w:uiPriority w:val="39"/>
    <w:rsid w:val="0047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46DF"/>
    <w:pPr>
      <w:tabs>
        <w:tab w:val="center" w:pos="4536"/>
        <w:tab w:val="right" w:pos="9072"/>
      </w:tabs>
    </w:pPr>
  </w:style>
  <w:style w:type="character" w:customStyle="1" w:styleId="En-tteCar">
    <w:name w:val="En-tête Car"/>
    <w:basedOn w:val="Policepardfaut"/>
    <w:link w:val="En-tte"/>
    <w:uiPriority w:val="99"/>
    <w:rsid w:val="001346DF"/>
    <w:rPr>
      <w:rFonts w:ascii="Arial Narrow" w:eastAsia="Arial Narrow" w:hAnsi="Arial Narrow" w:cs="Arial Narrow"/>
      <w:lang w:val="fr-FR"/>
    </w:rPr>
  </w:style>
  <w:style w:type="paragraph" w:styleId="Pieddepage">
    <w:name w:val="footer"/>
    <w:basedOn w:val="Normal"/>
    <w:link w:val="PieddepageCar"/>
    <w:uiPriority w:val="99"/>
    <w:unhideWhenUsed/>
    <w:rsid w:val="001346DF"/>
    <w:pPr>
      <w:tabs>
        <w:tab w:val="center" w:pos="4536"/>
        <w:tab w:val="right" w:pos="9072"/>
      </w:tabs>
    </w:pPr>
  </w:style>
  <w:style w:type="character" w:customStyle="1" w:styleId="PieddepageCar">
    <w:name w:val="Pied de page Car"/>
    <w:basedOn w:val="Policepardfaut"/>
    <w:link w:val="Pieddepage"/>
    <w:uiPriority w:val="99"/>
    <w:rsid w:val="001346DF"/>
    <w:rPr>
      <w:rFonts w:ascii="Arial Narrow" w:eastAsia="Arial Narrow" w:hAnsi="Arial Narrow" w:cs="Arial Narrow"/>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ct@cc-vallee-doller.fr" TargetMode="External"/><Relationship Id="rId4" Type="http://schemas.openxmlformats.org/officeDocument/2006/relationships/settings" Target="settings.xml"/><Relationship Id="rId9" Type="http://schemas.openxmlformats.org/officeDocument/2006/relationships/hyperlink" Target="http://www.cc-vallee-doller.f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BBD8-2462-4B80-9FF6-321535F5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1798</Words>
  <Characters>9892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Microsoft Word - RÃ¨glement d'attribution de subventions CCS 2021</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RÃ¨glement d'attribution de subventions CCS 2021</dc:title>
  <dc:creator>a.labelle</dc:creator>
  <cp:lastModifiedBy>Delphine PERNOT</cp:lastModifiedBy>
  <cp:revision>8</cp:revision>
  <dcterms:created xsi:type="dcterms:W3CDTF">2022-09-12T09:39:00Z</dcterms:created>
  <dcterms:modified xsi:type="dcterms:W3CDTF">2022-09-29T13:34:00Z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LastSaved">
    <vt:filetime>2022-09-12T00:00:00Z</vt:filetime>
  </property>
  <property fmtid="{D5CDD505-2E9C-101B-9397-08002B2CF9AE}" pid="4" name="Producer">
    <vt:lpwstr>Microsoft: Print To PDF</vt:lpwstr>
  </property>
</Properties>
</file>